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61CDA" w14:textId="77777777" w:rsidR="00330A5E" w:rsidRDefault="009933C5">
      <w:pPr>
        <w:spacing w:line="581" w:lineRule="exact"/>
        <w:ind w:rightChars="-297" w:right="-624"/>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成都市经济发展研究院（成都市经济信息中心）</w:t>
      </w:r>
      <w:r>
        <w:rPr>
          <w:rFonts w:ascii="Times New Roman" w:eastAsia="方正小标宋简体" w:hAnsi="Times New Roman" w:cs="Times New Roman" w:hint="eastAsia"/>
          <w:sz w:val="44"/>
          <w:szCs w:val="44"/>
        </w:rPr>
        <w:t>云桌面办公平台设备</w:t>
      </w:r>
      <w:r>
        <w:rPr>
          <w:rFonts w:ascii="Times New Roman" w:eastAsia="方正小标宋简体" w:hAnsi="Times New Roman" w:cs="Times New Roman"/>
          <w:sz w:val="44"/>
          <w:szCs w:val="44"/>
        </w:rPr>
        <w:t>采购前期市场询价</w:t>
      </w:r>
    </w:p>
    <w:p w14:paraId="16DD9790" w14:textId="77777777" w:rsidR="00330A5E" w:rsidRDefault="009933C5">
      <w:pPr>
        <w:spacing w:line="581" w:lineRule="exact"/>
        <w:ind w:rightChars="-297" w:right="-624"/>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公告</w:t>
      </w:r>
    </w:p>
    <w:p w14:paraId="4E0C23E9" w14:textId="77777777" w:rsidR="00330A5E" w:rsidRDefault="00330A5E">
      <w:pPr>
        <w:adjustRightInd w:val="0"/>
        <w:snapToGrid w:val="0"/>
        <w:spacing w:line="620" w:lineRule="exact"/>
        <w:rPr>
          <w:rFonts w:ascii="Times New Roman" w:eastAsia="仿宋_GB2312" w:hAnsi="Times New Roman" w:cs="Times New Roman"/>
          <w:sz w:val="32"/>
          <w:szCs w:val="32"/>
        </w:rPr>
      </w:pPr>
    </w:p>
    <w:p w14:paraId="42CA8F1D" w14:textId="77777777" w:rsidR="00330A5E" w:rsidRDefault="009933C5" w:rsidP="00C829E3">
      <w:pPr>
        <w:adjustRightInd w:val="0"/>
        <w:snapToGrid w:val="0"/>
        <w:spacing w:line="620" w:lineRule="exact"/>
        <w:ind w:firstLineChars="200" w:firstLine="640"/>
        <w:rPr>
          <w:rFonts w:ascii="Times New Roman" w:eastAsia="仿宋_GB2312" w:hAnsi="Times New Roman" w:cs="Times New Roman"/>
          <w:sz w:val="32"/>
          <w:szCs w:val="32"/>
        </w:rPr>
      </w:pPr>
      <w:bookmarkStart w:id="0" w:name="OLE_LINK1"/>
      <w:r>
        <w:rPr>
          <w:rFonts w:ascii="Times New Roman" w:eastAsia="仿宋_GB2312" w:hAnsi="Times New Roman" w:cs="Times New Roman"/>
          <w:sz w:val="32"/>
          <w:szCs w:val="32"/>
        </w:rPr>
        <w:t>成都市经济发展研究院（成都市经济信息中心）（以下简称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院</w:t>
      </w:r>
      <w:r>
        <w:rPr>
          <w:rFonts w:ascii="Times New Roman" w:eastAsia="仿宋_GB2312" w:hAnsi="Times New Roman" w:cs="Times New Roman"/>
          <w:sz w:val="32"/>
          <w:szCs w:val="32"/>
        </w:rPr>
        <w:t>”</w:t>
      </w:r>
      <w:r>
        <w:rPr>
          <w:rFonts w:ascii="Times New Roman" w:eastAsia="仿宋_GB2312" w:hAnsi="Times New Roman" w:cs="Times New Roman"/>
          <w:sz w:val="32"/>
          <w:szCs w:val="32"/>
        </w:rPr>
        <w:t>）就</w:t>
      </w:r>
      <w:r>
        <w:rPr>
          <w:rFonts w:ascii="Times New Roman" w:eastAsia="仿宋_GB2312" w:hAnsi="Times New Roman" w:cs="Times New Roman" w:hint="eastAsia"/>
          <w:sz w:val="32"/>
          <w:szCs w:val="32"/>
        </w:rPr>
        <w:t>云桌面办公平台设备</w:t>
      </w:r>
      <w:r>
        <w:rPr>
          <w:rFonts w:ascii="Times New Roman" w:eastAsia="仿宋_GB2312" w:hAnsi="Times New Roman" w:cs="Times New Roman"/>
          <w:sz w:val="32"/>
          <w:szCs w:val="32"/>
        </w:rPr>
        <w:t>采购进行前期市场询价，现诚挚邀请合格的</w:t>
      </w:r>
      <w:r>
        <w:rPr>
          <w:rFonts w:ascii="Times New Roman" w:eastAsia="仿宋_GB2312" w:hAnsi="Times New Roman" w:cs="Times New Roman" w:hint="eastAsia"/>
          <w:sz w:val="32"/>
          <w:szCs w:val="32"/>
        </w:rPr>
        <w:t>供应</w:t>
      </w:r>
      <w:r>
        <w:rPr>
          <w:rFonts w:ascii="Times New Roman" w:eastAsia="仿宋_GB2312" w:hAnsi="Times New Roman" w:cs="Times New Roman"/>
          <w:sz w:val="32"/>
          <w:szCs w:val="32"/>
        </w:rPr>
        <w:t>商参与报价。</w:t>
      </w:r>
      <w:bookmarkStart w:id="1" w:name="_GoBack"/>
      <w:bookmarkEnd w:id="1"/>
    </w:p>
    <w:p w14:paraId="6FE133D5" w14:textId="77777777" w:rsidR="00330A5E" w:rsidRDefault="009933C5" w:rsidP="00C829E3">
      <w:pPr>
        <w:adjustRightInd w:val="0"/>
        <w:snapToGrid w:val="0"/>
        <w:spacing w:line="62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一、项目情况</w:t>
      </w:r>
    </w:p>
    <w:p w14:paraId="2D8E6C97" w14:textId="77777777" w:rsidR="00330A5E" w:rsidRDefault="009933C5" w:rsidP="00C829E3">
      <w:pPr>
        <w:adjustRightInd w:val="0"/>
        <w:snapToGrid w:val="0"/>
        <w:spacing w:line="62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（一）项目名称</w:t>
      </w:r>
    </w:p>
    <w:p w14:paraId="4BE89A39" w14:textId="77777777" w:rsidR="00330A5E" w:rsidRDefault="009933C5" w:rsidP="00C829E3">
      <w:pPr>
        <w:adjustRightInd w:val="0"/>
        <w:snapToGrid w:val="0"/>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成都市经济发展研究院（成都市经济信息中心）</w:t>
      </w:r>
      <w:r>
        <w:rPr>
          <w:rFonts w:ascii="Times New Roman" w:eastAsia="仿宋_GB2312" w:hAnsi="Times New Roman" w:cs="Times New Roman" w:hint="eastAsia"/>
          <w:sz w:val="32"/>
          <w:szCs w:val="32"/>
        </w:rPr>
        <w:t>云桌面办公平台设备采购</w:t>
      </w:r>
      <w:r>
        <w:rPr>
          <w:rFonts w:ascii="Times New Roman" w:eastAsia="仿宋_GB2312" w:hAnsi="Times New Roman" w:cs="Times New Roman"/>
          <w:sz w:val="32"/>
          <w:szCs w:val="32"/>
        </w:rPr>
        <w:t>。</w:t>
      </w:r>
    </w:p>
    <w:p w14:paraId="35714D7B" w14:textId="77777777" w:rsidR="00330A5E" w:rsidRDefault="009933C5" w:rsidP="00C829E3">
      <w:pPr>
        <w:adjustRightInd w:val="0"/>
        <w:snapToGrid w:val="0"/>
        <w:spacing w:line="62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w:t>
      </w:r>
      <w:r>
        <w:rPr>
          <w:rFonts w:ascii="Times New Roman" w:eastAsia="楷体_GB2312" w:hAnsi="Times New Roman" w:cs="Times New Roman" w:hint="eastAsia"/>
          <w:sz w:val="32"/>
          <w:szCs w:val="32"/>
        </w:rPr>
        <w:t>建设</w:t>
      </w:r>
      <w:r>
        <w:rPr>
          <w:rFonts w:ascii="Times New Roman" w:eastAsia="楷体_GB2312" w:hAnsi="Times New Roman" w:cs="Times New Roman"/>
          <w:sz w:val="32"/>
          <w:szCs w:val="32"/>
        </w:rPr>
        <w:t>地点</w:t>
      </w:r>
    </w:p>
    <w:p w14:paraId="56B63A2E" w14:textId="77777777" w:rsidR="00330A5E" w:rsidRDefault="009933C5" w:rsidP="00C829E3">
      <w:pPr>
        <w:adjustRightInd w:val="0"/>
        <w:snapToGrid w:val="0"/>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成都市金牛区一环路西三段</w:t>
      </w:r>
      <w:proofErr w:type="gramStart"/>
      <w:r>
        <w:rPr>
          <w:rFonts w:ascii="Times New Roman" w:eastAsia="仿宋_GB2312" w:hAnsi="Times New Roman" w:cs="Times New Roman"/>
          <w:sz w:val="32"/>
          <w:szCs w:val="32"/>
        </w:rPr>
        <w:t>百寿路</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号</w:t>
      </w:r>
      <w:proofErr w:type="gramEnd"/>
      <w:r>
        <w:rPr>
          <w:rFonts w:ascii="Times New Roman" w:eastAsia="仿宋_GB2312" w:hAnsi="Times New Roman" w:cs="Times New Roman"/>
          <w:sz w:val="32"/>
          <w:szCs w:val="32"/>
        </w:rPr>
        <w:t>。</w:t>
      </w:r>
    </w:p>
    <w:p w14:paraId="27E2D007" w14:textId="77777777" w:rsidR="00330A5E" w:rsidRDefault="009933C5" w:rsidP="00C829E3">
      <w:pPr>
        <w:adjustRightInd w:val="0"/>
        <w:snapToGrid w:val="0"/>
        <w:spacing w:line="62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（三）</w:t>
      </w:r>
      <w:r>
        <w:rPr>
          <w:rFonts w:ascii="Times New Roman" w:eastAsia="楷体_GB2312" w:hAnsi="Times New Roman" w:cs="Times New Roman" w:hint="eastAsia"/>
          <w:sz w:val="32"/>
          <w:szCs w:val="32"/>
        </w:rPr>
        <w:t>建设</w:t>
      </w:r>
      <w:r>
        <w:rPr>
          <w:rFonts w:ascii="Times New Roman" w:eastAsia="楷体_GB2312" w:hAnsi="Times New Roman" w:cs="Times New Roman"/>
          <w:sz w:val="32"/>
          <w:szCs w:val="32"/>
        </w:rPr>
        <w:t>期限</w:t>
      </w:r>
    </w:p>
    <w:p w14:paraId="435363CD" w14:textId="77777777" w:rsidR="00330A5E" w:rsidRDefault="009933C5" w:rsidP="00C829E3">
      <w:pPr>
        <w:adjustRightInd w:val="0"/>
        <w:snapToGrid w:val="0"/>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月至</w:t>
      </w: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月。</w:t>
      </w:r>
    </w:p>
    <w:p w14:paraId="71287F58" w14:textId="77777777" w:rsidR="00330A5E" w:rsidRDefault="009933C5" w:rsidP="00C829E3">
      <w:pPr>
        <w:adjustRightInd w:val="0"/>
        <w:snapToGrid w:val="0"/>
        <w:spacing w:line="62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（四）</w:t>
      </w:r>
      <w:r>
        <w:rPr>
          <w:rFonts w:ascii="Times New Roman" w:eastAsia="楷体_GB2312" w:hAnsi="Times New Roman" w:cs="Times New Roman" w:hint="eastAsia"/>
          <w:sz w:val="32"/>
          <w:szCs w:val="32"/>
        </w:rPr>
        <w:t>建设</w:t>
      </w:r>
      <w:r>
        <w:rPr>
          <w:rFonts w:ascii="Times New Roman" w:eastAsia="楷体_GB2312" w:hAnsi="Times New Roman" w:cs="Times New Roman"/>
          <w:sz w:val="32"/>
          <w:szCs w:val="32"/>
        </w:rPr>
        <w:t>内容及要求</w:t>
      </w:r>
    </w:p>
    <w:p w14:paraId="39AA44EF" w14:textId="77777777" w:rsidR="00330A5E" w:rsidRDefault="009933C5" w:rsidP="00C829E3">
      <w:pPr>
        <w:adjustRightInd w:val="0"/>
        <w:snapToGrid w:val="0"/>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建立集安全防护、合</w:t>
      </w:r>
      <w:proofErr w:type="gramStart"/>
      <w:r>
        <w:rPr>
          <w:rFonts w:ascii="Times New Roman" w:eastAsia="仿宋_GB2312" w:hAnsi="Times New Roman" w:cs="Times New Roman"/>
          <w:sz w:val="32"/>
          <w:szCs w:val="32"/>
        </w:rPr>
        <w:t>规</w:t>
      </w:r>
      <w:proofErr w:type="gramEnd"/>
      <w:r>
        <w:rPr>
          <w:rFonts w:ascii="Times New Roman" w:eastAsia="仿宋_GB2312" w:hAnsi="Times New Roman" w:cs="Times New Roman"/>
          <w:sz w:val="32"/>
          <w:szCs w:val="32"/>
        </w:rPr>
        <w:t>高效、终端管理等于一体的云桌面平台管理体系，从提高设备利用效率、优化管理和运行维护成本等方面，持续推动</w:t>
      </w:r>
      <w:r>
        <w:rPr>
          <w:rFonts w:ascii="Times New Roman" w:eastAsia="仿宋_GB2312" w:hAnsi="Times New Roman" w:cs="Times New Roman" w:hint="eastAsia"/>
          <w:sz w:val="32"/>
          <w:szCs w:val="32"/>
        </w:rPr>
        <w:t>我院</w:t>
      </w:r>
      <w:r>
        <w:rPr>
          <w:rFonts w:ascii="Times New Roman" w:eastAsia="仿宋_GB2312" w:hAnsi="Times New Roman" w:cs="Times New Roman"/>
          <w:sz w:val="32"/>
          <w:szCs w:val="32"/>
        </w:rPr>
        <w:t>办公智慧化能力提升。</w:t>
      </w:r>
    </w:p>
    <w:p w14:paraId="5423694D" w14:textId="77777777" w:rsidR="00330A5E" w:rsidRDefault="009933C5" w:rsidP="00C829E3">
      <w:pPr>
        <w:adjustRightInd w:val="0"/>
        <w:snapToGrid w:val="0"/>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本项目采购云桌面服务器</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台、云平台软件</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套、桌面</w:t>
      </w:r>
      <w:proofErr w:type="gramStart"/>
      <w:r>
        <w:rPr>
          <w:rFonts w:ascii="Times New Roman" w:eastAsia="仿宋_GB2312" w:hAnsi="Times New Roman" w:cs="Times New Roman" w:hint="eastAsia"/>
          <w:sz w:val="32"/>
          <w:szCs w:val="32"/>
        </w:rPr>
        <w:t>云软</w:t>
      </w:r>
      <w:r>
        <w:rPr>
          <w:rFonts w:ascii="Times New Roman" w:eastAsia="仿宋_GB2312" w:hAnsi="Times New Roman" w:cs="Times New Roman" w:hint="eastAsia"/>
          <w:sz w:val="32"/>
          <w:szCs w:val="32"/>
        </w:rPr>
        <w:lastRenderedPageBreak/>
        <w:t>件</w:t>
      </w:r>
      <w:proofErr w:type="gramEnd"/>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套、云终端</w:t>
      </w:r>
      <w:r>
        <w:rPr>
          <w:rFonts w:ascii="Times New Roman" w:eastAsia="仿宋_GB2312" w:hAnsi="Times New Roman" w:cs="Times New Roman" w:hint="eastAsia"/>
          <w:sz w:val="32"/>
          <w:szCs w:val="32"/>
        </w:rPr>
        <w:t>36</w:t>
      </w:r>
      <w:r>
        <w:rPr>
          <w:rFonts w:ascii="Times New Roman" w:eastAsia="仿宋_GB2312" w:hAnsi="Times New Roman" w:cs="Times New Roman" w:hint="eastAsia"/>
          <w:sz w:val="32"/>
          <w:szCs w:val="32"/>
        </w:rPr>
        <w:t>台、操作系统</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套、版式软件</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套、办公软件</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套及杀毒软件</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套，构建桌面云主机运行环境，实现分发国产系统桌面。</w:t>
      </w:r>
    </w:p>
    <w:p w14:paraId="6D8B9F10" w14:textId="77777777" w:rsidR="00330A5E" w:rsidRDefault="009933C5" w:rsidP="00C829E3">
      <w:pPr>
        <w:spacing w:line="62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二、商务要求</w:t>
      </w:r>
    </w:p>
    <w:p w14:paraId="20621ED4" w14:textId="77777777" w:rsidR="00330A5E" w:rsidRDefault="009933C5" w:rsidP="00C829E3">
      <w:pPr>
        <w:spacing w:line="62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w:t>
      </w:r>
      <w:r>
        <w:rPr>
          <w:rFonts w:ascii="Times New Roman" w:eastAsia="楷体_GB2312" w:hAnsi="Times New Roman" w:cs="Times New Roman" w:hint="eastAsia"/>
          <w:sz w:val="32"/>
          <w:szCs w:val="32"/>
        </w:rPr>
        <w:t>供应</w:t>
      </w:r>
      <w:r>
        <w:rPr>
          <w:rFonts w:ascii="Times New Roman" w:eastAsia="楷体_GB2312" w:hAnsi="Times New Roman" w:cs="Times New Roman"/>
          <w:sz w:val="32"/>
          <w:szCs w:val="32"/>
        </w:rPr>
        <w:t>商资质要求</w:t>
      </w:r>
    </w:p>
    <w:p w14:paraId="6F4561C9" w14:textId="77777777" w:rsidR="00330A5E" w:rsidRDefault="009933C5" w:rsidP="00C829E3">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b/>
          <w:bCs/>
          <w:sz w:val="32"/>
          <w:szCs w:val="32"/>
        </w:rPr>
        <w:t>须</w:t>
      </w:r>
      <w:r>
        <w:rPr>
          <w:rFonts w:ascii="Times New Roman" w:eastAsia="仿宋_GB2312" w:hAnsi="Times New Roman" w:cs="Times New Roman"/>
          <w:sz w:val="32"/>
          <w:szCs w:val="32"/>
        </w:rPr>
        <w:t>提供有效的营业执照复印件加盖单位公章，原件备查。</w:t>
      </w:r>
    </w:p>
    <w:p w14:paraId="53C553C1" w14:textId="77777777" w:rsidR="00330A5E" w:rsidRDefault="009933C5" w:rsidP="00C829E3">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b/>
          <w:bCs/>
          <w:sz w:val="32"/>
          <w:szCs w:val="32"/>
        </w:rPr>
        <w:t>若有</w:t>
      </w:r>
      <w:proofErr w:type="gramStart"/>
      <w:r>
        <w:rPr>
          <w:rFonts w:ascii="Times New Roman" w:eastAsia="仿宋_GB2312" w:hAnsi="Times New Roman" w:cs="Times New Roman"/>
          <w:sz w:val="32"/>
          <w:szCs w:val="32"/>
        </w:rPr>
        <w:t>类似</w:t>
      </w:r>
      <w:r>
        <w:rPr>
          <w:rFonts w:ascii="Times New Roman" w:eastAsia="仿宋_GB2312" w:hAnsi="Times New Roman" w:cs="Times New Roman" w:hint="eastAsia"/>
          <w:sz w:val="32"/>
          <w:szCs w:val="32"/>
        </w:rPr>
        <w:t>云</w:t>
      </w:r>
      <w:proofErr w:type="gramEnd"/>
      <w:r>
        <w:rPr>
          <w:rFonts w:ascii="Times New Roman" w:eastAsia="仿宋_GB2312" w:hAnsi="Times New Roman" w:cs="Times New Roman" w:hint="eastAsia"/>
          <w:sz w:val="32"/>
          <w:szCs w:val="32"/>
        </w:rPr>
        <w:t>桌面办公平台项目</w:t>
      </w:r>
      <w:r>
        <w:rPr>
          <w:rFonts w:ascii="Times New Roman" w:eastAsia="仿宋_GB2312" w:hAnsi="Times New Roman" w:cs="Times New Roman"/>
          <w:sz w:val="32"/>
          <w:szCs w:val="32"/>
        </w:rPr>
        <w:t>业绩，应提供中标</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成交通知书和完整的合同复印件，加盖单位公章。</w:t>
      </w:r>
    </w:p>
    <w:p w14:paraId="542AF724" w14:textId="77777777" w:rsidR="00330A5E" w:rsidRDefault="009933C5" w:rsidP="00C829E3">
      <w:pPr>
        <w:spacing w:line="620" w:lineRule="exact"/>
        <w:ind w:firstLineChars="200" w:firstLine="640"/>
        <w:rPr>
          <w:rFonts w:ascii="Times New Roman" w:eastAsia="楷体_GB2312" w:hAnsi="Times New Roman" w:cs="Times New Roman"/>
          <w:sz w:val="32"/>
          <w:szCs w:val="32"/>
        </w:rPr>
      </w:pPr>
      <w:r>
        <w:rPr>
          <w:rFonts w:ascii="Times New Roman" w:eastAsia="仿宋_GB2312" w:hAnsi="Times New Roman" w:cs="Times New Roman"/>
          <w:sz w:val="32"/>
          <w:szCs w:val="32"/>
        </w:rPr>
        <w:t>（二）</w:t>
      </w:r>
      <w:r>
        <w:rPr>
          <w:rFonts w:ascii="Times New Roman" w:eastAsia="楷体_GB2312" w:hAnsi="Times New Roman" w:cs="Times New Roman"/>
          <w:color w:val="000000" w:themeColor="text1"/>
          <w:sz w:val="32"/>
          <w:szCs w:val="32"/>
        </w:rPr>
        <w:t>服务商报价要求</w:t>
      </w:r>
    </w:p>
    <w:p w14:paraId="0F580CBA" w14:textId="77777777" w:rsidR="00330A5E" w:rsidRDefault="009933C5" w:rsidP="00C829E3">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具体报价明细模板详见附件</w:t>
      </w: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（此表为参考，报价人可根据实际情况自行拟制，相应表单须加盖单位公章）。</w:t>
      </w:r>
    </w:p>
    <w:p w14:paraId="3FECFD95" w14:textId="77777777" w:rsidR="00330A5E" w:rsidRDefault="009933C5" w:rsidP="00C829E3">
      <w:pPr>
        <w:adjustRightInd w:val="0"/>
        <w:snapToGrid w:val="0"/>
        <w:spacing w:line="62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三</w:t>
      </w:r>
      <w:r>
        <w:rPr>
          <w:rFonts w:ascii="Times New Roman" w:eastAsia="楷体_GB2312" w:hAnsi="Times New Roman" w:cs="Times New Roman"/>
          <w:sz w:val="32"/>
          <w:szCs w:val="32"/>
        </w:rPr>
        <w:t>）质量保</w:t>
      </w:r>
      <w:r>
        <w:rPr>
          <w:rFonts w:ascii="Times New Roman" w:eastAsia="楷体_GB2312" w:hAnsi="Times New Roman" w:cs="Times New Roman" w:hint="eastAsia"/>
          <w:sz w:val="32"/>
          <w:szCs w:val="32"/>
        </w:rPr>
        <w:t>修要求</w:t>
      </w:r>
    </w:p>
    <w:p w14:paraId="01C917F2" w14:textId="77777777" w:rsidR="00330A5E" w:rsidRDefault="009933C5" w:rsidP="00C829E3">
      <w:pPr>
        <w:adjustRightInd w:val="0"/>
        <w:snapToGrid w:val="0"/>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自验收合格之日起，</w:t>
      </w:r>
      <w:r>
        <w:rPr>
          <w:rFonts w:ascii="Times New Roman" w:eastAsia="仿宋_GB2312" w:hAnsi="Times New Roman" w:cs="Times New Roman" w:hint="eastAsia"/>
          <w:sz w:val="32"/>
          <w:szCs w:val="32"/>
        </w:rPr>
        <w:t>供应商</w:t>
      </w:r>
      <w:r>
        <w:rPr>
          <w:rFonts w:ascii="Times New Roman" w:eastAsia="仿宋_GB2312" w:hAnsi="Times New Roman" w:cs="Times New Roman"/>
          <w:sz w:val="32"/>
          <w:szCs w:val="32"/>
        </w:rPr>
        <w:t>对所有产品均应提供至少</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年整机原厂质保和服务、每季度至少巡检一次、在质保期内提供备机服务、保修、升级服务，终身维护。</w:t>
      </w:r>
    </w:p>
    <w:p w14:paraId="1AA85816" w14:textId="77777777" w:rsidR="00330A5E" w:rsidRDefault="009933C5" w:rsidP="00C829E3">
      <w:pPr>
        <w:adjustRightInd w:val="0"/>
        <w:snapToGrid w:val="0"/>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质保期内设备出现故障，</w:t>
      </w:r>
      <w:r>
        <w:rPr>
          <w:rFonts w:ascii="Times New Roman" w:eastAsia="仿宋_GB2312" w:hAnsi="Times New Roman" w:cs="Times New Roman" w:hint="eastAsia"/>
          <w:sz w:val="32"/>
          <w:szCs w:val="32"/>
        </w:rPr>
        <w:t>供应商</w:t>
      </w:r>
      <w:r>
        <w:rPr>
          <w:rFonts w:ascii="Times New Roman" w:eastAsia="仿宋_GB2312" w:hAnsi="Times New Roman" w:cs="Times New Roman"/>
          <w:sz w:val="32"/>
          <w:szCs w:val="32"/>
        </w:rPr>
        <w:t>应在</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分钟内</w:t>
      </w:r>
      <w:proofErr w:type="gramStart"/>
      <w:r>
        <w:rPr>
          <w:rFonts w:ascii="Times New Roman" w:eastAsia="仿宋_GB2312" w:hAnsi="Times New Roman" w:cs="Times New Roman"/>
          <w:sz w:val="32"/>
          <w:szCs w:val="32"/>
        </w:rPr>
        <w:t>作出</w:t>
      </w:r>
      <w:proofErr w:type="gramEnd"/>
      <w:r>
        <w:rPr>
          <w:rFonts w:ascii="Times New Roman" w:eastAsia="仿宋_GB2312" w:hAnsi="Times New Roman" w:cs="Times New Roman"/>
          <w:sz w:val="32"/>
          <w:szCs w:val="32"/>
        </w:rPr>
        <w:t>响应，</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小时内排除全部故障。若需对坏件更换或送修，应在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个工作日内负责解决，</w:t>
      </w:r>
      <w:proofErr w:type="gramStart"/>
      <w:r>
        <w:rPr>
          <w:rFonts w:ascii="Times New Roman" w:eastAsia="仿宋_GB2312" w:hAnsi="Times New Roman" w:cs="Times New Roman"/>
          <w:sz w:val="32"/>
          <w:szCs w:val="32"/>
        </w:rPr>
        <w:t>将好件安装</w:t>
      </w:r>
      <w:proofErr w:type="gramEnd"/>
      <w:r>
        <w:rPr>
          <w:rFonts w:ascii="Times New Roman" w:eastAsia="仿宋_GB2312" w:hAnsi="Times New Roman" w:cs="Times New Roman"/>
          <w:sz w:val="32"/>
          <w:szCs w:val="32"/>
        </w:rPr>
        <w:t>到用户使用现场。</w:t>
      </w:r>
    </w:p>
    <w:p w14:paraId="47480E2C" w14:textId="77777777" w:rsidR="00330A5E" w:rsidRDefault="009933C5" w:rsidP="00C829E3">
      <w:pPr>
        <w:adjustRightInd w:val="0"/>
        <w:snapToGrid w:val="0"/>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质保期外出现故障，</w:t>
      </w:r>
      <w:r>
        <w:rPr>
          <w:rFonts w:ascii="Times New Roman" w:eastAsia="仿宋_GB2312" w:hAnsi="Times New Roman" w:cs="Times New Roman" w:hint="eastAsia"/>
          <w:sz w:val="32"/>
          <w:szCs w:val="32"/>
        </w:rPr>
        <w:t>供应商</w:t>
      </w:r>
      <w:r>
        <w:rPr>
          <w:rFonts w:ascii="Times New Roman" w:eastAsia="仿宋_GB2312" w:hAnsi="Times New Roman" w:cs="Times New Roman"/>
          <w:sz w:val="32"/>
          <w:szCs w:val="32"/>
        </w:rPr>
        <w:t>应在</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分钟内</w:t>
      </w:r>
      <w:proofErr w:type="gramStart"/>
      <w:r>
        <w:rPr>
          <w:rFonts w:ascii="Times New Roman" w:eastAsia="仿宋_GB2312" w:hAnsi="Times New Roman" w:cs="Times New Roman"/>
          <w:sz w:val="32"/>
          <w:szCs w:val="32"/>
        </w:rPr>
        <w:t>作出</w:t>
      </w:r>
      <w:proofErr w:type="gramEnd"/>
      <w:r>
        <w:rPr>
          <w:rFonts w:ascii="Times New Roman" w:eastAsia="仿宋_GB2312" w:hAnsi="Times New Roman" w:cs="Times New Roman"/>
          <w:sz w:val="32"/>
          <w:szCs w:val="32"/>
        </w:rPr>
        <w:t>响应，</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小时内提供备品备件并排除全部故障。若需对坏件更换或送修，应</w:t>
      </w:r>
      <w:r>
        <w:rPr>
          <w:rFonts w:ascii="Times New Roman" w:eastAsia="仿宋_GB2312" w:hAnsi="Times New Roman" w:cs="Times New Roman"/>
          <w:sz w:val="32"/>
          <w:szCs w:val="32"/>
        </w:rPr>
        <w:lastRenderedPageBreak/>
        <w:t>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个工作日内负责解决</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所需要费用由采购人承担</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 xml:space="preserve">  </w:t>
      </w:r>
    </w:p>
    <w:p w14:paraId="32549816" w14:textId="77777777" w:rsidR="00330A5E" w:rsidRDefault="009933C5" w:rsidP="00C829E3">
      <w:pPr>
        <w:adjustRightInd w:val="0"/>
        <w:snapToGrid w:val="0"/>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供应商</w:t>
      </w:r>
      <w:r>
        <w:rPr>
          <w:rFonts w:ascii="Times New Roman" w:eastAsia="仿宋_GB2312" w:hAnsi="Times New Roman" w:cs="Times New Roman"/>
          <w:sz w:val="32"/>
          <w:szCs w:val="32"/>
        </w:rPr>
        <w:t>应向采购人相关使用人员进行全面的技术和使用培训，包括提供现场的产品安装调试、操作使用、日常维护等培训工作，培训采购人使用人员直至能够达到熟练掌握使用和配置所有设备及软件。</w:t>
      </w:r>
    </w:p>
    <w:p w14:paraId="725B3F42" w14:textId="77777777" w:rsidR="00330A5E" w:rsidRDefault="009933C5" w:rsidP="00C829E3">
      <w:pPr>
        <w:adjustRightInd w:val="0"/>
        <w:snapToGrid w:val="0"/>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供应商</w:t>
      </w:r>
      <w:r>
        <w:rPr>
          <w:rFonts w:ascii="Times New Roman" w:eastAsia="仿宋_GB2312" w:hAnsi="Times New Roman" w:cs="Times New Roman"/>
          <w:sz w:val="32"/>
          <w:szCs w:val="32"/>
        </w:rPr>
        <w:t>应向采购人提供产品使用说明书和用户操作手册等技术文档，验收时应向采购人提供详尽的技术文档资料以及产品售后服务卡等。</w:t>
      </w:r>
    </w:p>
    <w:p w14:paraId="3196BAD1" w14:textId="77777777" w:rsidR="00330A5E" w:rsidRDefault="009933C5" w:rsidP="00C829E3">
      <w:pPr>
        <w:adjustRightInd w:val="0"/>
        <w:snapToGrid w:val="0"/>
        <w:spacing w:line="62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四</w:t>
      </w:r>
      <w:r>
        <w:rPr>
          <w:rFonts w:ascii="Times New Roman" w:eastAsia="楷体_GB2312" w:hAnsi="Times New Roman" w:cs="Times New Roman"/>
          <w:sz w:val="32"/>
          <w:szCs w:val="32"/>
        </w:rPr>
        <w:t>）验收</w:t>
      </w:r>
      <w:r>
        <w:rPr>
          <w:rFonts w:ascii="Times New Roman" w:eastAsia="楷体_GB2312" w:hAnsi="Times New Roman" w:cs="Times New Roman" w:hint="eastAsia"/>
          <w:sz w:val="32"/>
          <w:szCs w:val="32"/>
        </w:rPr>
        <w:t>要求</w:t>
      </w:r>
    </w:p>
    <w:p w14:paraId="7E89B6DE" w14:textId="77777777" w:rsidR="00330A5E" w:rsidRDefault="009933C5" w:rsidP="00C829E3">
      <w:pPr>
        <w:adjustRightInd w:val="0"/>
        <w:snapToGrid w:val="0"/>
        <w:spacing w:line="620" w:lineRule="exact"/>
        <w:ind w:firstLineChars="200" w:firstLine="640"/>
        <w:rPr>
          <w:rFonts w:ascii="Times New Roman" w:eastAsia="楷体_GB2312" w:hAnsi="Times New Roman" w:cs="Times New Roman"/>
          <w:sz w:val="32"/>
          <w:szCs w:val="32"/>
        </w:rPr>
      </w:pPr>
      <w:r>
        <w:rPr>
          <w:rFonts w:ascii="Times New Roman" w:eastAsia="仿宋_GB2312" w:hAnsi="Times New Roman" w:cs="Times New Roman"/>
          <w:sz w:val="32"/>
          <w:szCs w:val="32"/>
        </w:rPr>
        <w:t>由采购人组织，严格按照《财政部关于进一步加强政府采购需求和履约验收管理的指导意见》（财库（</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205</w:t>
      </w:r>
      <w:r>
        <w:rPr>
          <w:rFonts w:ascii="Times New Roman" w:eastAsia="仿宋_GB2312" w:hAnsi="Times New Roman" w:cs="Times New Roman"/>
          <w:sz w:val="32"/>
          <w:szCs w:val="32"/>
        </w:rPr>
        <w:t>号）等政府采购相关法律法规的要求进行验收。</w:t>
      </w:r>
      <w:r>
        <w:rPr>
          <w:rFonts w:ascii="Times New Roman" w:eastAsia="仿宋_GB2312" w:hAnsi="Times New Roman" w:cs="Times New Roman"/>
          <w:sz w:val="32"/>
          <w:szCs w:val="32"/>
        </w:rPr>
        <w:t xml:space="preserve"> </w:t>
      </w:r>
    </w:p>
    <w:p w14:paraId="043965C7" w14:textId="77777777" w:rsidR="00330A5E" w:rsidRDefault="009933C5" w:rsidP="00C829E3">
      <w:pPr>
        <w:spacing w:line="62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五</w:t>
      </w:r>
      <w:r>
        <w:rPr>
          <w:rFonts w:ascii="Times New Roman" w:eastAsia="楷体_GB2312" w:hAnsi="Times New Roman" w:cs="Times New Roman"/>
          <w:sz w:val="32"/>
          <w:szCs w:val="32"/>
        </w:rPr>
        <w:t>）递交报价相关资料方式及截止时间</w:t>
      </w:r>
    </w:p>
    <w:p w14:paraId="290231FA" w14:textId="77777777" w:rsidR="00330A5E" w:rsidRDefault="009933C5" w:rsidP="00C829E3">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请参与报价的</w:t>
      </w:r>
      <w:r>
        <w:rPr>
          <w:rFonts w:ascii="Times New Roman" w:eastAsia="仿宋_GB2312" w:hAnsi="Times New Roman" w:cs="Times New Roman" w:hint="eastAsia"/>
          <w:sz w:val="32"/>
          <w:szCs w:val="32"/>
        </w:rPr>
        <w:t>供应</w:t>
      </w:r>
      <w:r>
        <w:rPr>
          <w:rFonts w:ascii="Times New Roman" w:eastAsia="仿宋_GB2312" w:hAnsi="Times New Roman" w:cs="Times New Roman"/>
          <w:sz w:val="32"/>
          <w:szCs w:val="32"/>
        </w:rPr>
        <w:t>商，在</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日下午</w:t>
      </w:r>
      <w:r>
        <w:rPr>
          <w:rFonts w:ascii="Times New Roman" w:eastAsia="仿宋_GB2312" w:hAnsi="Times New Roman" w:cs="Times New Roman"/>
          <w:sz w:val="32"/>
          <w:szCs w:val="32"/>
        </w:rPr>
        <w:t>17:00</w:t>
      </w:r>
      <w:r>
        <w:rPr>
          <w:rFonts w:ascii="Times New Roman" w:eastAsia="仿宋_GB2312" w:hAnsi="Times New Roman" w:cs="Times New Roman"/>
          <w:sz w:val="32"/>
          <w:szCs w:val="32"/>
        </w:rPr>
        <w:t>前（北京时间），按照本公告要求中提供加盖</w:t>
      </w:r>
      <w:r>
        <w:rPr>
          <w:rFonts w:ascii="Times New Roman" w:eastAsia="仿宋_GB2312" w:hAnsi="Times New Roman" w:cs="Times New Roman" w:hint="eastAsia"/>
          <w:sz w:val="32"/>
          <w:szCs w:val="32"/>
        </w:rPr>
        <w:t>供应</w:t>
      </w:r>
      <w:proofErr w:type="gramStart"/>
      <w:r>
        <w:rPr>
          <w:rFonts w:ascii="Times New Roman" w:eastAsia="仿宋_GB2312" w:hAnsi="Times New Roman" w:cs="Times New Roman"/>
          <w:sz w:val="32"/>
          <w:szCs w:val="32"/>
        </w:rPr>
        <w:t>商鲜章</w:t>
      </w:r>
      <w:proofErr w:type="gramEnd"/>
      <w:r>
        <w:rPr>
          <w:rFonts w:ascii="Times New Roman" w:eastAsia="仿宋_GB2312" w:hAnsi="Times New Roman" w:cs="Times New Roman"/>
          <w:sz w:val="32"/>
          <w:szCs w:val="32"/>
        </w:rPr>
        <w:t>的资质、报价明细单（详见附件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）以及承诺函（详见附件</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），并将原件扫描件发送至指定邮箱（</w:t>
      </w:r>
      <w:r>
        <w:rPr>
          <w:rFonts w:ascii="Times New Roman" w:eastAsia="仿宋_GB2312" w:hAnsi="Times New Roman" w:cs="Times New Roman" w:hint="eastAsia"/>
          <w:sz w:val="32"/>
          <w:szCs w:val="32"/>
        </w:rPr>
        <w:t>xmbsw</w:t>
      </w:r>
      <w:hyperlink r:id="rId7" w:history="1">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cdeic</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net</w:t>
        </w:r>
        <w:r>
          <w:rPr>
            <w:rFonts w:ascii="Times New Roman" w:eastAsia="仿宋_GB2312" w:hAnsi="Times New Roman" w:cs="Times New Roman"/>
            <w:sz w:val="32"/>
            <w:szCs w:val="32"/>
          </w:rPr>
          <w:t>）。递交时间以邮箱接收时间为准，</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31</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00</w:t>
        </w:r>
      </w:hyperlink>
      <w:r>
        <w:rPr>
          <w:rFonts w:ascii="Times New Roman" w:eastAsia="仿宋_GB2312" w:hAnsi="Times New Roman" w:cs="Times New Roman"/>
          <w:sz w:val="32"/>
          <w:szCs w:val="32"/>
        </w:rPr>
        <w:t>后将不再接收任何报价资料，此后递交的报价资料均为无效资料。</w:t>
      </w:r>
    </w:p>
    <w:p w14:paraId="5443FD84" w14:textId="77777777" w:rsidR="00330A5E" w:rsidRDefault="009933C5" w:rsidP="00C829E3">
      <w:pPr>
        <w:spacing w:line="62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六</w:t>
      </w:r>
      <w:r>
        <w:rPr>
          <w:rFonts w:ascii="Times New Roman" w:eastAsia="楷体_GB2312" w:hAnsi="Times New Roman" w:cs="Times New Roman"/>
          <w:sz w:val="32"/>
          <w:szCs w:val="32"/>
        </w:rPr>
        <w:t>）联系方式</w:t>
      </w:r>
    </w:p>
    <w:p w14:paraId="4F61858C" w14:textId="77777777" w:rsidR="00330A5E" w:rsidRDefault="009933C5" w:rsidP="00C829E3">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联系人：</w:t>
      </w:r>
      <w:r>
        <w:rPr>
          <w:rFonts w:ascii="Times New Roman" w:eastAsia="仿宋_GB2312" w:hAnsi="Times New Roman" w:cs="Times New Roman" w:hint="eastAsia"/>
          <w:sz w:val="32"/>
          <w:szCs w:val="32"/>
        </w:rPr>
        <w:t>易老师</w:t>
      </w:r>
    </w:p>
    <w:p w14:paraId="6B4D2878" w14:textId="58DB6B1B" w:rsidR="00330A5E" w:rsidRDefault="009933C5" w:rsidP="00C829E3">
      <w:pPr>
        <w:spacing w:line="620" w:lineRule="exact"/>
        <w:ind w:firstLineChars="200" w:firstLine="640"/>
        <w:rPr>
          <w:rFonts w:ascii="Times New Roman" w:eastAsia="仿宋_GB2312" w:hAnsi="Times New Roman" w:cs="Times New Roman"/>
          <w:sz w:val="32"/>
          <w:szCs w:val="32"/>
        </w:rPr>
        <w:sectPr w:rsidR="00330A5E">
          <w:footerReference w:type="even" r:id="rId8"/>
          <w:footerReference w:type="default" r:id="rId9"/>
          <w:pgSz w:w="11906" w:h="16838"/>
          <w:pgMar w:top="2013" w:right="1389" w:bottom="2041" w:left="1644" w:header="851" w:footer="992" w:gutter="0"/>
          <w:cols w:space="425"/>
          <w:docGrid w:type="lines" w:linePitch="312"/>
        </w:sectPr>
      </w:pPr>
      <w:r>
        <w:rPr>
          <w:rFonts w:ascii="Times New Roman" w:eastAsia="仿宋_GB2312" w:hAnsi="Times New Roman" w:cs="Times New Roman"/>
          <w:sz w:val="32"/>
          <w:szCs w:val="32"/>
        </w:rPr>
        <w:t>联系电话：</w:t>
      </w:r>
      <w:r>
        <w:rPr>
          <w:rFonts w:ascii="Times New Roman" w:eastAsia="仿宋_GB2312" w:hAnsi="Times New Roman" w:cs="Times New Roman"/>
          <w:sz w:val="32"/>
          <w:szCs w:val="32"/>
        </w:rPr>
        <w:t>028-877</w:t>
      </w:r>
      <w:r w:rsidR="00C829E3">
        <w:rPr>
          <w:rFonts w:ascii="Times New Roman" w:eastAsia="仿宋_GB2312" w:hAnsi="Times New Roman" w:cs="Times New Roman"/>
          <w:sz w:val="32"/>
          <w:szCs w:val="32"/>
        </w:rPr>
        <w:t>76109</w:t>
      </w:r>
      <w:bookmarkEnd w:id="0"/>
      <w:r>
        <w:rPr>
          <w:rFonts w:ascii="Times New Roman" w:eastAsia="黑体" w:hAnsi="Times New Roman" w:cs="Times New Roman"/>
          <w:sz w:val="32"/>
          <w:szCs w:val="32"/>
        </w:rPr>
        <w:br w:type="page"/>
      </w:r>
    </w:p>
    <w:p w14:paraId="0A1670EB" w14:textId="77777777" w:rsidR="00330A5E" w:rsidRDefault="009933C5">
      <w:pPr>
        <w:spacing w:line="581" w:lineRule="exact"/>
        <w:jc w:val="left"/>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附件</w:t>
      </w:r>
      <w:r>
        <w:rPr>
          <w:rFonts w:ascii="Times New Roman" w:eastAsia="黑体" w:hAnsi="Times New Roman" w:cs="Times New Roman" w:hint="eastAsia"/>
          <w:sz w:val="32"/>
          <w:szCs w:val="32"/>
        </w:rPr>
        <w:t>1</w:t>
      </w:r>
    </w:p>
    <w:p w14:paraId="19F69B73" w14:textId="77777777" w:rsidR="00330A5E" w:rsidRDefault="00330A5E">
      <w:pPr>
        <w:spacing w:line="581" w:lineRule="exact"/>
        <w:jc w:val="left"/>
        <w:rPr>
          <w:rFonts w:ascii="Times New Roman" w:eastAsia="黑体" w:hAnsi="Times New Roman" w:cs="Times New Roman"/>
          <w:sz w:val="32"/>
          <w:szCs w:val="32"/>
        </w:rPr>
      </w:pPr>
    </w:p>
    <w:p w14:paraId="24B64779" w14:textId="77777777" w:rsidR="00330A5E" w:rsidRDefault="009933C5">
      <w:pPr>
        <w:spacing w:line="581" w:lineRule="exact"/>
        <w:jc w:val="center"/>
        <w:rPr>
          <w:rFonts w:ascii="Times New Roman" w:eastAsia="方正小标宋简体" w:hAnsi="Times New Roman" w:cs="Times New Roman"/>
          <w:sz w:val="32"/>
          <w:szCs w:val="32"/>
        </w:rPr>
      </w:pPr>
      <w:r>
        <w:rPr>
          <w:rFonts w:ascii="Times New Roman" w:eastAsia="方正小标宋简体" w:hAnsi="Times New Roman" w:cs="Times New Roman" w:hint="eastAsia"/>
          <w:sz w:val="32"/>
          <w:szCs w:val="32"/>
        </w:rPr>
        <w:t>云桌面办公平台设备采购前期市场询价</w:t>
      </w:r>
    </w:p>
    <w:p w14:paraId="7FE0A560" w14:textId="77777777" w:rsidR="00330A5E" w:rsidRDefault="00330A5E">
      <w:pPr>
        <w:spacing w:line="581" w:lineRule="exact"/>
        <w:jc w:val="center"/>
        <w:rPr>
          <w:rFonts w:ascii="Times New Roman" w:eastAsia="方正小标宋简体" w:hAnsi="Times New Roman" w:cs="Times New Roman"/>
          <w:sz w:val="32"/>
          <w:szCs w:val="32"/>
        </w:rPr>
      </w:pPr>
    </w:p>
    <w:tbl>
      <w:tblPr>
        <w:tblW w:w="11340" w:type="dxa"/>
        <w:jc w:val="center"/>
        <w:tblLook w:val="04A0" w:firstRow="1" w:lastRow="0" w:firstColumn="1" w:lastColumn="0" w:noHBand="0" w:noVBand="1"/>
      </w:tblPr>
      <w:tblGrid>
        <w:gridCol w:w="630"/>
        <w:gridCol w:w="975"/>
        <w:gridCol w:w="1380"/>
        <w:gridCol w:w="4935"/>
        <w:gridCol w:w="735"/>
        <w:gridCol w:w="660"/>
        <w:gridCol w:w="960"/>
        <w:gridCol w:w="1065"/>
      </w:tblGrid>
      <w:tr w:rsidR="00330A5E" w14:paraId="5F9CC3CF" w14:textId="77777777">
        <w:trPr>
          <w:trHeight w:val="450"/>
          <w:jc w:val="center"/>
        </w:trPr>
        <w:tc>
          <w:tcPr>
            <w:tcW w:w="11340" w:type="dxa"/>
            <w:gridSpan w:val="8"/>
            <w:tcBorders>
              <w:top w:val="nil"/>
              <w:left w:val="nil"/>
              <w:bottom w:val="nil"/>
              <w:right w:val="nil"/>
            </w:tcBorders>
            <w:shd w:val="clear" w:color="auto" w:fill="auto"/>
            <w:noWrap/>
            <w:vAlign w:val="center"/>
          </w:tcPr>
          <w:p w14:paraId="68354B75" w14:textId="77777777" w:rsidR="00330A5E" w:rsidRDefault="009933C5">
            <w:pPr>
              <w:widowControl/>
              <w:jc w:val="right"/>
              <w:rPr>
                <w:rFonts w:ascii="宋体" w:eastAsia="宋体" w:hAnsi="宋体" w:cs="宋体"/>
                <w:b/>
                <w:bCs/>
                <w:color w:val="000000"/>
                <w:kern w:val="0"/>
                <w:sz w:val="22"/>
              </w:rPr>
            </w:pPr>
            <w:r>
              <w:rPr>
                <w:rFonts w:ascii="宋体" w:eastAsia="宋体" w:hAnsi="宋体" w:cs="宋体" w:hint="eastAsia"/>
                <w:b/>
                <w:bCs/>
                <w:color w:val="000000"/>
                <w:kern w:val="0"/>
                <w:sz w:val="22"/>
              </w:rPr>
              <w:t>单位：元</w:t>
            </w:r>
          </w:p>
        </w:tc>
      </w:tr>
      <w:tr w:rsidR="00330A5E" w14:paraId="56D8938C" w14:textId="77777777">
        <w:trPr>
          <w:trHeight w:val="690"/>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0C327" w14:textId="77777777" w:rsidR="00330A5E" w:rsidRDefault="009933C5">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序号</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B78AC" w14:textId="77777777" w:rsidR="00330A5E" w:rsidRDefault="009933C5">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设备名称</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13F98" w14:textId="77777777" w:rsidR="00330A5E" w:rsidRDefault="009933C5">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产品型号</w:t>
            </w: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16D48" w14:textId="77777777" w:rsidR="00330A5E" w:rsidRDefault="009933C5">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技术要求</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A2C71" w14:textId="77777777" w:rsidR="00330A5E" w:rsidRDefault="009933C5">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数量</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790E3" w14:textId="77777777" w:rsidR="00330A5E" w:rsidRDefault="009933C5">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单位</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E4A41" w14:textId="77777777" w:rsidR="00330A5E" w:rsidRDefault="009933C5">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单价</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3733C" w14:textId="77777777" w:rsidR="00330A5E" w:rsidRDefault="009933C5">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总价</w:t>
            </w:r>
          </w:p>
        </w:tc>
      </w:tr>
      <w:tr w:rsidR="00330A5E" w14:paraId="0F435BE8" w14:textId="77777777">
        <w:trPr>
          <w:trHeight w:val="2445"/>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13807" w14:textId="77777777" w:rsidR="00330A5E" w:rsidRDefault="009933C5">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F3A09" w14:textId="77777777" w:rsidR="00330A5E" w:rsidRDefault="009933C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云桌面服务器</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24EC6" w14:textId="77777777" w:rsidR="00330A5E" w:rsidRDefault="00330A5E">
            <w:pPr>
              <w:widowControl/>
              <w:jc w:val="center"/>
              <w:rPr>
                <w:rFonts w:ascii="宋体" w:eastAsia="宋体" w:hAnsi="宋体" w:cs="宋体"/>
                <w:color w:val="000000"/>
                <w:kern w:val="0"/>
                <w:szCs w:val="21"/>
              </w:rPr>
            </w:pP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4E429" w14:textId="77777777" w:rsidR="00330A5E" w:rsidRDefault="009933C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Pr>
                <w:rFonts w:ascii="宋体" w:eastAsia="宋体" w:hAnsi="宋体" w:cs="宋体" w:hint="eastAsia"/>
                <w:color w:val="000000"/>
                <w:kern w:val="0"/>
                <w:szCs w:val="21"/>
              </w:rPr>
              <w:t>2U</w:t>
            </w:r>
            <w:r>
              <w:rPr>
                <w:rFonts w:ascii="宋体" w:eastAsia="宋体" w:hAnsi="宋体" w:cs="宋体" w:hint="eastAsia"/>
                <w:color w:val="000000"/>
                <w:kern w:val="0"/>
                <w:szCs w:val="21"/>
              </w:rPr>
              <w:t>机架式服务器。</w:t>
            </w:r>
            <w:r>
              <w:rPr>
                <w:rFonts w:ascii="宋体" w:eastAsia="宋体" w:hAnsi="宋体" w:cs="宋体" w:hint="eastAsia"/>
                <w:color w:val="000000"/>
                <w:kern w:val="0"/>
                <w:szCs w:val="21"/>
              </w:rPr>
              <w:br/>
              <w:t>2</w:t>
            </w:r>
            <w:r>
              <w:rPr>
                <w:rFonts w:ascii="宋体" w:eastAsia="宋体" w:hAnsi="宋体" w:cs="宋体" w:hint="eastAsia"/>
                <w:color w:val="000000"/>
                <w:kern w:val="0"/>
                <w:szCs w:val="21"/>
              </w:rPr>
              <w:t>、</w:t>
            </w:r>
            <w:r>
              <w:rPr>
                <w:rFonts w:ascii="宋体" w:eastAsia="宋体" w:hAnsi="宋体" w:cs="宋体" w:hint="eastAsia"/>
                <w:color w:val="000000"/>
                <w:kern w:val="0"/>
                <w:szCs w:val="21"/>
              </w:rPr>
              <w:t>CPU</w:t>
            </w:r>
            <w:r>
              <w:rPr>
                <w:rFonts w:ascii="宋体" w:eastAsia="宋体" w:hAnsi="宋体" w:cs="宋体" w:hint="eastAsia"/>
                <w:color w:val="000000"/>
                <w:kern w:val="0"/>
                <w:szCs w:val="21"/>
              </w:rPr>
              <w:t>配置：采用</w:t>
            </w:r>
            <w:r>
              <w:rPr>
                <w:rFonts w:ascii="宋体" w:eastAsia="宋体" w:hAnsi="宋体" w:cs="宋体" w:hint="eastAsia"/>
                <w:color w:val="000000"/>
                <w:kern w:val="0"/>
                <w:szCs w:val="21"/>
              </w:rPr>
              <w:t>C86</w:t>
            </w:r>
            <w:r>
              <w:rPr>
                <w:rFonts w:ascii="宋体" w:eastAsia="宋体" w:hAnsi="宋体" w:cs="宋体" w:hint="eastAsia"/>
                <w:color w:val="000000"/>
                <w:kern w:val="0"/>
                <w:szCs w:val="21"/>
              </w:rPr>
              <w:t>架构，配置≥</w:t>
            </w:r>
            <w:r>
              <w:rPr>
                <w:rFonts w:ascii="宋体" w:eastAsia="宋体" w:hAnsi="宋体" w:cs="宋体" w:hint="eastAsia"/>
                <w:color w:val="000000"/>
                <w:kern w:val="0"/>
                <w:szCs w:val="21"/>
              </w:rPr>
              <w:t>2</w:t>
            </w:r>
            <w:r>
              <w:rPr>
                <w:rFonts w:ascii="宋体" w:eastAsia="宋体" w:hAnsi="宋体" w:cs="宋体" w:hint="eastAsia"/>
                <w:color w:val="000000"/>
                <w:kern w:val="0"/>
                <w:szCs w:val="21"/>
              </w:rPr>
              <w:t>颗</w:t>
            </w:r>
            <w:r>
              <w:rPr>
                <w:rFonts w:ascii="宋体" w:eastAsia="宋体" w:hAnsi="宋体" w:cs="宋体" w:hint="eastAsia"/>
                <w:color w:val="000000"/>
                <w:kern w:val="0"/>
                <w:szCs w:val="21"/>
              </w:rPr>
              <w:t>CPU</w:t>
            </w:r>
            <w:r>
              <w:rPr>
                <w:rFonts w:ascii="宋体" w:eastAsia="宋体" w:hAnsi="宋体" w:cs="宋体" w:hint="eastAsia"/>
                <w:color w:val="000000"/>
                <w:kern w:val="0"/>
                <w:szCs w:val="21"/>
              </w:rPr>
              <w:t>，单</w:t>
            </w:r>
            <w:r>
              <w:rPr>
                <w:rFonts w:ascii="宋体" w:eastAsia="宋体" w:hAnsi="宋体" w:cs="宋体" w:hint="eastAsia"/>
                <w:color w:val="000000"/>
                <w:kern w:val="0"/>
                <w:szCs w:val="21"/>
              </w:rPr>
              <w:t>CPU</w:t>
            </w:r>
            <w:r>
              <w:rPr>
                <w:rFonts w:ascii="宋体" w:eastAsia="宋体" w:hAnsi="宋体" w:cs="宋体" w:hint="eastAsia"/>
                <w:color w:val="000000"/>
                <w:kern w:val="0"/>
                <w:szCs w:val="21"/>
              </w:rPr>
              <w:t>物理核心数≥</w:t>
            </w:r>
            <w:r>
              <w:rPr>
                <w:rFonts w:ascii="宋体" w:eastAsia="宋体" w:hAnsi="宋体" w:cs="宋体" w:hint="eastAsia"/>
                <w:color w:val="000000"/>
                <w:kern w:val="0"/>
                <w:szCs w:val="21"/>
              </w:rPr>
              <w:t>32</w:t>
            </w:r>
            <w:r>
              <w:rPr>
                <w:rFonts w:ascii="宋体" w:eastAsia="宋体" w:hAnsi="宋体" w:cs="宋体" w:hint="eastAsia"/>
                <w:color w:val="000000"/>
                <w:kern w:val="0"/>
                <w:szCs w:val="21"/>
              </w:rPr>
              <w:t>个，主频≥</w:t>
            </w:r>
            <w:r>
              <w:rPr>
                <w:rFonts w:ascii="宋体" w:eastAsia="宋体" w:hAnsi="宋体" w:cs="宋体" w:hint="eastAsia"/>
                <w:color w:val="000000"/>
                <w:kern w:val="0"/>
                <w:szCs w:val="21"/>
              </w:rPr>
              <w:t>2.7GHz</w:t>
            </w:r>
            <w:r>
              <w:rPr>
                <w:rFonts w:ascii="宋体" w:eastAsia="宋体" w:hAnsi="宋体" w:cs="宋体" w:hint="eastAsia"/>
                <w:color w:val="000000"/>
                <w:kern w:val="0"/>
                <w:szCs w:val="21"/>
              </w:rPr>
              <w:t>。</w:t>
            </w:r>
            <w:r>
              <w:rPr>
                <w:rFonts w:ascii="宋体" w:eastAsia="宋体" w:hAnsi="宋体" w:cs="宋体" w:hint="eastAsia"/>
                <w:color w:val="000000"/>
                <w:kern w:val="0"/>
                <w:szCs w:val="21"/>
              </w:rPr>
              <w:br/>
              <w:t>3</w:t>
            </w:r>
            <w:r>
              <w:rPr>
                <w:rFonts w:ascii="宋体" w:eastAsia="宋体" w:hAnsi="宋体" w:cs="宋体" w:hint="eastAsia"/>
                <w:color w:val="000000"/>
                <w:kern w:val="0"/>
                <w:szCs w:val="21"/>
              </w:rPr>
              <w:t>、支持</w:t>
            </w:r>
            <w:r>
              <w:rPr>
                <w:rFonts w:ascii="宋体" w:eastAsia="宋体" w:hAnsi="宋体" w:cs="宋体" w:hint="eastAsia"/>
                <w:color w:val="000000"/>
                <w:kern w:val="0"/>
                <w:szCs w:val="21"/>
              </w:rPr>
              <w:t xml:space="preserve">2666MHz RDIMM/LRDIMM </w:t>
            </w:r>
            <w:r>
              <w:rPr>
                <w:rFonts w:ascii="宋体" w:eastAsia="宋体" w:hAnsi="宋体" w:cs="宋体" w:hint="eastAsia"/>
                <w:color w:val="000000"/>
                <w:kern w:val="0"/>
                <w:szCs w:val="21"/>
              </w:rPr>
              <w:t>内存，提供≥</w:t>
            </w:r>
            <w:r>
              <w:rPr>
                <w:rFonts w:ascii="宋体" w:eastAsia="宋体" w:hAnsi="宋体" w:cs="宋体" w:hint="eastAsia"/>
                <w:color w:val="000000"/>
                <w:kern w:val="0"/>
                <w:szCs w:val="21"/>
              </w:rPr>
              <w:t>16</w:t>
            </w:r>
            <w:r>
              <w:rPr>
                <w:rFonts w:ascii="宋体" w:eastAsia="宋体" w:hAnsi="宋体" w:cs="宋体" w:hint="eastAsia"/>
                <w:color w:val="000000"/>
                <w:kern w:val="0"/>
                <w:szCs w:val="21"/>
              </w:rPr>
              <w:t>个</w:t>
            </w:r>
            <w:r>
              <w:rPr>
                <w:rFonts w:ascii="宋体" w:eastAsia="宋体" w:hAnsi="宋体" w:cs="宋体" w:hint="eastAsia"/>
                <w:color w:val="000000"/>
                <w:kern w:val="0"/>
                <w:szCs w:val="21"/>
              </w:rPr>
              <w:t>DIMM</w:t>
            </w:r>
            <w:r>
              <w:rPr>
                <w:rFonts w:ascii="宋体" w:eastAsia="宋体" w:hAnsi="宋体" w:cs="宋体" w:hint="eastAsia"/>
                <w:color w:val="000000"/>
                <w:kern w:val="0"/>
                <w:szCs w:val="21"/>
              </w:rPr>
              <w:t>槽位，配置≥</w:t>
            </w:r>
            <w:r>
              <w:rPr>
                <w:rFonts w:ascii="宋体" w:eastAsia="宋体" w:hAnsi="宋体" w:cs="宋体" w:hint="eastAsia"/>
                <w:color w:val="000000"/>
                <w:kern w:val="0"/>
                <w:szCs w:val="21"/>
              </w:rPr>
              <w:t>8</w:t>
            </w:r>
            <w:r>
              <w:rPr>
                <w:rFonts w:ascii="宋体" w:eastAsia="宋体" w:hAnsi="宋体" w:cs="宋体" w:hint="eastAsia"/>
                <w:color w:val="000000"/>
                <w:kern w:val="0"/>
                <w:szCs w:val="21"/>
              </w:rPr>
              <w:t>根</w:t>
            </w:r>
            <w:r>
              <w:rPr>
                <w:rFonts w:ascii="宋体" w:eastAsia="宋体" w:hAnsi="宋体" w:cs="宋体" w:hint="eastAsia"/>
                <w:color w:val="000000"/>
                <w:kern w:val="0"/>
                <w:szCs w:val="21"/>
              </w:rPr>
              <w:t>32GB</w:t>
            </w:r>
            <w:r>
              <w:rPr>
                <w:rFonts w:ascii="宋体" w:eastAsia="宋体" w:hAnsi="宋体" w:cs="宋体" w:hint="eastAsia"/>
                <w:color w:val="000000"/>
                <w:kern w:val="0"/>
                <w:szCs w:val="21"/>
              </w:rPr>
              <w:t>内存。</w:t>
            </w:r>
            <w:r>
              <w:rPr>
                <w:rFonts w:ascii="宋体" w:eastAsia="宋体" w:hAnsi="宋体" w:cs="宋体" w:hint="eastAsia"/>
                <w:color w:val="000000"/>
                <w:kern w:val="0"/>
                <w:szCs w:val="21"/>
              </w:rPr>
              <w:br/>
              <w:t>4</w:t>
            </w:r>
            <w:r>
              <w:rPr>
                <w:rFonts w:ascii="宋体" w:eastAsia="宋体" w:hAnsi="宋体" w:cs="宋体" w:hint="eastAsia"/>
                <w:color w:val="000000"/>
                <w:kern w:val="0"/>
                <w:szCs w:val="21"/>
              </w:rPr>
              <w:t>、配置≥</w:t>
            </w:r>
            <w:r>
              <w:rPr>
                <w:rFonts w:ascii="宋体" w:eastAsia="宋体" w:hAnsi="宋体" w:cs="宋体" w:hint="eastAsia"/>
                <w:color w:val="000000"/>
                <w:kern w:val="0"/>
                <w:szCs w:val="21"/>
              </w:rPr>
              <w:t>2</w:t>
            </w:r>
            <w:r>
              <w:rPr>
                <w:rFonts w:ascii="宋体" w:eastAsia="宋体" w:hAnsi="宋体" w:cs="宋体" w:hint="eastAsia"/>
                <w:color w:val="000000"/>
                <w:kern w:val="0"/>
                <w:szCs w:val="21"/>
              </w:rPr>
              <w:t>块</w:t>
            </w:r>
            <w:r>
              <w:rPr>
                <w:rFonts w:ascii="宋体" w:eastAsia="宋体" w:hAnsi="宋体" w:cs="宋体" w:hint="eastAsia"/>
                <w:color w:val="000000"/>
                <w:kern w:val="0"/>
                <w:szCs w:val="21"/>
              </w:rPr>
              <w:t>480G</w:t>
            </w:r>
            <w:r>
              <w:rPr>
                <w:rFonts w:ascii="宋体" w:eastAsia="宋体" w:hAnsi="宋体" w:cs="宋体" w:hint="eastAsia"/>
                <w:color w:val="000000"/>
                <w:kern w:val="0"/>
                <w:szCs w:val="21"/>
              </w:rPr>
              <w:t>的</w:t>
            </w:r>
            <w:r>
              <w:rPr>
                <w:rFonts w:ascii="宋体" w:eastAsia="宋体" w:hAnsi="宋体" w:cs="宋体" w:hint="eastAsia"/>
                <w:color w:val="000000"/>
                <w:kern w:val="0"/>
                <w:szCs w:val="21"/>
              </w:rPr>
              <w:t>SSD</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块</w:t>
            </w:r>
            <w:r>
              <w:rPr>
                <w:rFonts w:ascii="宋体" w:eastAsia="宋体" w:hAnsi="宋体" w:cs="宋体" w:hint="eastAsia"/>
                <w:color w:val="000000"/>
                <w:kern w:val="0"/>
                <w:szCs w:val="21"/>
              </w:rPr>
              <w:t>1.92T</w:t>
            </w:r>
            <w:r>
              <w:rPr>
                <w:rFonts w:ascii="宋体" w:eastAsia="宋体" w:hAnsi="宋体" w:cs="宋体" w:hint="eastAsia"/>
                <w:color w:val="000000"/>
                <w:kern w:val="0"/>
                <w:szCs w:val="21"/>
              </w:rPr>
              <w:t>的</w:t>
            </w:r>
            <w:r>
              <w:rPr>
                <w:rFonts w:ascii="宋体" w:eastAsia="宋体" w:hAnsi="宋体" w:cs="宋体" w:hint="eastAsia"/>
                <w:color w:val="000000"/>
                <w:kern w:val="0"/>
                <w:szCs w:val="21"/>
              </w:rPr>
              <w:t>SSD</w:t>
            </w:r>
            <w:r>
              <w:rPr>
                <w:rFonts w:ascii="宋体" w:eastAsia="宋体" w:hAnsi="宋体" w:cs="宋体" w:hint="eastAsia"/>
                <w:color w:val="000000"/>
                <w:kern w:val="0"/>
                <w:szCs w:val="21"/>
              </w:rPr>
              <w:t>，≥</w:t>
            </w:r>
            <w:r>
              <w:rPr>
                <w:rFonts w:ascii="宋体" w:eastAsia="宋体" w:hAnsi="宋体" w:cs="宋体" w:hint="eastAsia"/>
                <w:color w:val="000000"/>
                <w:kern w:val="0"/>
                <w:szCs w:val="21"/>
              </w:rPr>
              <w:t>3</w:t>
            </w:r>
            <w:r>
              <w:rPr>
                <w:rFonts w:ascii="宋体" w:eastAsia="宋体" w:hAnsi="宋体" w:cs="宋体" w:hint="eastAsia"/>
                <w:color w:val="000000"/>
                <w:kern w:val="0"/>
                <w:szCs w:val="21"/>
              </w:rPr>
              <w:t>块</w:t>
            </w:r>
            <w:r>
              <w:rPr>
                <w:rFonts w:ascii="宋体" w:eastAsia="宋体" w:hAnsi="宋体" w:cs="宋体" w:hint="eastAsia"/>
                <w:color w:val="000000"/>
                <w:kern w:val="0"/>
                <w:szCs w:val="21"/>
              </w:rPr>
              <w:t>8T</w:t>
            </w:r>
            <w:r>
              <w:rPr>
                <w:rFonts w:ascii="宋体" w:eastAsia="宋体" w:hAnsi="宋体" w:cs="宋体" w:hint="eastAsia"/>
                <w:color w:val="000000"/>
                <w:kern w:val="0"/>
                <w:szCs w:val="21"/>
              </w:rPr>
              <w:t>容量机械硬盘作为数据盘。</w:t>
            </w:r>
            <w:r>
              <w:rPr>
                <w:rFonts w:ascii="宋体" w:eastAsia="宋体" w:hAnsi="宋体" w:cs="宋体" w:hint="eastAsia"/>
                <w:color w:val="000000"/>
                <w:kern w:val="0"/>
                <w:szCs w:val="21"/>
              </w:rPr>
              <w:br/>
            </w:r>
            <w:r>
              <w:rPr>
                <w:rFonts w:ascii="宋体" w:eastAsia="宋体" w:hAnsi="宋体" w:cs="宋体" w:hint="eastAsia"/>
                <w:color w:val="000000"/>
                <w:kern w:val="0"/>
                <w:szCs w:val="21"/>
              </w:rPr>
              <w:t>5</w:t>
            </w:r>
            <w:r>
              <w:rPr>
                <w:rFonts w:ascii="宋体" w:eastAsia="宋体" w:hAnsi="宋体" w:cs="宋体" w:hint="eastAsia"/>
                <w:color w:val="000000"/>
                <w:kern w:val="0"/>
                <w:szCs w:val="21"/>
              </w:rPr>
              <w:t>、</w:t>
            </w:r>
            <w:r>
              <w:rPr>
                <w:rFonts w:ascii="宋体" w:eastAsia="宋体" w:hAnsi="宋体" w:cs="宋体" w:hint="eastAsia"/>
                <w:color w:val="000000"/>
                <w:kern w:val="0"/>
                <w:szCs w:val="21"/>
              </w:rPr>
              <w:t>Raid</w:t>
            </w:r>
            <w:r>
              <w:rPr>
                <w:rFonts w:ascii="宋体" w:eastAsia="宋体" w:hAnsi="宋体" w:cs="宋体" w:hint="eastAsia"/>
                <w:color w:val="000000"/>
                <w:kern w:val="0"/>
                <w:szCs w:val="21"/>
              </w:rPr>
              <w:t>卡</w:t>
            </w:r>
            <w:r>
              <w:rPr>
                <w:rFonts w:ascii="宋体" w:eastAsia="宋体" w:hAnsi="宋体" w:cs="宋体" w:hint="eastAsia"/>
                <w:color w:val="000000"/>
                <w:kern w:val="0"/>
                <w:szCs w:val="21"/>
              </w:rPr>
              <w:t>:</w:t>
            </w:r>
            <w:r>
              <w:rPr>
                <w:rFonts w:ascii="宋体" w:eastAsia="宋体" w:hAnsi="宋体" w:cs="宋体" w:hint="eastAsia"/>
                <w:color w:val="000000"/>
                <w:kern w:val="0"/>
                <w:szCs w:val="21"/>
              </w:rPr>
              <w:t>≥</w:t>
            </w:r>
            <w:r>
              <w:rPr>
                <w:rFonts w:ascii="宋体" w:eastAsia="宋体" w:hAnsi="宋体" w:cs="宋体" w:hint="eastAsia"/>
                <w:color w:val="000000"/>
                <w:kern w:val="0"/>
                <w:szCs w:val="21"/>
              </w:rPr>
              <w:t>2G</w:t>
            </w:r>
            <w:r>
              <w:rPr>
                <w:rFonts w:ascii="宋体" w:eastAsia="宋体" w:hAnsi="宋体" w:cs="宋体" w:hint="eastAsia"/>
                <w:color w:val="000000"/>
                <w:kern w:val="0"/>
                <w:szCs w:val="21"/>
              </w:rPr>
              <w:t>缓存</w:t>
            </w:r>
            <w:r>
              <w:rPr>
                <w:rFonts w:ascii="宋体" w:eastAsia="宋体" w:hAnsi="宋体" w:cs="宋体" w:hint="eastAsia"/>
                <w:color w:val="000000"/>
                <w:kern w:val="0"/>
                <w:szCs w:val="21"/>
              </w:rPr>
              <w:t>RAID</w:t>
            </w:r>
            <w:r>
              <w:rPr>
                <w:rFonts w:ascii="宋体" w:eastAsia="宋体" w:hAnsi="宋体" w:cs="宋体" w:hint="eastAsia"/>
                <w:color w:val="000000"/>
                <w:kern w:val="0"/>
                <w:szCs w:val="21"/>
              </w:rPr>
              <w:t>卡，≥</w:t>
            </w:r>
            <w:r>
              <w:rPr>
                <w:rFonts w:ascii="宋体" w:eastAsia="宋体" w:hAnsi="宋体" w:cs="宋体" w:hint="eastAsia"/>
                <w:color w:val="000000"/>
                <w:kern w:val="0"/>
                <w:szCs w:val="21"/>
              </w:rPr>
              <w:t>12Gb RAID</w:t>
            </w:r>
            <w:r>
              <w:rPr>
                <w:rFonts w:ascii="宋体" w:eastAsia="宋体" w:hAnsi="宋体" w:cs="宋体" w:hint="eastAsia"/>
                <w:color w:val="000000"/>
                <w:kern w:val="0"/>
                <w:szCs w:val="21"/>
              </w:rPr>
              <w:t>控制器，支持</w:t>
            </w:r>
            <w:r>
              <w:rPr>
                <w:rFonts w:ascii="宋体" w:eastAsia="宋体" w:hAnsi="宋体" w:cs="宋体" w:hint="eastAsia"/>
                <w:color w:val="000000"/>
                <w:kern w:val="0"/>
                <w:szCs w:val="21"/>
              </w:rPr>
              <w:t>RAID0/1/5/6/10/50/60</w:t>
            </w:r>
            <w:r>
              <w:rPr>
                <w:rFonts w:ascii="宋体" w:eastAsia="宋体" w:hAnsi="宋体" w:cs="宋体" w:hint="eastAsia"/>
                <w:color w:val="000000"/>
                <w:kern w:val="0"/>
                <w:szCs w:val="21"/>
              </w:rPr>
              <w:t>。</w:t>
            </w:r>
            <w:r>
              <w:rPr>
                <w:rFonts w:ascii="宋体" w:eastAsia="宋体" w:hAnsi="宋体" w:cs="宋体" w:hint="eastAsia"/>
                <w:color w:val="000000"/>
                <w:kern w:val="0"/>
                <w:szCs w:val="21"/>
              </w:rPr>
              <w:br/>
              <w:t>6</w:t>
            </w:r>
            <w:r>
              <w:rPr>
                <w:rFonts w:ascii="宋体" w:eastAsia="宋体" w:hAnsi="宋体" w:cs="宋体" w:hint="eastAsia"/>
                <w:color w:val="000000"/>
                <w:kern w:val="0"/>
                <w:szCs w:val="21"/>
              </w:rPr>
              <w:t>、具备≥</w:t>
            </w:r>
            <w:r>
              <w:rPr>
                <w:rFonts w:ascii="宋体" w:eastAsia="宋体" w:hAnsi="宋体" w:cs="宋体" w:hint="eastAsia"/>
                <w:color w:val="000000"/>
                <w:kern w:val="0"/>
                <w:szCs w:val="21"/>
              </w:rPr>
              <w:t>2</w:t>
            </w:r>
            <w:r>
              <w:rPr>
                <w:rFonts w:ascii="宋体" w:eastAsia="宋体" w:hAnsi="宋体" w:cs="宋体" w:hint="eastAsia"/>
                <w:color w:val="000000"/>
                <w:kern w:val="0"/>
                <w:szCs w:val="21"/>
              </w:rPr>
              <w:t>个万兆网口（满</w:t>
            </w:r>
            <w:proofErr w:type="gramStart"/>
            <w:r>
              <w:rPr>
                <w:rFonts w:ascii="宋体" w:eastAsia="宋体" w:hAnsi="宋体" w:cs="宋体" w:hint="eastAsia"/>
                <w:color w:val="000000"/>
                <w:kern w:val="0"/>
                <w:szCs w:val="21"/>
              </w:rPr>
              <w:t>配多模光模块</w:t>
            </w:r>
            <w:proofErr w:type="gramEnd"/>
            <w:r>
              <w:rPr>
                <w:rFonts w:ascii="宋体" w:eastAsia="宋体" w:hAnsi="宋体" w:cs="宋体" w:hint="eastAsia"/>
                <w:color w:val="000000"/>
                <w:kern w:val="0"/>
                <w:szCs w:val="21"/>
              </w:rPr>
              <w:t>）和≥</w:t>
            </w:r>
            <w:r>
              <w:rPr>
                <w:rFonts w:ascii="宋体" w:eastAsia="宋体" w:hAnsi="宋体" w:cs="宋体" w:hint="eastAsia"/>
                <w:color w:val="000000"/>
                <w:kern w:val="0"/>
                <w:szCs w:val="21"/>
              </w:rPr>
              <w:t>2</w:t>
            </w:r>
            <w:r>
              <w:rPr>
                <w:rFonts w:ascii="宋体" w:eastAsia="宋体" w:hAnsi="宋体" w:cs="宋体" w:hint="eastAsia"/>
                <w:color w:val="000000"/>
                <w:kern w:val="0"/>
                <w:szCs w:val="21"/>
              </w:rPr>
              <w:t>个千兆网口。</w:t>
            </w:r>
            <w:r>
              <w:rPr>
                <w:rFonts w:ascii="宋体" w:eastAsia="宋体" w:hAnsi="宋体" w:cs="宋体" w:hint="eastAsia"/>
                <w:color w:val="000000"/>
                <w:kern w:val="0"/>
                <w:szCs w:val="21"/>
              </w:rPr>
              <w:br/>
              <w:t>7</w:t>
            </w:r>
            <w:r>
              <w:rPr>
                <w:rFonts w:ascii="宋体" w:eastAsia="宋体" w:hAnsi="宋体" w:cs="宋体" w:hint="eastAsia"/>
                <w:color w:val="000000"/>
                <w:kern w:val="0"/>
                <w:szCs w:val="21"/>
              </w:rPr>
              <w:t>、提供双电源模块。</w:t>
            </w:r>
            <w:r>
              <w:rPr>
                <w:rFonts w:ascii="宋体" w:eastAsia="宋体" w:hAnsi="宋体" w:cs="宋体" w:hint="eastAsia"/>
                <w:color w:val="000000"/>
                <w:kern w:val="0"/>
                <w:szCs w:val="21"/>
              </w:rPr>
              <w:br/>
              <w:t>8</w:t>
            </w:r>
            <w:r>
              <w:rPr>
                <w:rFonts w:ascii="宋体" w:eastAsia="宋体" w:hAnsi="宋体" w:cs="宋体" w:hint="eastAsia"/>
                <w:color w:val="000000"/>
                <w:kern w:val="0"/>
                <w:szCs w:val="21"/>
              </w:rPr>
              <w:t>、当云桌面服务器集群超过</w:t>
            </w:r>
            <w:r>
              <w:rPr>
                <w:rFonts w:ascii="宋体" w:eastAsia="宋体" w:hAnsi="宋体" w:cs="宋体" w:hint="eastAsia"/>
                <w:color w:val="000000"/>
                <w:kern w:val="0"/>
                <w:szCs w:val="21"/>
              </w:rPr>
              <w:t>3</w:t>
            </w:r>
            <w:r>
              <w:rPr>
                <w:rFonts w:ascii="宋体" w:eastAsia="宋体" w:hAnsi="宋体" w:cs="宋体" w:hint="eastAsia"/>
                <w:color w:val="000000"/>
                <w:kern w:val="0"/>
                <w:szCs w:val="21"/>
              </w:rPr>
              <w:t>台时，在不影响数据安全性的前提下，存储得盘率≥</w:t>
            </w:r>
            <w:r>
              <w:rPr>
                <w:rFonts w:ascii="宋体" w:eastAsia="宋体" w:hAnsi="宋体" w:cs="宋体" w:hint="eastAsia"/>
                <w:color w:val="000000"/>
                <w:kern w:val="0"/>
                <w:szCs w:val="21"/>
              </w:rPr>
              <w:t>60%</w:t>
            </w:r>
            <w:r>
              <w:rPr>
                <w:rFonts w:ascii="宋体" w:eastAsia="宋体" w:hAnsi="宋体" w:cs="宋体" w:hint="eastAsia"/>
                <w:color w:val="000000"/>
                <w:kern w:val="0"/>
                <w:szCs w:val="21"/>
              </w:rPr>
              <w:t>。</w:t>
            </w:r>
            <w:r>
              <w:rPr>
                <w:rFonts w:ascii="宋体" w:eastAsia="宋体" w:hAnsi="宋体" w:cs="宋体" w:hint="eastAsia"/>
                <w:color w:val="000000"/>
                <w:kern w:val="0"/>
                <w:szCs w:val="21"/>
              </w:rPr>
              <w:br/>
              <w:t>9</w:t>
            </w:r>
            <w:r>
              <w:rPr>
                <w:rFonts w:ascii="宋体" w:eastAsia="宋体" w:hAnsi="宋体" w:cs="宋体" w:hint="eastAsia"/>
                <w:color w:val="000000"/>
                <w:kern w:val="0"/>
                <w:szCs w:val="21"/>
              </w:rPr>
              <w:t>、安装正版操作系统，永久授权，</w:t>
            </w:r>
            <w:r>
              <w:rPr>
                <w:rFonts w:ascii="宋体" w:eastAsia="宋体" w:hAnsi="宋体" w:cs="宋体" w:hint="eastAsia"/>
                <w:color w:val="000000"/>
                <w:kern w:val="0"/>
                <w:szCs w:val="21"/>
              </w:rPr>
              <w:t>3</w:t>
            </w:r>
            <w:r>
              <w:rPr>
                <w:rFonts w:ascii="宋体" w:eastAsia="宋体" w:hAnsi="宋体" w:cs="宋体" w:hint="eastAsia"/>
                <w:color w:val="000000"/>
                <w:kern w:val="0"/>
                <w:szCs w:val="21"/>
              </w:rPr>
              <w:t>年基础服务。</w:t>
            </w:r>
            <w:r>
              <w:rPr>
                <w:rFonts w:ascii="宋体" w:eastAsia="宋体" w:hAnsi="宋体" w:cs="宋体" w:hint="eastAsia"/>
                <w:color w:val="000000"/>
                <w:kern w:val="0"/>
                <w:szCs w:val="21"/>
              </w:rPr>
              <w:br/>
              <w:t>10</w:t>
            </w:r>
            <w:r>
              <w:rPr>
                <w:rFonts w:ascii="宋体" w:eastAsia="宋体" w:hAnsi="宋体" w:cs="宋体" w:hint="eastAsia"/>
                <w:color w:val="000000"/>
                <w:kern w:val="0"/>
                <w:szCs w:val="21"/>
              </w:rPr>
              <w:t>、关键部件安全要求：</w:t>
            </w:r>
            <w:r>
              <w:rPr>
                <w:rFonts w:ascii="宋体" w:eastAsia="宋体" w:hAnsi="宋体" w:cs="宋体" w:hint="eastAsia"/>
                <w:color w:val="000000"/>
                <w:kern w:val="0"/>
                <w:szCs w:val="21"/>
              </w:rPr>
              <w:t>CPU</w:t>
            </w:r>
            <w:r>
              <w:rPr>
                <w:rFonts w:ascii="宋体" w:eastAsia="宋体" w:hAnsi="宋体" w:cs="宋体" w:hint="eastAsia"/>
                <w:color w:val="000000"/>
                <w:kern w:val="0"/>
                <w:szCs w:val="21"/>
              </w:rPr>
              <w:t>和操作系统等关键部</w:t>
            </w:r>
            <w:r>
              <w:rPr>
                <w:rFonts w:ascii="宋体" w:eastAsia="宋体" w:hAnsi="宋体" w:cs="宋体" w:hint="eastAsia"/>
                <w:color w:val="000000"/>
                <w:kern w:val="0"/>
                <w:szCs w:val="21"/>
              </w:rPr>
              <w:lastRenderedPageBreak/>
              <w:t>件应当符合安全可靠测评要求，安全可靠等级不得低于Ⅰ级。</w:t>
            </w:r>
            <w:r>
              <w:rPr>
                <w:rFonts w:ascii="宋体" w:eastAsia="宋体" w:hAnsi="宋体" w:cs="宋体" w:hint="eastAsia"/>
                <w:color w:val="000000"/>
                <w:kern w:val="0"/>
                <w:szCs w:val="21"/>
              </w:rPr>
              <w:br/>
              <w:t>11</w:t>
            </w:r>
            <w:r>
              <w:rPr>
                <w:rFonts w:ascii="宋体" w:eastAsia="宋体" w:hAnsi="宋体" w:cs="宋体" w:hint="eastAsia"/>
                <w:color w:val="000000"/>
                <w:kern w:val="0"/>
                <w:szCs w:val="21"/>
              </w:rPr>
              <w:t>、云桌面服务器还应满足《财政部</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工业和信息化部关于印发</w:t>
            </w:r>
            <w:r>
              <w:rPr>
                <w:rFonts w:ascii="宋体" w:eastAsia="宋体" w:hAnsi="宋体" w:cs="宋体" w:hint="eastAsia"/>
                <w:color w:val="000000"/>
                <w:kern w:val="0"/>
                <w:szCs w:val="21"/>
              </w:rPr>
              <w:t>&lt;</w:t>
            </w:r>
            <w:r>
              <w:rPr>
                <w:rFonts w:ascii="宋体" w:eastAsia="宋体" w:hAnsi="宋体" w:cs="宋体" w:hint="eastAsia"/>
                <w:color w:val="000000"/>
                <w:kern w:val="0"/>
                <w:szCs w:val="21"/>
              </w:rPr>
              <w:t>通用服务器政府采购需</w:t>
            </w:r>
            <w:r>
              <w:rPr>
                <w:rFonts w:ascii="宋体" w:eastAsia="宋体" w:hAnsi="宋体" w:cs="宋体" w:hint="eastAsia"/>
                <w:color w:val="000000"/>
                <w:kern w:val="0"/>
                <w:szCs w:val="21"/>
              </w:rPr>
              <w:t>求标准（</w:t>
            </w:r>
            <w:r>
              <w:rPr>
                <w:rFonts w:ascii="宋体" w:eastAsia="宋体" w:hAnsi="宋体" w:cs="宋体" w:hint="eastAsia"/>
                <w:color w:val="000000"/>
                <w:kern w:val="0"/>
                <w:szCs w:val="21"/>
              </w:rPr>
              <w:t>2023</w:t>
            </w:r>
            <w:r>
              <w:rPr>
                <w:rFonts w:ascii="宋体" w:eastAsia="宋体" w:hAnsi="宋体" w:cs="宋体" w:hint="eastAsia"/>
                <w:color w:val="000000"/>
                <w:kern w:val="0"/>
                <w:szCs w:val="21"/>
              </w:rPr>
              <w:t>年版）</w:t>
            </w:r>
            <w:r>
              <w:rPr>
                <w:rFonts w:ascii="宋体" w:eastAsia="宋体" w:hAnsi="宋体" w:cs="宋体" w:hint="eastAsia"/>
                <w:color w:val="000000"/>
                <w:kern w:val="0"/>
                <w:szCs w:val="21"/>
              </w:rPr>
              <w:t>&gt;</w:t>
            </w:r>
            <w:r>
              <w:rPr>
                <w:rFonts w:ascii="宋体" w:eastAsia="宋体" w:hAnsi="宋体" w:cs="宋体" w:hint="eastAsia"/>
                <w:color w:val="000000"/>
                <w:kern w:val="0"/>
                <w:szCs w:val="21"/>
              </w:rPr>
              <w:t>的通知》（财库〔</w:t>
            </w:r>
            <w:r>
              <w:rPr>
                <w:rFonts w:ascii="宋体" w:eastAsia="宋体" w:hAnsi="宋体" w:cs="宋体" w:hint="eastAsia"/>
                <w:color w:val="000000"/>
                <w:kern w:val="0"/>
                <w:szCs w:val="21"/>
              </w:rPr>
              <w:t>2023</w:t>
            </w:r>
            <w:r>
              <w:rPr>
                <w:rFonts w:ascii="宋体" w:eastAsia="宋体" w:hAnsi="宋体" w:cs="宋体" w:hint="eastAsia"/>
                <w:color w:val="000000"/>
                <w:kern w:val="0"/>
                <w:szCs w:val="21"/>
              </w:rPr>
              <w:t>〕</w:t>
            </w:r>
            <w:r>
              <w:rPr>
                <w:rFonts w:ascii="宋体" w:eastAsia="宋体" w:hAnsi="宋体" w:cs="宋体" w:hint="eastAsia"/>
                <w:color w:val="000000"/>
                <w:kern w:val="0"/>
                <w:szCs w:val="21"/>
              </w:rPr>
              <w:t>33</w:t>
            </w:r>
            <w:r>
              <w:rPr>
                <w:rFonts w:ascii="宋体" w:eastAsia="宋体" w:hAnsi="宋体" w:cs="宋体" w:hint="eastAsia"/>
                <w:color w:val="000000"/>
                <w:kern w:val="0"/>
                <w:szCs w:val="21"/>
              </w:rPr>
              <w:t>号）的附件“通用服务器政府采购需求标准（</w:t>
            </w:r>
            <w:r>
              <w:rPr>
                <w:rFonts w:ascii="宋体" w:eastAsia="宋体" w:hAnsi="宋体" w:cs="宋体" w:hint="eastAsia"/>
                <w:color w:val="000000"/>
                <w:kern w:val="0"/>
                <w:szCs w:val="21"/>
              </w:rPr>
              <w:t>2023</w:t>
            </w:r>
            <w:r>
              <w:rPr>
                <w:rFonts w:ascii="宋体" w:eastAsia="宋体" w:hAnsi="宋体" w:cs="宋体" w:hint="eastAsia"/>
                <w:color w:val="000000"/>
                <w:kern w:val="0"/>
                <w:szCs w:val="21"/>
              </w:rPr>
              <w:t>年版）”中全部加</w:t>
            </w:r>
            <w:r>
              <w:rPr>
                <w:rFonts w:ascii="宋体" w:eastAsia="宋体" w:hAnsi="宋体" w:cs="宋体" w:hint="eastAsia"/>
                <w:color w:val="000000"/>
                <w:kern w:val="0"/>
                <w:szCs w:val="21"/>
              </w:rPr>
              <w:t>*</w:t>
            </w:r>
            <w:r>
              <w:rPr>
                <w:rFonts w:ascii="宋体" w:eastAsia="宋体" w:hAnsi="宋体" w:cs="宋体" w:hint="eastAsia"/>
                <w:color w:val="000000"/>
                <w:kern w:val="0"/>
                <w:szCs w:val="21"/>
              </w:rPr>
              <w:t>指标要求。</w:t>
            </w:r>
            <w:r>
              <w:rPr>
                <w:rFonts w:ascii="宋体" w:eastAsia="宋体" w:hAnsi="宋体" w:cs="宋体" w:hint="eastAsia"/>
                <w:color w:val="000000"/>
                <w:kern w:val="0"/>
                <w:szCs w:val="21"/>
              </w:rPr>
              <w:br/>
              <w:t>12</w:t>
            </w:r>
            <w:r>
              <w:rPr>
                <w:rFonts w:ascii="宋体" w:eastAsia="宋体" w:hAnsi="宋体" w:cs="宋体" w:hint="eastAsia"/>
                <w:color w:val="000000"/>
                <w:kern w:val="0"/>
                <w:szCs w:val="21"/>
              </w:rPr>
              <w:t>、产品三年质保。</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1D7C1" w14:textId="77777777" w:rsidR="00330A5E" w:rsidRDefault="009933C5">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2</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DF4E" w14:textId="77777777" w:rsidR="00330A5E" w:rsidRDefault="009933C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98528" w14:textId="77777777" w:rsidR="00330A5E" w:rsidRDefault="00330A5E">
            <w:pPr>
              <w:widowControl/>
              <w:jc w:val="center"/>
              <w:rPr>
                <w:rFonts w:ascii="宋体" w:eastAsia="宋体" w:hAnsi="宋体" w:cs="宋体"/>
                <w:color w:val="000000"/>
                <w:kern w:val="0"/>
                <w:szCs w:val="21"/>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636DC" w14:textId="77777777" w:rsidR="00330A5E" w:rsidRDefault="00330A5E">
            <w:pPr>
              <w:widowControl/>
              <w:jc w:val="center"/>
              <w:rPr>
                <w:rFonts w:ascii="Times New Roman" w:eastAsia="Times New Roman" w:hAnsi="Times New Roman" w:cs="Times New Roman"/>
                <w:kern w:val="0"/>
                <w:sz w:val="20"/>
                <w:szCs w:val="20"/>
              </w:rPr>
            </w:pPr>
          </w:p>
        </w:tc>
      </w:tr>
      <w:tr w:rsidR="00330A5E" w14:paraId="1BCE62C0" w14:textId="77777777">
        <w:trPr>
          <w:trHeight w:val="2295"/>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99FC9" w14:textId="77777777" w:rsidR="00330A5E" w:rsidRDefault="009933C5">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3A6F5" w14:textId="77777777" w:rsidR="00330A5E" w:rsidRDefault="009933C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云平台软件</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8BCAD" w14:textId="77777777" w:rsidR="00330A5E" w:rsidRDefault="00330A5E">
            <w:pPr>
              <w:widowControl/>
              <w:jc w:val="center"/>
              <w:rPr>
                <w:rFonts w:ascii="宋体" w:eastAsia="宋体" w:hAnsi="宋体" w:cs="宋体"/>
                <w:color w:val="000000"/>
                <w:kern w:val="0"/>
                <w:szCs w:val="21"/>
              </w:rPr>
            </w:pP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B111C" w14:textId="77777777" w:rsidR="00330A5E" w:rsidRDefault="009933C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hint="eastAsia"/>
                <w:color w:val="000000"/>
                <w:kern w:val="0"/>
                <w:szCs w:val="21"/>
              </w:rPr>
              <w:t>、管理平台采用</w:t>
            </w:r>
            <w:r>
              <w:rPr>
                <w:rFonts w:ascii="宋体" w:eastAsia="宋体" w:hAnsi="宋体" w:cs="宋体" w:hint="eastAsia"/>
                <w:color w:val="000000"/>
                <w:kern w:val="0"/>
                <w:szCs w:val="21"/>
              </w:rPr>
              <w:t>B/S</w:t>
            </w:r>
            <w:r>
              <w:rPr>
                <w:rFonts w:ascii="宋体" w:eastAsia="宋体" w:hAnsi="宋体" w:cs="宋体" w:hint="eastAsia"/>
                <w:color w:val="000000"/>
                <w:kern w:val="0"/>
                <w:szCs w:val="21"/>
              </w:rPr>
              <w:t>架构，中文图形化操作界面，同一管理界面中可实现对计算、存储、网络等功能的配置和操作。</w:t>
            </w:r>
            <w:r>
              <w:rPr>
                <w:rFonts w:ascii="宋体" w:eastAsia="宋体" w:hAnsi="宋体" w:cs="宋体" w:hint="eastAsia"/>
                <w:color w:val="000000"/>
                <w:kern w:val="0"/>
                <w:szCs w:val="21"/>
              </w:rPr>
              <w:br/>
              <w:t>2</w:t>
            </w:r>
            <w:r>
              <w:rPr>
                <w:rFonts w:ascii="宋体" w:eastAsia="宋体" w:hAnsi="宋体" w:cs="宋体" w:hint="eastAsia"/>
                <w:color w:val="000000"/>
                <w:kern w:val="0"/>
                <w:szCs w:val="21"/>
              </w:rPr>
              <w:t>、采用超融合架构，在同一管理平台内至少包含计算资源、存储资源、网络资源的功能管理模块，所有功能模块应通过一个厂家的一套软件实现超融合部署，不能使用多套软件或产品叠加实现。</w:t>
            </w:r>
            <w:r>
              <w:rPr>
                <w:rFonts w:ascii="宋体" w:eastAsia="宋体" w:hAnsi="宋体" w:cs="宋体" w:hint="eastAsia"/>
                <w:color w:val="000000"/>
                <w:kern w:val="0"/>
                <w:szCs w:val="21"/>
              </w:rPr>
              <w:br/>
              <w:t>3</w:t>
            </w:r>
            <w:r>
              <w:rPr>
                <w:rFonts w:ascii="宋体" w:eastAsia="宋体" w:hAnsi="宋体" w:cs="宋体" w:hint="eastAsia"/>
                <w:color w:val="000000"/>
                <w:kern w:val="0"/>
                <w:szCs w:val="21"/>
              </w:rPr>
              <w:t>、支持在集群中添加、移除服务器主机节点。</w:t>
            </w:r>
            <w:r>
              <w:rPr>
                <w:rFonts w:ascii="宋体" w:eastAsia="宋体" w:hAnsi="宋体" w:cs="宋体" w:hint="eastAsia"/>
                <w:color w:val="000000"/>
                <w:kern w:val="0"/>
                <w:szCs w:val="21"/>
              </w:rPr>
              <w:br/>
            </w:r>
            <w:r>
              <w:rPr>
                <w:rFonts w:ascii="宋体" w:eastAsia="宋体" w:hAnsi="宋体" w:cs="宋体" w:hint="eastAsia"/>
                <w:color w:val="000000"/>
                <w:kern w:val="0"/>
                <w:szCs w:val="21"/>
              </w:rPr>
              <w:t>4</w:t>
            </w:r>
            <w:r>
              <w:rPr>
                <w:rFonts w:ascii="宋体" w:eastAsia="宋体" w:hAnsi="宋体" w:cs="宋体" w:hint="eastAsia"/>
                <w:color w:val="000000"/>
                <w:kern w:val="0"/>
                <w:szCs w:val="21"/>
              </w:rPr>
              <w:t>、支持将服务器主机节点添加为计算集群，为上层业务平台提供统一的计算、存储、网络资源调度，形成基础计算平台支撑。</w:t>
            </w:r>
            <w:r>
              <w:rPr>
                <w:rFonts w:ascii="宋体" w:eastAsia="宋体" w:hAnsi="宋体" w:cs="宋体" w:hint="eastAsia"/>
                <w:color w:val="000000"/>
                <w:kern w:val="0"/>
                <w:szCs w:val="21"/>
              </w:rPr>
              <w:br/>
              <w:t>5</w:t>
            </w:r>
            <w:r>
              <w:rPr>
                <w:rFonts w:ascii="宋体" w:eastAsia="宋体" w:hAnsi="宋体" w:cs="宋体" w:hint="eastAsia"/>
                <w:color w:val="000000"/>
                <w:kern w:val="0"/>
                <w:szCs w:val="21"/>
              </w:rPr>
              <w:t>、采用分布式存储架构，可以将服务器集群中多个节点的本地磁盘融合为统一存储资源空间，具备在线</w:t>
            </w:r>
            <w:r>
              <w:rPr>
                <w:rFonts w:ascii="宋体" w:eastAsia="宋体" w:hAnsi="宋体" w:cs="宋体" w:hint="eastAsia"/>
                <w:color w:val="000000"/>
                <w:kern w:val="0"/>
                <w:szCs w:val="21"/>
              </w:rPr>
              <w:t>Scale-out</w:t>
            </w:r>
            <w:r>
              <w:rPr>
                <w:rFonts w:ascii="宋体" w:eastAsia="宋体" w:hAnsi="宋体" w:cs="宋体" w:hint="eastAsia"/>
                <w:color w:val="000000"/>
                <w:kern w:val="0"/>
                <w:szCs w:val="21"/>
              </w:rPr>
              <w:t>扩展能力，任</w:t>
            </w:r>
            <w:proofErr w:type="gramStart"/>
            <w:r>
              <w:rPr>
                <w:rFonts w:ascii="宋体" w:eastAsia="宋体" w:hAnsi="宋体" w:cs="宋体" w:hint="eastAsia"/>
                <w:color w:val="000000"/>
                <w:kern w:val="0"/>
                <w:szCs w:val="21"/>
              </w:rPr>
              <w:t>一</w:t>
            </w:r>
            <w:proofErr w:type="gramEnd"/>
            <w:r>
              <w:rPr>
                <w:rFonts w:ascii="宋体" w:eastAsia="宋体" w:hAnsi="宋体" w:cs="宋体" w:hint="eastAsia"/>
                <w:color w:val="000000"/>
                <w:kern w:val="0"/>
                <w:szCs w:val="21"/>
              </w:rPr>
              <w:t>节点故障，都不会影响数据的正常访问，存储系统仍然保证数据</w:t>
            </w:r>
            <w:r>
              <w:rPr>
                <w:rFonts w:ascii="宋体" w:eastAsia="宋体" w:hAnsi="宋体" w:cs="宋体" w:hint="eastAsia"/>
                <w:color w:val="000000"/>
                <w:kern w:val="0"/>
                <w:szCs w:val="21"/>
              </w:rPr>
              <w:t>100%</w:t>
            </w:r>
            <w:r>
              <w:rPr>
                <w:rFonts w:ascii="宋体" w:eastAsia="宋体" w:hAnsi="宋体" w:cs="宋体" w:hint="eastAsia"/>
                <w:color w:val="000000"/>
                <w:kern w:val="0"/>
                <w:szCs w:val="21"/>
              </w:rPr>
              <w:t>的完整，并且不会停机中断服务。</w:t>
            </w:r>
            <w:r>
              <w:rPr>
                <w:rFonts w:ascii="宋体" w:eastAsia="宋体" w:hAnsi="宋体" w:cs="宋体" w:hint="eastAsia"/>
                <w:color w:val="000000"/>
                <w:kern w:val="0"/>
                <w:szCs w:val="21"/>
              </w:rPr>
              <w:br/>
              <w:t>6</w:t>
            </w:r>
            <w:r>
              <w:rPr>
                <w:rFonts w:ascii="宋体" w:eastAsia="宋体" w:hAnsi="宋体" w:cs="宋体" w:hint="eastAsia"/>
                <w:color w:val="000000"/>
                <w:kern w:val="0"/>
                <w:szCs w:val="21"/>
              </w:rPr>
              <w:t>、可以按需创建多个存储池，并且可以按需指定每个存储池所需使用的冗余策略；同时还可以根据具体需求选择每个存储池对应的容量盘，容量盘可以选择服务器集群中任意几个节点中的一块或多块</w:t>
            </w:r>
            <w:r>
              <w:rPr>
                <w:rFonts w:ascii="宋体" w:eastAsia="宋体" w:hAnsi="宋体" w:cs="宋体" w:hint="eastAsia"/>
                <w:color w:val="000000"/>
                <w:kern w:val="0"/>
                <w:szCs w:val="21"/>
              </w:rPr>
              <w:lastRenderedPageBreak/>
              <w:t>未</w:t>
            </w:r>
            <w:r>
              <w:rPr>
                <w:rFonts w:ascii="宋体" w:eastAsia="宋体" w:hAnsi="宋体" w:cs="宋体" w:hint="eastAsia"/>
                <w:color w:val="000000"/>
                <w:kern w:val="0"/>
                <w:szCs w:val="21"/>
              </w:rPr>
              <w:t>被使用的磁盘。</w:t>
            </w:r>
            <w:r>
              <w:rPr>
                <w:rFonts w:ascii="宋体" w:eastAsia="宋体" w:hAnsi="宋体" w:cs="宋体" w:hint="eastAsia"/>
                <w:color w:val="000000"/>
                <w:kern w:val="0"/>
                <w:szCs w:val="21"/>
              </w:rPr>
              <w:br/>
              <w:t>7</w:t>
            </w:r>
            <w:r>
              <w:rPr>
                <w:rFonts w:ascii="宋体" w:eastAsia="宋体" w:hAnsi="宋体" w:cs="宋体" w:hint="eastAsia"/>
                <w:color w:val="000000"/>
                <w:kern w:val="0"/>
                <w:szCs w:val="21"/>
              </w:rPr>
              <w:t>、存储池可以设置的冗余策略至少包括：单副本、</w:t>
            </w:r>
            <w:r>
              <w:rPr>
                <w:rFonts w:ascii="宋体" w:eastAsia="宋体" w:hAnsi="宋体" w:cs="宋体" w:hint="eastAsia"/>
                <w:color w:val="000000"/>
                <w:kern w:val="0"/>
                <w:szCs w:val="21"/>
              </w:rPr>
              <w:t>2</w:t>
            </w:r>
            <w:r>
              <w:rPr>
                <w:rFonts w:ascii="宋体" w:eastAsia="宋体" w:hAnsi="宋体" w:cs="宋体" w:hint="eastAsia"/>
                <w:color w:val="000000"/>
                <w:kern w:val="0"/>
                <w:szCs w:val="21"/>
              </w:rPr>
              <w:t>副本、</w:t>
            </w:r>
            <w:r>
              <w:rPr>
                <w:rFonts w:ascii="宋体" w:eastAsia="宋体" w:hAnsi="宋体" w:cs="宋体" w:hint="eastAsia"/>
                <w:color w:val="000000"/>
                <w:kern w:val="0"/>
                <w:szCs w:val="21"/>
              </w:rPr>
              <w:t>3</w:t>
            </w:r>
            <w:r>
              <w:rPr>
                <w:rFonts w:ascii="宋体" w:eastAsia="宋体" w:hAnsi="宋体" w:cs="宋体" w:hint="eastAsia"/>
                <w:color w:val="000000"/>
                <w:kern w:val="0"/>
                <w:szCs w:val="21"/>
              </w:rPr>
              <w:t>副本、纠</w:t>
            </w:r>
            <w:proofErr w:type="gramStart"/>
            <w:r>
              <w:rPr>
                <w:rFonts w:ascii="宋体" w:eastAsia="宋体" w:hAnsi="宋体" w:cs="宋体" w:hint="eastAsia"/>
                <w:color w:val="000000"/>
                <w:kern w:val="0"/>
                <w:szCs w:val="21"/>
              </w:rPr>
              <w:t>删</w:t>
            </w:r>
            <w:proofErr w:type="gramEnd"/>
            <w:r>
              <w:rPr>
                <w:rFonts w:ascii="宋体" w:eastAsia="宋体" w:hAnsi="宋体" w:cs="宋体" w:hint="eastAsia"/>
                <w:color w:val="000000"/>
                <w:kern w:val="0"/>
                <w:szCs w:val="21"/>
              </w:rPr>
              <w:t>码的冗余策略，纠</w:t>
            </w:r>
            <w:proofErr w:type="gramStart"/>
            <w:r>
              <w:rPr>
                <w:rFonts w:ascii="宋体" w:eastAsia="宋体" w:hAnsi="宋体" w:cs="宋体" w:hint="eastAsia"/>
                <w:color w:val="000000"/>
                <w:kern w:val="0"/>
                <w:szCs w:val="21"/>
              </w:rPr>
              <w:t>删</w:t>
            </w:r>
            <w:proofErr w:type="gramEnd"/>
            <w:r>
              <w:rPr>
                <w:rFonts w:ascii="宋体" w:eastAsia="宋体" w:hAnsi="宋体" w:cs="宋体" w:hint="eastAsia"/>
                <w:color w:val="000000"/>
                <w:kern w:val="0"/>
                <w:szCs w:val="21"/>
              </w:rPr>
              <w:t>码可以按照</w:t>
            </w:r>
            <w:r>
              <w:rPr>
                <w:rFonts w:ascii="宋体" w:eastAsia="宋体" w:hAnsi="宋体" w:cs="宋体" w:hint="eastAsia"/>
                <w:color w:val="000000"/>
                <w:kern w:val="0"/>
                <w:szCs w:val="21"/>
              </w:rPr>
              <w:t>2</w:t>
            </w:r>
            <w:r>
              <w:rPr>
                <w:rFonts w:ascii="宋体" w:eastAsia="宋体" w:hAnsi="宋体" w:cs="宋体" w:hint="eastAsia"/>
                <w:color w:val="000000"/>
                <w:kern w:val="0"/>
                <w:szCs w:val="21"/>
              </w:rPr>
              <w:t>数据</w:t>
            </w:r>
            <w:r>
              <w:rPr>
                <w:rFonts w:ascii="宋体" w:eastAsia="宋体" w:hAnsi="宋体" w:cs="宋体" w:hint="eastAsia"/>
                <w:color w:val="000000"/>
                <w:kern w:val="0"/>
                <w:szCs w:val="21"/>
              </w:rPr>
              <w:t>1</w:t>
            </w:r>
            <w:r>
              <w:rPr>
                <w:rFonts w:ascii="宋体" w:eastAsia="宋体" w:hAnsi="宋体" w:cs="宋体" w:hint="eastAsia"/>
                <w:color w:val="000000"/>
                <w:kern w:val="0"/>
                <w:szCs w:val="21"/>
              </w:rPr>
              <w:t>校验的方案部署并实际使用，磁盘空间的利用率应不低于</w:t>
            </w:r>
            <w:r>
              <w:rPr>
                <w:rFonts w:ascii="宋体" w:eastAsia="宋体" w:hAnsi="宋体" w:cs="宋体" w:hint="eastAsia"/>
                <w:color w:val="000000"/>
                <w:kern w:val="0"/>
                <w:szCs w:val="21"/>
              </w:rPr>
              <w:t>66%</w:t>
            </w:r>
            <w:r>
              <w:rPr>
                <w:rFonts w:ascii="宋体" w:eastAsia="宋体" w:hAnsi="宋体" w:cs="宋体" w:hint="eastAsia"/>
                <w:color w:val="000000"/>
                <w:kern w:val="0"/>
                <w:szCs w:val="21"/>
              </w:rPr>
              <w:t>。</w:t>
            </w:r>
            <w:r>
              <w:rPr>
                <w:rFonts w:ascii="宋体" w:eastAsia="宋体" w:hAnsi="宋体" w:cs="宋体" w:hint="eastAsia"/>
                <w:color w:val="000000"/>
                <w:kern w:val="0"/>
                <w:szCs w:val="21"/>
              </w:rPr>
              <w:br/>
              <w:t>8</w:t>
            </w:r>
            <w:r>
              <w:rPr>
                <w:rFonts w:ascii="宋体" w:eastAsia="宋体" w:hAnsi="宋体" w:cs="宋体" w:hint="eastAsia"/>
                <w:color w:val="000000"/>
                <w:kern w:val="0"/>
                <w:szCs w:val="21"/>
              </w:rPr>
              <w:t>、具有多级缓存技术，可以智能化地预先将热点数据从机械盘缓存到</w:t>
            </w:r>
            <w:r>
              <w:rPr>
                <w:rFonts w:ascii="宋体" w:eastAsia="宋体" w:hAnsi="宋体" w:cs="宋体" w:hint="eastAsia"/>
                <w:color w:val="000000"/>
                <w:kern w:val="0"/>
                <w:szCs w:val="21"/>
              </w:rPr>
              <w:t>SSD</w:t>
            </w:r>
            <w:r>
              <w:rPr>
                <w:rFonts w:ascii="宋体" w:eastAsia="宋体" w:hAnsi="宋体" w:cs="宋体" w:hint="eastAsia"/>
                <w:color w:val="000000"/>
                <w:kern w:val="0"/>
                <w:szCs w:val="21"/>
              </w:rPr>
              <w:t>和内存中。</w:t>
            </w:r>
            <w:r>
              <w:rPr>
                <w:rFonts w:ascii="宋体" w:eastAsia="宋体" w:hAnsi="宋体" w:cs="宋体" w:hint="eastAsia"/>
                <w:color w:val="000000"/>
                <w:kern w:val="0"/>
                <w:szCs w:val="21"/>
              </w:rPr>
              <w:br/>
              <w:t>9</w:t>
            </w:r>
            <w:r>
              <w:rPr>
                <w:rFonts w:ascii="宋体" w:eastAsia="宋体" w:hAnsi="宋体" w:cs="宋体" w:hint="eastAsia"/>
                <w:color w:val="000000"/>
                <w:kern w:val="0"/>
                <w:szCs w:val="21"/>
              </w:rPr>
              <w:t>、具有数据均衡负载策略，当存储池扩容或者节点</w:t>
            </w:r>
            <w:r>
              <w:rPr>
                <w:rFonts w:ascii="宋体" w:eastAsia="宋体" w:hAnsi="宋体" w:cs="宋体" w:hint="eastAsia"/>
                <w:color w:val="000000"/>
                <w:kern w:val="0"/>
                <w:szCs w:val="21"/>
              </w:rPr>
              <w:t>/</w:t>
            </w:r>
            <w:r>
              <w:rPr>
                <w:rFonts w:ascii="宋体" w:eastAsia="宋体" w:hAnsi="宋体" w:cs="宋体" w:hint="eastAsia"/>
                <w:color w:val="000000"/>
                <w:kern w:val="0"/>
                <w:szCs w:val="21"/>
              </w:rPr>
              <w:t>容量盘出现故障时可以触发数据重分布，数据均衡的过程不会导致业务中断、也无需人工干预。</w:t>
            </w:r>
            <w:r>
              <w:rPr>
                <w:rFonts w:ascii="宋体" w:eastAsia="宋体" w:hAnsi="宋体" w:cs="宋体" w:hint="eastAsia"/>
                <w:color w:val="000000"/>
                <w:kern w:val="0"/>
                <w:szCs w:val="21"/>
              </w:rPr>
              <w:br/>
              <w:t>10</w:t>
            </w:r>
            <w:r>
              <w:rPr>
                <w:rFonts w:ascii="宋体" w:eastAsia="宋体" w:hAnsi="宋体" w:cs="宋体" w:hint="eastAsia"/>
                <w:color w:val="000000"/>
                <w:kern w:val="0"/>
                <w:szCs w:val="21"/>
              </w:rPr>
              <w:t>、三节点集群模式下</w:t>
            </w:r>
            <w:r>
              <w:rPr>
                <w:rFonts w:ascii="宋体" w:eastAsia="宋体" w:hAnsi="宋体" w:cs="宋体" w:hint="eastAsia"/>
                <w:color w:val="000000"/>
                <w:kern w:val="0"/>
                <w:szCs w:val="21"/>
              </w:rPr>
              <w:t>4KB</w:t>
            </w:r>
            <w:r>
              <w:rPr>
                <w:rFonts w:ascii="宋体" w:eastAsia="宋体" w:hAnsi="宋体" w:cs="宋体" w:hint="eastAsia"/>
                <w:color w:val="000000"/>
                <w:kern w:val="0"/>
                <w:szCs w:val="21"/>
              </w:rPr>
              <w:t>块大小全随机</w:t>
            </w:r>
            <w:r>
              <w:rPr>
                <w:rFonts w:ascii="宋体" w:eastAsia="宋体" w:hAnsi="宋体" w:cs="宋体" w:hint="eastAsia"/>
                <w:color w:val="000000"/>
                <w:kern w:val="0"/>
                <w:szCs w:val="21"/>
              </w:rPr>
              <w:t>100%</w:t>
            </w:r>
            <w:r>
              <w:rPr>
                <w:rFonts w:ascii="宋体" w:eastAsia="宋体" w:hAnsi="宋体" w:cs="宋体" w:hint="eastAsia"/>
                <w:color w:val="000000"/>
                <w:kern w:val="0"/>
                <w:szCs w:val="21"/>
              </w:rPr>
              <w:t>读</w:t>
            </w:r>
            <w:r>
              <w:rPr>
                <w:rFonts w:ascii="宋体" w:eastAsia="宋体" w:hAnsi="宋体" w:cs="宋体" w:hint="eastAsia"/>
                <w:color w:val="000000"/>
                <w:kern w:val="0"/>
                <w:szCs w:val="21"/>
              </w:rPr>
              <w:t>IOPS</w:t>
            </w:r>
            <w:r>
              <w:rPr>
                <w:rFonts w:ascii="宋体" w:eastAsia="宋体" w:hAnsi="宋体" w:cs="宋体" w:hint="eastAsia"/>
                <w:color w:val="000000"/>
                <w:kern w:val="0"/>
                <w:szCs w:val="21"/>
              </w:rPr>
              <w:t>大于</w:t>
            </w:r>
            <w:r>
              <w:rPr>
                <w:rFonts w:ascii="宋体" w:eastAsia="宋体" w:hAnsi="宋体" w:cs="宋体" w:hint="eastAsia"/>
                <w:color w:val="000000"/>
                <w:kern w:val="0"/>
                <w:szCs w:val="21"/>
              </w:rPr>
              <w:t>170</w:t>
            </w:r>
            <w:r>
              <w:rPr>
                <w:rFonts w:ascii="宋体" w:eastAsia="宋体" w:hAnsi="宋体" w:cs="宋体" w:hint="eastAsia"/>
                <w:color w:val="000000"/>
                <w:kern w:val="0"/>
                <w:szCs w:val="21"/>
              </w:rPr>
              <w:t>万。</w:t>
            </w:r>
            <w:r>
              <w:rPr>
                <w:rFonts w:ascii="宋体" w:eastAsia="宋体" w:hAnsi="宋体" w:cs="宋体" w:hint="eastAsia"/>
                <w:color w:val="000000"/>
                <w:kern w:val="0"/>
                <w:szCs w:val="21"/>
              </w:rPr>
              <w:br/>
              <w:t>11</w:t>
            </w:r>
            <w:r>
              <w:rPr>
                <w:rFonts w:ascii="宋体" w:eastAsia="宋体" w:hAnsi="宋体" w:cs="宋体" w:hint="eastAsia"/>
                <w:color w:val="000000"/>
                <w:kern w:val="0"/>
                <w:szCs w:val="21"/>
              </w:rPr>
              <w:t>、硬盘故障后，数据可以快速重构，在分布式存</w:t>
            </w:r>
            <w:r>
              <w:rPr>
                <w:rFonts w:ascii="宋体" w:eastAsia="宋体" w:hAnsi="宋体" w:cs="宋体" w:hint="eastAsia"/>
                <w:color w:val="000000"/>
                <w:kern w:val="0"/>
                <w:szCs w:val="21"/>
              </w:rPr>
              <w:t>储的方案下，</w:t>
            </w:r>
            <w:r>
              <w:rPr>
                <w:rFonts w:ascii="宋体" w:eastAsia="宋体" w:hAnsi="宋体" w:cs="宋体" w:hint="eastAsia"/>
                <w:color w:val="000000"/>
                <w:kern w:val="0"/>
                <w:szCs w:val="21"/>
              </w:rPr>
              <w:t>1T</w:t>
            </w:r>
            <w:r>
              <w:rPr>
                <w:rFonts w:ascii="宋体" w:eastAsia="宋体" w:hAnsi="宋体" w:cs="宋体" w:hint="eastAsia"/>
                <w:color w:val="000000"/>
                <w:kern w:val="0"/>
                <w:szCs w:val="21"/>
              </w:rPr>
              <w:t>数据重构时间不超过</w:t>
            </w:r>
            <w:r>
              <w:rPr>
                <w:rFonts w:ascii="宋体" w:eastAsia="宋体" w:hAnsi="宋体" w:cs="宋体" w:hint="eastAsia"/>
                <w:color w:val="000000"/>
                <w:kern w:val="0"/>
                <w:szCs w:val="21"/>
              </w:rPr>
              <w:t>15</w:t>
            </w:r>
            <w:r>
              <w:rPr>
                <w:rFonts w:ascii="宋体" w:eastAsia="宋体" w:hAnsi="宋体" w:cs="宋体" w:hint="eastAsia"/>
                <w:color w:val="000000"/>
                <w:kern w:val="0"/>
                <w:szCs w:val="21"/>
              </w:rPr>
              <w:t>分钟。</w:t>
            </w:r>
            <w:r>
              <w:rPr>
                <w:rFonts w:ascii="宋体" w:eastAsia="宋体" w:hAnsi="宋体" w:cs="宋体" w:hint="eastAsia"/>
                <w:color w:val="000000"/>
                <w:kern w:val="0"/>
                <w:szCs w:val="21"/>
              </w:rPr>
              <w:br/>
              <w:t>12</w:t>
            </w:r>
            <w:r>
              <w:rPr>
                <w:rFonts w:ascii="宋体" w:eastAsia="宋体" w:hAnsi="宋体" w:cs="宋体" w:hint="eastAsia"/>
                <w:color w:val="000000"/>
                <w:kern w:val="0"/>
                <w:szCs w:val="21"/>
              </w:rPr>
              <w:t>、支持龙芯、飞腾、鲲鹏</w:t>
            </w:r>
            <w:r>
              <w:rPr>
                <w:rFonts w:ascii="宋体" w:eastAsia="宋体" w:hAnsi="宋体" w:cs="宋体" w:hint="eastAsia"/>
                <w:color w:val="000000"/>
                <w:kern w:val="0"/>
                <w:szCs w:val="21"/>
              </w:rPr>
              <w:t>CPU</w:t>
            </w:r>
            <w:r>
              <w:rPr>
                <w:rFonts w:ascii="宋体" w:eastAsia="宋体" w:hAnsi="宋体" w:cs="宋体" w:hint="eastAsia"/>
                <w:color w:val="000000"/>
                <w:kern w:val="0"/>
                <w:szCs w:val="21"/>
              </w:rPr>
              <w:t>运行新麒麟操作系统和</w:t>
            </w:r>
            <w:r>
              <w:rPr>
                <w:rFonts w:ascii="宋体" w:eastAsia="宋体" w:hAnsi="宋体" w:cs="宋体" w:hint="eastAsia"/>
                <w:color w:val="000000"/>
                <w:kern w:val="0"/>
                <w:szCs w:val="21"/>
              </w:rPr>
              <w:t>UOS</w:t>
            </w:r>
            <w:r>
              <w:rPr>
                <w:rFonts w:ascii="宋体" w:eastAsia="宋体" w:hAnsi="宋体" w:cs="宋体" w:hint="eastAsia"/>
                <w:color w:val="000000"/>
                <w:kern w:val="0"/>
                <w:szCs w:val="21"/>
              </w:rPr>
              <w:t>操作系统安装</w:t>
            </w:r>
            <w:r>
              <w:rPr>
                <w:rFonts w:ascii="宋体" w:eastAsia="宋体" w:hAnsi="宋体" w:cs="宋体" w:hint="eastAsia"/>
                <w:color w:val="000000"/>
                <w:kern w:val="0"/>
                <w:szCs w:val="21"/>
              </w:rPr>
              <w:t>VDI</w:t>
            </w:r>
            <w:r>
              <w:rPr>
                <w:rFonts w:ascii="宋体" w:eastAsia="宋体" w:hAnsi="宋体" w:cs="宋体" w:hint="eastAsia"/>
                <w:color w:val="000000"/>
                <w:kern w:val="0"/>
                <w:szCs w:val="21"/>
              </w:rPr>
              <w:t>软客户端和</w:t>
            </w:r>
            <w:proofErr w:type="gramStart"/>
            <w:r>
              <w:rPr>
                <w:rFonts w:ascii="宋体" w:eastAsia="宋体" w:hAnsi="宋体" w:cs="宋体" w:hint="eastAsia"/>
                <w:color w:val="000000"/>
                <w:kern w:val="0"/>
                <w:szCs w:val="21"/>
              </w:rPr>
              <w:t>云应用</w:t>
            </w:r>
            <w:proofErr w:type="gramEnd"/>
            <w:r>
              <w:rPr>
                <w:rFonts w:ascii="宋体" w:eastAsia="宋体" w:hAnsi="宋体" w:cs="宋体" w:hint="eastAsia"/>
                <w:color w:val="000000"/>
                <w:kern w:val="0"/>
                <w:szCs w:val="21"/>
              </w:rPr>
              <w:t>软客户端，并运行客户端连接</w:t>
            </w:r>
            <w:r>
              <w:rPr>
                <w:rFonts w:ascii="宋体" w:eastAsia="宋体" w:hAnsi="宋体" w:cs="宋体" w:hint="eastAsia"/>
                <w:color w:val="000000"/>
                <w:kern w:val="0"/>
                <w:szCs w:val="21"/>
              </w:rPr>
              <w:t>VDI</w:t>
            </w:r>
            <w:r>
              <w:rPr>
                <w:rFonts w:ascii="宋体" w:eastAsia="宋体" w:hAnsi="宋体" w:cs="宋体" w:hint="eastAsia"/>
                <w:color w:val="000000"/>
                <w:kern w:val="0"/>
                <w:szCs w:val="21"/>
              </w:rPr>
              <w:t>桌面或发布云应用。</w:t>
            </w:r>
            <w:r>
              <w:rPr>
                <w:rFonts w:ascii="宋体" w:eastAsia="宋体" w:hAnsi="宋体" w:cs="宋体" w:hint="eastAsia"/>
                <w:color w:val="000000"/>
                <w:kern w:val="0"/>
                <w:szCs w:val="21"/>
              </w:rPr>
              <w:br/>
              <w:t>13</w:t>
            </w:r>
            <w:r>
              <w:rPr>
                <w:rFonts w:ascii="宋体" w:eastAsia="宋体" w:hAnsi="宋体" w:cs="宋体" w:hint="eastAsia"/>
                <w:color w:val="000000"/>
                <w:kern w:val="0"/>
                <w:szCs w:val="21"/>
              </w:rPr>
              <w:t>、分布式存储应采用块虚拟化技术，将用户的文件切分成多个小数据块，</w:t>
            </w:r>
            <w:proofErr w:type="gramStart"/>
            <w:r>
              <w:rPr>
                <w:rFonts w:ascii="宋体" w:eastAsia="宋体" w:hAnsi="宋体" w:cs="宋体" w:hint="eastAsia"/>
                <w:color w:val="000000"/>
                <w:kern w:val="0"/>
                <w:szCs w:val="21"/>
              </w:rPr>
              <w:t>以裸数据</w:t>
            </w:r>
            <w:proofErr w:type="gramEnd"/>
            <w:r>
              <w:rPr>
                <w:rFonts w:ascii="宋体" w:eastAsia="宋体" w:hAnsi="宋体" w:cs="宋体" w:hint="eastAsia"/>
                <w:color w:val="000000"/>
                <w:kern w:val="0"/>
                <w:szCs w:val="21"/>
              </w:rPr>
              <w:t>的形式分别保存在不同服务器的不同硬盘上。</w:t>
            </w:r>
            <w:r>
              <w:rPr>
                <w:rFonts w:ascii="宋体" w:eastAsia="宋体" w:hAnsi="宋体" w:cs="宋体" w:hint="eastAsia"/>
                <w:color w:val="000000"/>
                <w:kern w:val="0"/>
                <w:szCs w:val="21"/>
              </w:rPr>
              <w:br/>
              <w:t>14</w:t>
            </w:r>
            <w:r>
              <w:rPr>
                <w:rFonts w:ascii="宋体" w:eastAsia="宋体" w:hAnsi="宋体" w:cs="宋体" w:hint="eastAsia"/>
                <w:color w:val="000000"/>
                <w:kern w:val="0"/>
                <w:szCs w:val="21"/>
              </w:rPr>
              <w:t>、支持创建虚拟交换机，可创建≥</w:t>
            </w:r>
            <w:r>
              <w:rPr>
                <w:rFonts w:ascii="宋体" w:eastAsia="宋体" w:hAnsi="宋体" w:cs="宋体" w:hint="eastAsia"/>
                <w:color w:val="000000"/>
                <w:kern w:val="0"/>
                <w:szCs w:val="21"/>
              </w:rPr>
              <w:t>64</w:t>
            </w:r>
            <w:r>
              <w:rPr>
                <w:rFonts w:ascii="宋体" w:eastAsia="宋体" w:hAnsi="宋体" w:cs="宋体" w:hint="eastAsia"/>
                <w:color w:val="000000"/>
                <w:kern w:val="0"/>
                <w:szCs w:val="21"/>
              </w:rPr>
              <w:t>个虚拟机交换机，每个虚拟交换机默认创建≥</w:t>
            </w:r>
            <w:r>
              <w:rPr>
                <w:rFonts w:ascii="宋体" w:eastAsia="宋体" w:hAnsi="宋体" w:cs="宋体" w:hint="eastAsia"/>
                <w:color w:val="000000"/>
                <w:kern w:val="0"/>
                <w:szCs w:val="21"/>
              </w:rPr>
              <w:t>256</w:t>
            </w:r>
            <w:r>
              <w:rPr>
                <w:rFonts w:ascii="宋体" w:eastAsia="宋体" w:hAnsi="宋体" w:cs="宋体" w:hint="eastAsia"/>
                <w:color w:val="000000"/>
                <w:kern w:val="0"/>
                <w:szCs w:val="21"/>
              </w:rPr>
              <w:t>个端口，可根据需要自动创建</w:t>
            </w:r>
            <w:r>
              <w:rPr>
                <w:rFonts w:ascii="宋体" w:eastAsia="宋体" w:hAnsi="宋体" w:cs="宋体" w:hint="eastAsia"/>
                <w:color w:val="000000"/>
                <w:kern w:val="0"/>
                <w:szCs w:val="21"/>
              </w:rPr>
              <w:t>/</w:t>
            </w:r>
            <w:r>
              <w:rPr>
                <w:rFonts w:ascii="宋体" w:eastAsia="宋体" w:hAnsi="宋体" w:cs="宋体" w:hint="eastAsia"/>
                <w:color w:val="000000"/>
                <w:kern w:val="0"/>
                <w:szCs w:val="21"/>
              </w:rPr>
              <w:t>删除端口；最多可创建≥</w:t>
            </w:r>
            <w:r>
              <w:rPr>
                <w:rFonts w:ascii="宋体" w:eastAsia="宋体" w:hAnsi="宋体" w:cs="宋体" w:hint="eastAsia"/>
                <w:color w:val="000000"/>
                <w:kern w:val="0"/>
                <w:szCs w:val="21"/>
              </w:rPr>
              <w:t>16384</w:t>
            </w:r>
            <w:r>
              <w:rPr>
                <w:rFonts w:ascii="宋体" w:eastAsia="宋体" w:hAnsi="宋体" w:cs="宋体" w:hint="eastAsia"/>
                <w:color w:val="000000"/>
                <w:kern w:val="0"/>
                <w:szCs w:val="21"/>
              </w:rPr>
              <w:t>个端口。</w:t>
            </w:r>
            <w:r>
              <w:rPr>
                <w:rFonts w:ascii="宋体" w:eastAsia="宋体" w:hAnsi="宋体" w:cs="宋体" w:hint="eastAsia"/>
                <w:color w:val="000000"/>
                <w:kern w:val="0"/>
                <w:szCs w:val="21"/>
              </w:rPr>
              <w:br/>
              <w:t>15</w:t>
            </w:r>
            <w:r>
              <w:rPr>
                <w:rFonts w:ascii="宋体" w:eastAsia="宋体" w:hAnsi="宋体" w:cs="宋体" w:hint="eastAsia"/>
                <w:color w:val="000000"/>
                <w:kern w:val="0"/>
                <w:szCs w:val="21"/>
              </w:rPr>
              <w:t>、支持查询、下载系统管理员的操作日志，日志包括</w:t>
            </w:r>
            <w:r>
              <w:rPr>
                <w:rFonts w:ascii="宋体" w:eastAsia="宋体" w:hAnsi="宋体" w:cs="宋体" w:hint="eastAsia"/>
                <w:color w:val="000000"/>
                <w:kern w:val="0"/>
                <w:szCs w:val="21"/>
              </w:rPr>
              <w:t>：管理员账号、</w:t>
            </w:r>
            <w:r>
              <w:rPr>
                <w:rFonts w:ascii="宋体" w:eastAsia="宋体" w:hAnsi="宋体" w:cs="宋体" w:hint="eastAsia"/>
                <w:color w:val="000000"/>
                <w:kern w:val="0"/>
                <w:szCs w:val="21"/>
              </w:rPr>
              <w:t>IP</w:t>
            </w:r>
            <w:r>
              <w:rPr>
                <w:rFonts w:ascii="宋体" w:eastAsia="宋体" w:hAnsi="宋体" w:cs="宋体" w:hint="eastAsia"/>
                <w:color w:val="000000"/>
                <w:kern w:val="0"/>
                <w:szCs w:val="21"/>
              </w:rPr>
              <w:t>地址，操作时间、操作内容。</w:t>
            </w:r>
            <w:r>
              <w:rPr>
                <w:rFonts w:ascii="宋体" w:eastAsia="宋体" w:hAnsi="宋体" w:cs="宋体" w:hint="eastAsia"/>
                <w:color w:val="000000"/>
                <w:kern w:val="0"/>
                <w:szCs w:val="21"/>
              </w:rPr>
              <w:br/>
            </w:r>
            <w:r>
              <w:rPr>
                <w:rFonts w:ascii="宋体" w:eastAsia="宋体" w:hAnsi="宋体" w:cs="宋体" w:hint="eastAsia"/>
                <w:color w:val="000000"/>
                <w:kern w:val="0"/>
                <w:szCs w:val="21"/>
              </w:rPr>
              <w:lastRenderedPageBreak/>
              <w:t>16</w:t>
            </w:r>
            <w:r>
              <w:rPr>
                <w:rFonts w:ascii="宋体" w:eastAsia="宋体" w:hAnsi="宋体" w:cs="宋体" w:hint="eastAsia"/>
                <w:color w:val="000000"/>
                <w:kern w:val="0"/>
                <w:szCs w:val="21"/>
              </w:rPr>
              <w:t>、产品支持海光、龙芯、飞腾等符合安全可靠测评要求的国产</w:t>
            </w:r>
            <w:r>
              <w:rPr>
                <w:rFonts w:ascii="宋体" w:eastAsia="宋体" w:hAnsi="宋体" w:cs="宋体" w:hint="eastAsia"/>
                <w:color w:val="000000"/>
                <w:kern w:val="0"/>
                <w:szCs w:val="21"/>
              </w:rPr>
              <w:t>CPU</w:t>
            </w:r>
            <w:r>
              <w:rPr>
                <w:rFonts w:ascii="宋体" w:eastAsia="宋体" w:hAnsi="宋体" w:cs="宋体" w:hint="eastAsia"/>
                <w:color w:val="000000"/>
                <w:kern w:val="0"/>
                <w:szCs w:val="21"/>
              </w:rPr>
              <w:t>；支持银河麒麟、统信等符合安全可靠测评要求的国产服务器操作系统。</w:t>
            </w:r>
            <w:r>
              <w:rPr>
                <w:rFonts w:ascii="宋体" w:eastAsia="宋体" w:hAnsi="宋体" w:cs="宋体" w:hint="eastAsia"/>
                <w:color w:val="000000"/>
                <w:kern w:val="0"/>
                <w:szCs w:val="21"/>
              </w:rPr>
              <w:br/>
              <w:t>17</w:t>
            </w:r>
            <w:r>
              <w:rPr>
                <w:rFonts w:ascii="宋体" w:eastAsia="宋体" w:hAnsi="宋体" w:cs="宋体" w:hint="eastAsia"/>
                <w:color w:val="000000"/>
                <w:kern w:val="0"/>
                <w:szCs w:val="21"/>
              </w:rPr>
              <w:t>、云平台软件产品应具有计算机软件著作权登记证书。</w:t>
            </w:r>
            <w:r>
              <w:rPr>
                <w:rFonts w:ascii="宋体" w:eastAsia="宋体" w:hAnsi="宋体" w:cs="宋体" w:hint="eastAsia"/>
                <w:color w:val="000000"/>
                <w:kern w:val="0"/>
                <w:szCs w:val="21"/>
              </w:rPr>
              <w:br/>
              <w:t>18</w:t>
            </w:r>
            <w:r>
              <w:rPr>
                <w:rFonts w:ascii="宋体" w:eastAsia="宋体" w:hAnsi="宋体" w:cs="宋体" w:hint="eastAsia"/>
                <w:color w:val="000000"/>
                <w:kern w:val="0"/>
                <w:szCs w:val="21"/>
              </w:rPr>
              <w:t>、</w:t>
            </w:r>
            <w:proofErr w:type="gramStart"/>
            <w:r>
              <w:rPr>
                <w:rFonts w:ascii="宋体" w:eastAsia="宋体" w:hAnsi="宋体" w:cs="宋体" w:hint="eastAsia"/>
                <w:color w:val="000000"/>
                <w:kern w:val="0"/>
                <w:szCs w:val="21"/>
              </w:rPr>
              <w:t>实配</w:t>
            </w:r>
            <w:r>
              <w:rPr>
                <w:rFonts w:ascii="宋体" w:eastAsia="宋体" w:hAnsi="宋体" w:cs="宋体" w:hint="eastAsia"/>
                <w:color w:val="000000"/>
                <w:kern w:val="0"/>
                <w:szCs w:val="21"/>
              </w:rPr>
              <w:t>4</w:t>
            </w:r>
            <w:r>
              <w:rPr>
                <w:rFonts w:ascii="宋体" w:eastAsia="宋体" w:hAnsi="宋体" w:cs="宋体" w:hint="eastAsia"/>
                <w:color w:val="000000"/>
                <w:kern w:val="0"/>
                <w:szCs w:val="21"/>
              </w:rPr>
              <w:t>颗</w:t>
            </w:r>
            <w:proofErr w:type="gramEnd"/>
            <w:r>
              <w:rPr>
                <w:rFonts w:ascii="宋体" w:eastAsia="宋体" w:hAnsi="宋体" w:cs="宋体" w:hint="eastAsia"/>
                <w:color w:val="000000"/>
                <w:kern w:val="0"/>
                <w:szCs w:val="21"/>
              </w:rPr>
              <w:t>物理</w:t>
            </w:r>
            <w:r>
              <w:rPr>
                <w:rFonts w:ascii="宋体" w:eastAsia="宋体" w:hAnsi="宋体" w:cs="宋体" w:hint="eastAsia"/>
                <w:color w:val="000000"/>
                <w:kern w:val="0"/>
                <w:szCs w:val="21"/>
              </w:rPr>
              <w:t>CPU</w:t>
            </w:r>
            <w:r>
              <w:rPr>
                <w:rFonts w:ascii="宋体" w:eastAsia="宋体" w:hAnsi="宋体" w:cs="宋体" w:hint="eastAsia"/>
                <w:color w:val="000000"/>
                <w:kern w:val="0"/>
                <w:szCs w:val="21"/>
              </w:rPr>
              <w:t>使用授权，与采购人现有云平台软件适配、统一部署实施、统一管理（采购人现有云平台软件</w:t>
            </w:r>
            <w:proofErr w:type="gramStart"/>
            <w:r>
              <w:rPr>
                <w:rFonts w:ascii="宋体" w:eastAsia="宋体" w:hAnsi="宋体" w:cs="宋体" w:hint="eastAsia"/>
                <w:color w:val="000000"/>
                <w:kern w:val="0"/>
                <w:szCs w:val="21"/>
              </w:rPr>
              <w:t>为噢易云</w:t>
            </w:r>
            <w:proofErr w:type="gramEnd"/>
            <w:r>
              <w:rPr>
                <w:rFonts w:ascii="宋体" w:eastAsia="宋体" w:hAnsi="宋体" w:cs="宋体" w:hint="eastAsia"/>
                <w:color w:val="000000"/>
                <w:kern w:val="0"/>
                <w:szCs w:val="21"/>
              </w:rPr>
              <w:t>教室系统</w:t>
            </w:r>
            <w:r>
              <w:rPr>
                <w:rFonts w:ascii="宋体" w:eastAsia="宋体" w:hAnsi="宋体" w:cs="宋体" w:hint="eastAsia"/>
                <w:color w:val="000000"/>
                <w:kern w:val="0"/>
                <w:szCs w:val="21"/>
              </w:rPr>
              <w:t>V3.1</w:t>
            </w:r>
            <w:r>
              <w:rPr>
                <w:rFonts w:ascii="宋体" w:eastAsia="宋体" w:hAnsi="宋体" w:cs="宋体" w:hint="eastAsia"/>
                <w:color w:val="000000"/>
                <w:kern w:val="0"/>
                <w:szCs w:val="21"/>
              </w:rPr>
              <w:t>），产品三年支持服务。</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C5E54" w14:textId="77777777" w:rsidR="00330A5E" w:rsidRDefault="009933C5">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B7970" w14:textId="77777777" w:rsidR="00330A5E" w:rsidRDefault="009933C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E64A6" w14:textId="77777777" w:rsidR="00330A5E" w:rsidRDefault="00330A5E">
            <w:pPr>
              <w:widowControl/>
              <w:jc w:val="center"/>
              <w:rPr>
                <w:rFonts w:ascii="宋体" w:eastAsia="宋体" w:hAnsi="宋体" w:cs="宋体"/>
                <w:color w:val="000000"/>
                <w:kern w:val="0"/>
                <w:szCs w:val="21"/>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81F88" w14:textId="77777777" w:rsidR="00330A5E" w:rsidRDefault="00330A5E">
            <w:pPr>
              <w:widowControl/>
              <w:jc w:val="center"/>
              <w:rPr>
                <w:rFonts w:ascii="Times New Roman" w:eastAsia="Times New Roman" w:hAnsi="Times New Roman" w:cs="Times New Roman"/>
                <w:kern w:val="0"/>
                <w:sz w:val="20"/>
                <w:szCs w:val="20"/>
              </w:rPr>
            </w:pPr>
          </w:p>
        </w:tc>
      </w:tr>
      <w:tr w:rsidR="00330A5E" w14:paraId="66CC391B" w14:textId="77777777">
        <w:trPr>
          <w:trHeight w:val="2535"/>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F1805" w14:textId="77777777" w:rsidR="00330A5E" w:rsidRDefault="009933C5">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3</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96176" w14:textId="77777777" w:rsidR="00330A5E" w:rsidRDefault="009933C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桌面</w:t>
            </w:r>
            <w:proofErr w:type="gramStart"/>
            <w:r>
              <w:rPr>
                <w:rFonts w:ascii="宋体" w:eastAsia="宋体" w:hAnsi="宋体" w:cs="宋体" w:hint="eastAsia"/>
                <w:color w:val="000000"/>
                <w:kern w:val="0"/>
                <w:szCs w:val="21"/>
              </w:rPr>
              <w:t>云软件</w:t>
            </w:r>
            <w:proofErr w:type="gramEnd"/>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CF069" w14:textId="77777777" w:rsidR="00330A5E" w:rsidRDefault="00330A5E">
            <w:pPr>
              <w:widowControl/>
              <w:jc w:val="center"/>
              <w:rPr>
                <w:rFonts w:ascii="宋体" w:eastAsia="宋体" w:hAnsi="宋体" w:cs="宋体"/>
                <w:color w:val="000000"/>
                <w:kern w:val="0"/>
                <w:szCs w:val="21"/>
              </w:rPr>
            </w:pP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FF8C9" w14:textId="77777777" w:rsidR="00330A5E" w:rsidRDefault="009933C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hint="eastAsia"/>
                <w:color w:val="000000"/>
                <w:kern w:val="0"/>
                <w:szCs w:val="21"/>
              </w:rPr>
              <w:t>、采用</w:t>
            </w:r>
            <w:r>
              <w:rPr>
                <w:rFonts w:ascii="宋体" w:eastAsia="宋体" w:hAnsi="宋体" w:cs="宋体" w:hint="eastAsia"/>
                <w:color w:val="000000"/>
                <w:kern w:val="0"/>
                <w:szCs w:val="21"/>
              </w:rPr>
              <w:t>B/S</w:t>
            </w:r>
            <w:r>
              <w:rPr>
                <w:rFonts w:ascii="宋体" w:eastAsia="宋体" w:hAnsi="宋体" w:cs="宋体" w:hint="eastAsia"/>
                <w:color w:val="000000"/>
                <w:kern w:val="0"/>
                <w:szCs w:val="21"/>
              </w:rPr>
              <w:t>架构，具有云桌面管理、镜像管理、用户管理、终端管理、策略管理的功能模块。</w:t>
            </w:r>
            <w:r>
              <w:rPr>
                <w:rFonts w:ascii="宋体" w:eastAsia="宋体" w:hAnsi="宋体" w:cs="宋体" w:hint="eastAsia"/>
                <w:color w:val="000000"/>
                <w:kern w:val="0"/>
                <w:szCs w:val="21"/>
              </w:rPr>
              <w:br/>
            </w:r>
            <w:r>
              <w:rPr>
                <w:rFonts w:ascii="宋体" w:eastAsia="宋体" w:hAnsi="宋体" w:cs="宋体" w:hint="eastAsia"/>
                <w:color w:val="000000"/>
                <w:kern w:val="0"/>
                <w:szCs w:val="21"/>
              </w:rPr>
              <w:t>2</w:t>
            </w:r>
            <w:r>
              <w:rPr>
                <w:rFonts w:ascii="宋体" w:eastAsia="宋体" w:hAnsi="宋体" w:cs="宋体" w:hint="eastAsia"/>
                <w:color w:val="000000"/>
                <w:kern w:val="0"/>
                <w:szCs w:val="21"/>
              </w:rPr>
              <w:t>、具有“个性”、“还原”、“应用分发”三种类型云桌面；个性桌面：关闭云</w:t>
            </w:r>
            <w:proofErr w:type="gramStart"/>
            <w:r>
              <w:rPr>
                <w:rFonts w:ascii="宋体" w:eastAsia="宋体" w:hAnsi="宋体" w:cs="宋体" w:hint="eastAsia"/>
                <w:color w:val="000000"/>
                <w:kern w:val="0"/>
                <w:szCs w:val="21"/>
              </w:rPr>
              <w:t>桌面后系统盘</w:t>
            </w:r>
            <w:proofErr w:type="gramEnd"/>
            <w:r>
              <w:rPr>
                <w:rFonts w:ascii="宋体" w:eastAsia="宋体" w:hAnsi="宋体" w:cs="宋体" w:hint="eastAsia"/>
                <w:color w:val="000000"/>
                <w:kern w:val="0"/>
                <w:szCs w:val="21"/>
              </w:rPr>
              <w:t>不会还原到初始状态，用户的个性化配置与数据不会丢失；还原桌面：每次关闭云桌面后自动还原系统盘到初始状态；应用分发：系统层</w:t>
            </w:r>
            <w:r>
              <w:rPr>
                <w:rFonts w:ascii="宋体" w:eastAsia="宋体" w:hAnsi="宋体" w:cs="宋体" w:hint="eastAsia"/>
                <w:color w:val="000000"/>
                <w:kern w:val="0"/>
                <w:szCs w:val="21"/>
              </w:rPr>
              <w:t>+</w:t>
            </w:r>
            <w:r>
              <w:rPr>
                <w:rFonts w:ascii="宋体" w:eastAsia="宋体" w:hAnsi="宋体" w:cs="宋体" w:hint="eastAsia"/>
                <w:color w:val="000000"/>
                <w:kern w:val="0"/>
                <w:szCs w:val="21"/>
              </w:rPr>
              <w:t>个性层的方式生成操作系统，云桌面运行后生成的个性化数据存放在个性化层中，系统层与云桌面绑定后可以再次编辑，且不影响云桌面个性层的数据。</w:t>
            </w:r>
            <w:r>
              <w:rPr>
                <w:rFonts w:ascii="宋体" w:eastAsia="宋体" w:hAnsi="宋体" w:cs="宋体" w:hint="eastAsia"/>
                <w:color w:val="000000"/>
                <w:kern w:val="0"/>
                <w:szCs w:val="21"/>
              </w:rPr>
              <w:br/>
              <w:t>3</w:t>
            </w:r>
            <w:r>
              <w:rPr>
                <w:rFonts w:ascii="宋体" w:eastAsia="宋体" w:hAnsi="宋体" w:cs="宋体" w:hint="eastAsia"/>
                <w:color w:val="000000"/>
                <w:kern w:val="0"/>
                <w:szCs w:val="21"/>
              </w:rPr>
              <w:t>、支持对云桌面虚拟机进行快照，并可根据需要将虚拟机恢复至快照状态。</w:t>
            </w:r>
            <w:r>
              <w:rPr>
                <w:rFonts w:ascii="宋体" w:eastAsia="宋体" w:hAnsi="宋体" w:cs="宋体" w:hint="eastAsia"/>
                <w:color w:val="000000"/>
                <w:kern w:val="0"/>
                <w:szCs w:val="21"/>
              </w:rPr>
              <w:br/>
              <w:t>4</w:t>
            </w:r>
            <w:r>
              <w:rPr>
                <w:rFonts w:ascii="宋体" w:eastAsia="宋体" w:hAnsi="宋体" w:cs="宋体" w:hint="eastAsia"/>
                <w:color w:val="000000"/>
                <w:kern w:val="0"/>
                <w:szCs w:val="21"/>
              </w:rPr>
              <w:t>、具有桌面回收站功能，删除云桌面时应保存到回收站中，可以手动或定期清理回收站中的云桌面，同时可将回</w:t>
            </w:r>
            <w:r>
              <w:rPr>
                <w:rFonts w:ascii="宋体" w:eastAsia="宋体" w:hAnsi="宋体" w:cs="宋体" w:hint="eastAsia"/>
                <w:color w:val="000000"/>
                <w:kern w:val="0"/>
                <w:szCs w:val="21"/>
              </w:rPr>
              <w:t>收站里的云桌面恢复至管理员指定的用户名下。</w:t>
            </w:r>
            <w:r>
              <w:rPr>
                <w:rFonts w:ascii="宋体" w:eastAsia="宋体" w:hAnsi="宋体" w:cs="宋体" w:hint="eastAsia"/>
                <w:color w:val="000000"/>
                <w:kern w:val="0"/>
                <w:szCs w:val="21"/>
              </w:rPr>
              <w:br/>
              <w:t>5</w:t>
            </w:r>
            <w:r>
              <w:rPr>
                <w:rFonts w:ascii="宋体" w:eastAsia="宋体" w:hAnsi="宋体" w:cs="宋体" w:hint="eastAsia"/>
                <w:color w:val="000000"/>
                <w:kern w:val="0"/>
                <w:szCs w:val="21"/>
              </w:rPr>
              <w:t>、支持通过上传操作系统</w:t>
            </w:r>
            <w:r>
              <w:rPr>
                <w:rFonts w:ascii="宋体" w:eastAsia="宋体" w:hAnsi="宋体" w:cs="宋体" w:hint="eastAsia"/>
                <w:color w:val="000000"/>
                <w:kern w:val="0"/>
                <w:szCs w:val="21"/>
              </w:rPr>
              <w:t>ISO</w:t>
            </w:r>
            <w:r>
              <w:rPr>
                <w:rFonts w:ascii="宋体" w:eastAsia="宋体" w:hAnsi="宋体" w:cs="宋体" w:hint="eastAsia"/>
                <w:color w:val="000000"/>
                <w:kern w:val="0"/>
                <w:szCs w:val="21"/>
              </w:rPr>
              <w:t>文件、</w:t>
            </w:r>
            <w:r>
              <w:rPr>
                <w:rFonts w:ascii="宋体" w:eastAsia="宋体" w:hAnsi="宋体" w:cs="宋体" w:hint="eastAsia"/>
                <w:color w:val="000000"/>
                <w:kern w:val="0"/>
                <w:szCs w:val="21"/>
              </w:rPr>
              <w:t>QCOW2</w:t>
            </w:r>
            <w:r>
              <w:rPr>
                <w:rFonts w:ascii="宋体" w:eastAsia="宋体" w:hAnsi="宋体" w:cs="宋体" w:hint="eastAsia"/>
                <w:color w:val="000000"/>
                <w:kern w:val="0"/>
                <w:szCs w:val="21"/>
              </w:rPr>
              <w:t>格式文件来制作生成镜像，支持对应用程序安装包和共享文件的管理，包括：上传、删除、查询与制作镜像</w:t>
            </w:r>
            <w:r>
              <w:rPr>
                <w:rFonts w:ascii="宋体" w:eastAsia="宋体" w:hAnsi="宋体" w:cs="宋体" w:hint="eastAsia"/>
                <w:color w:val="000000"/>
                <w:kern w:val="0"/>
                <w:szCs w:val="21"/>
              </w:rPr>
              <w:lastRenderedPageBreak/>
              <w:t>时加载到虚拟机内部。</w:t>
            </w:r>
            <w:r>
              <w:rPr>
                <w:rFonts w:ascii="宋体" w:eastAsia="宋体" w:hAnsi="宋体" w:cs="宋体" w:hint="eastAsia"/>
                <w:color w:val="000000"/>
                <w:kern w:val="0"/>
                <w:szCs w:val="21"/>
              </w:rPr>
              <w:br/>
              <w:t>6</w:t>
            </w:r>
            <w:r>
              <w:rPr>
                <w:rFonts w:ascii="宋体" w:eastAsia="宋体" w:hAnsi="宋体" w:cs="宋体" w:hint="eastAsia"/>
                <w:color w:val="000000"/>
                <w:kern w:val="0"/>
                <w:szCs w:val="21"/>
              </w:rPr>
              <w:t>、支持灵活配置多种用户安全访问策略，包括但不限于本地密码安全策略、动态口令认证、硬件特征码认证，动态口令</w:t>
            </w:r>
            <w:proofErr w:type="gramStart"/>
            <w:r>
              <w:rPr>
                <w:rFonts w:ascii="宋体" w:eastAsia="宋体" w:hAnsi="宋体" w:cs="宋体" w:hint="eastAsia"/>
                <w:color w:val="000000"/>
                <w:kern w:val="0"/>
                <w:szCs w:val="21"/>
              </w:rPr>
              <w:t>依托微信小</w:t>
            </w:r>
            <w:proofErr w:type="gramEnd"/>
            <w:r>
              <w:rPr>
                <w:rFonts w:ascii="宋体" w:eastAsia="宋体" w:hAnsi="宋体" w:cs="宋体" w:hint="eastAsia"/>
                <w:color w:val="000000"/>
                <w:kern w:val="0"/>
                <w:szCs w:val="21"/>
              </w:rPr>
              <w:t>程序，无需额外下载客户端。</w:t>
            </w:r>
            <w:r>
              <w:rPr>
                <w:rFonts w:ascii="宋体" w:eastAsia="宋体" w:hAnsi="宋体" w:cs="宋体" w:hint="eastAsia"/>
                <w:color w:val="000000"/>
                <w:kern w:val="0"/>
                <w:szCs w:val="21"/>
              </w:rPr>
              <w:br/>
              <w:t>7</w:t>
            </w:r>
            <w:r>
              <w:rPr>
                <w:rFonts w:ascii="宋体" w:eastAsia="宋体" w:hAnsi="宋体" w:cs="宋体" w:hint="eastAsia"/>
                <w:color w:val="000000"/>
                <w:kern w:val="0"/>
                <w:szCs w:val="21"/>
              </w:rPr>
              <w:t>、支持但不限于统一管理</w:t>
            </w:r>
            <w:r>
              <w:rPr>
                <w:rFonts w:ascii="宋体" w:eastAsia="宋体" w:hAnsi="宋体" w:cs="宋体" w:hint="eastAsia"/>
                <w:color w:val="000000"/>
                <w:kern w:val="0"/>
                <w:szCs w:val="21"/>
              </w:rPr>
              <w:t>ARM</w:t>
            </w:r>
            <w:r>
              <w:rPr>
                <w:rFonts w:ascii="宋体" w:eastAsia="宋体" w:hAnsi="宋体" w:cs="宋体" w:hint="eastAsia"/>
                <w:color w:val="000000"/>
                <w:kern w:val="0"/>
                <w:szCs w:val="21"/>
              </w:rPr>
              <w:t>架构</w:t>
            </w:r>
            <w:r>
              <w:rPr>
                <w:rFonts w:ascii="宋体" w:eastAsia="宋体" w:hAnsi="宋体" w:cs="宋体" w:hint="eastAsia"/>
                <w:color w:val="000000"/>
                <w:kern w:val="0"/>
                <w:szCs w:val="21"/>
              </w:rPr>
              <w:t>/X86</w:t>
            </w:r>
            <w:r>
              <w:rPr>
                <w:rFonts w:ascii="宋体" w:eastAsia="宋体" w:hAnsi="宋体" w:cs="宋体" w:hint="eastAsia"/>
                <w:color w:val="000000"/>
                <w:kern w:val="0"/>
                <w:szCs w:val="21"/>
              </w:rPr>
              <w:t>架构的</w:t>
            </w:r>
            <w:r>
              <w:rPr>
                <w:rFonts w:ascii="宋体" w:eastAsia="宋体" w:hAnsi="宋体" w:cs="宋体" w:hint="eastAsia"/>
                <w:color w:val="000000"/>
                <w:kern w:val="0"/>
                <w:szCs w:val="21"/>
              </w:rPr>
              <w:t>VDI</w:t>
            </w:r>
            <w:r>
              <w:rPr>
                <w:rFonts w:ascii="宋体" w:eastAsia="宋体" w:hAnsi="宋体" w:cs="宋体" w:hint="eastAsia"/>
                <w:color w:val="000000"/>
                <w:kern w:val="0"/>
                <w:szCs w:val="21"/>
              </w:rPr>
              <w:t>终端、</w:t>
            </w:r>
            <w:r>
              <w:rPr>
                <w:rFonts w:ascii="宋体" w:eastAsia="宋体" w:hAnsi="宋体" w:cs="宋体" w:hint="eastAsia"/>
                <w:color w:val="000000"/>
                <w:kern w:val="0"/>
                <w:szCs w:val="21"/>
              </w:rPr>
              <w:t>X86</w:t>
            </w:r>
            <w:r>
              <w:rPr>
                <w:rFonts w:ascii="宋体" w:eastAsia="宋体" w:hAnsi="宋体" w:cs="宋体" w:hint="eastAsia"/>
                <w:color w:val="000000"/>
                <w:kern w:val="0"/>
                <w:szCs w:val="21"/>
              </w:rPr>
              <w:t>架构的胖终端以及通过</w:t>
            </w:r>
            <w:r>
              <w:rPr>
                <w:rFonts w:ascii="宋体" w:eastAsia="宋体" w:hAnsi="宋体" w:cs="宋体" w:hint="eastAsia"/>
                <w:color w:val="000000"/>
                <w:kern w:val="0"/>
                <w:szCs w:val="21"/>
              </w:rPr>
              <w:t>intel TCI</w:t>
            </w:r>
            <w:r>
              <w:rPr>
                <w:rFonts w:ascii="宋体" w:eastAsia="宋体" w:hAnsi="宋体" w:cs="宋体" w:hint="eastAsia"/>
                <w:color w:val="000000"/>
                <w:kern w:val="0"/>
                <w:szCs w:val="21"/>
              </w:rPr>
              <w:t>（透明计算</w:t>
            </w:r>
            <w:r>
              <w:rPr>
                <w:rFonts w:ascii="宋体" w:eastAsia="宋体" w:hAnsi="宋体" w:cs="宋体" w:hint="eastAsia"/>
                <w:color w:val="000000"/>
                <w:kern w:val="0"/>
                <w:szCs w:val="21"/>
              </w:rPr>
              <w:t>)</w:t>
            </w:r>
            <w:proofErr w:type="gramStart"/>
            <w:r>
              <w:rPr>
                <w:rFonts w:ascii="宋体" w:eastAsia="宋体" w:hAnsi="宋体" w:cs="宋体" w:hint="eastAsia"/>
                <w:color w:val="000000"/>
                <w:kern w:val="0"/>
                <w:szCs w:val="21"/>
              </w:rPr>
              <w:t>技术云化的</w:t>
            </w:r>
            <w:proofErr w:type="gramEnd"/>
            <w:r>
              <w:rPr>
                <w:rFonts w:ascii="宋体" w:eastAsia="宋体" w:hAnsi="宋体" w:cs="宋体" w:hint="eastAsia"/>
                <w:color w:val="000000"/>
                <w:kern w:val="0"/>
                <w:szCs w:val="21"/>
              </w:rPr>
              <w:t>第三方</w:t>
            </w:r>
            <w:r>
              <w:rPr>
                <w:rFonts w:ascii="宋体" w:eastAsia="宋体" w:hAnsi="宋体" w:cs="宋体" w:hint="eastAsia"/>
                <w:color w:val="000000"/>
                <w:kern w:val="0"/>
                <w:szCs w:val="21"/>
              </w:rPr>
              <w:t>PC</w:t>
            </w:r>
            <w:r>
              <w:rPr>
                <w:rFonts w:ascii="宋体" w:eastAsia="宋体" w:hAnsi="宋体" w:cs="宋体" w:hint="eastAsia"/>
                <w:color w:val="000000"/>
                <w:kern w:val="0"/>
                <w:szCs w:val="21"/>
              </w:rPr>
              <w:t>。</w:t>
            </w:r>
            <w:r>
              <w:rPr>
                <w:rFonts w:ascii="宋体" w:eastAsia="宋体" w:hAnsi="宋体" w:cs="宋体" w:hint="eastAsia"/>
                <w:color w:val="000000"/>
                <w:kern w:val="0"/>
                <w:szCs w:val="21"/>
              </w:rPr>
              <w:br/>
              <w:t>8</w:t>
            </w:r>
            <w:r>
              <w:rPr>
                <w:rFonts w:ascii="宋体" w:eastAsia="宋体" w:hAnsi="宋体" w:cs="宋体" w:hint="eastAsia"/>
                <w:color w:val="000000"/>
                <w:kern w:val="0"/>
                <w:szCs w:val="21"/>
              </w:rPr>
              <w:t>、支持无线白名单，通</w:t>
            </w:r>
            <w:r>
              <w:rPr>
                <w:rFonts w:ascii="宋体" w:eastAsia="宋体" w:hAnsi="宋体" w:cs="宋体" w:hint="eastAsia"/>
                <w:color w:val="000000"/>
                <w:kern w:val="0"/>
                <w:szCs w:val="21"/>
              </w:rPr>
              <w:t>过配置终端无线白名单，确保终端无法接入非法</w:t>
            </w:r>
            <w:r>
              <w:rPr>
                <w:rFonts w:ascii="宋体" w:eastAsia="宋体" w:hAnsi="宋体" w:cs="宋体" w:hint="eastAsia"/>
                <w:color w:val="000000"/>
                <w:kern w:val="0"/>
                <w:szCs w:val="21"/>
              </w:rPr>
              <w:t>WI-FI SSDI</w:t>
            </w:r>
            <w:r>
              <w:rPr>
                <w:rFonts w:ascii="宋体" w:eastAsia="宋体" w:hAnsi="宋体" w:cs="宋体" w:hint="eastAsia"/>
                <w:color w:val="000000"/>
                <w:kern w:val="0"/>
                <w:szCs w:val="21"/>
              </w:rPr>
              <w:t>，能够支持添加多条白名单</w:t>
            </w:r>
            <w:r>
              <w:rPr>
                <w:rFonts w:ascii="宋体" w:eastAsia="宋体" w:hAnsi="宋体" w:cs="宋体" w:hint="eastAsia"/>
                <w:color w:val="000000"/>
                <w:kern w:val="0"/>
                <w:szCs w:val="21"/>
              </w:rPr>
              <w:t>Wi-Fi</w:t>
            </w:r>
            <w:r>
              <w:rPr>
                <w:rFonts w:ascii="宋体" w:eastAsia="宋体" w:hAnsi="宋体" w:cs="宋体" w:hint="eastAsia"/>
                <w:color w:val="000000"/>
                <w:kern w:val="0"/>
                <w:szCs w:val="21"/>
              </w:rPr>
              <w:t>名称</w:t>
            </w:r>
            <w:r>
              <w:rPr>
                <w:rFonts w:ascii="宋体" w:eastAsia="宋体" w:hAnsi="宋体" w:cs="宋体" w:hint="eastAsia"/>
                <w:color w:val="000000"/>
                <w:kern w:val="0"/>
                <w:szCs w:val="21"/>
              </w:rPr>
              <w:t xml:space="preserve"> SSID</w:t>
            </w:r>
            <w:r>
              <w:rPr>
                <w:rFonts w:ascii="宋体" w:eastAsia="宋体" w:hAnsi="宋体" w:cs="宋体" w:hint="eastAsia"/>
                <w:color w:val="000000"/>
                <w:kern w:val="0"/>
                <w:szCs w:val="21"/>
              </w:rPr>
              <w:t>。</w:t>
            </w:r>
            <w:r>
              <w:rPr>
                <w:rFonts w:ascii="宋体" w:eastAsia="宋体" w:hAnsi="宋体" w:cs="宋体" w:hint="eastAsia"/>
                <w:color w:val="000000"/>
                <w:kern w:val="0"/>
                <w:szCs w:val="21"/>
              </w:rPr>
              <w:br/>
              <w:t>9</w:t>
            </w:r>
            <w:r>
              <w:rPr>
                <w:rFonts w:ascii="宋体" w:eastAsia="宋体" w:hAnsi="宋体" w:cs="宋体" w:hint="eastAsia"/>
                <w:color w:val="000000"/>
                <w:kern w:val="0"/>
                <w:szCs w:val="21"/>
              </w:rPr>
              <w:t>、具有外设控制策略，包括禁用启用设备以及读写权限控制，外设设备包括：输入设备、存储设备、摄像设备、办公设备、手机、其他已归类设备。</w:t>
            </w:r>
            <w:r>
              <w:rPr>
                <w:rFonts w:ascii="宋体" w:eastAsia="宋体" w:hAnsi="宋体" w:cs="宋体" w:hint="eastAsia"/>
                <w:color w:val="000000"/>
                <w:kern w:val="0"/>
                <w:szCs w:val="21"/>
              </w:rPr>
              <w:br/>
              <w:t>10</w:t>
            </w:r>
            <w:r>
              <w:rPr>
                <w:rFonts w:ascii="宋体" w:eastAsia="宋体" w:hAnsi="宋体" w:cs="宋体" w:hint="eastAsia"/>
                <w:color w:val="000000"/>
                <w:kern w:val="0"/>
                <w:szCs w:val="21"/>
              </w:rPr>
              <w:t>、具有配置全局屏幕水印功能，水印显示信息包括：用户名，云桌面名，</w:t>
            </w:r>
            <w:r>
              <w:rPr>
                <w:rFonts w:ascii="宋体" w:eastAsia="宋体" w:hAnsi="宋体" w:cs="宋体" w:hint="eastAsia"/>
                <w:color w:val="000000"/>
                <w:kern w:val="0"/>
                <w:szCs w:val="21"/>
              </w:rPr>
              <w:t>IP</w:t>
            </w:r>
            <w:r>
              <w:rPr>
                <w:rFonts w:ascii="宋体" w:eastAsia="宋体" w:hAnsi="宋体" w:cs="宋体" w:hint="eastAsia"/>
                <w:color w:val="000000"/>
                <w:kern w:val="0"/>
                <w:szCs w:val="21"/>
              </w:rPr>
              <w:t>，</w:t>
            </w:r>
            <w:r>
              <w:rPr>
                <w:rFonts w:ascii="宋体" w:eastAsia="宋体" w:hAnsi="宋体" w:cs="宋体" w:hint="eastAsia"/>
                <w:color w:val="000000"/>
                <w:kern w:val="0"/>
                <w:szCs w:val="21"/>
              </w:rPr>
              <w:t>MAC</w:t>
            </w:r>
            <w:r>
              <w:rPr>
                <w:rFonts w:ascii="宋体" w:eastAsia="宋体" w:hAnsi="宋体" w:cs="宋体" w:hint="eastAsia"/>
                <w:color w:val="000000"/>
                <w:kern w:val="0"/>
                <w:szCs w:val="21"/>
              </w:rPr>
              <w:t>地址，自定义显示。支持透明度，角度，字体大小和颜色的设置。</w:t>
            </w:r>
            <w:r>
              <w:rPr>
                <w:rFonts w:ascii="宋体" w:eastAsia="宋体" w:hAnsi="宋体" w:cs="宋体" w:hint="eastAsia"/>
                <w:color w:val="000000"/>
                <w:kern w:val="0"/>
                <w:szCs w:val="21"/>
              </w:rPr>
              <w:br/>
              <w:t>11</w:t>
            </w:r>
            <w:r>
              <w:rPr>
                <w:rFonts w:ascii="宋体" w:eastAsia="宋体" w:hAnsi="宋体" w:cs="宋体" w:hint="eastAsia"/>
                <w:color w:val="000000"/>
                <w:kern w:val="0"/>
                <w:szCs w:val="21"/>
              </w:rPr>
              <w:t>、具有管理员分级分权功能，支持为管理员配置功能权限。支持配置管理员角色，包括但不限于超级管理员，审计管理员、安全管理员及</w:t>
            </w:r>
            <w:r>
              <w:rPr>
                <w:rFonts w:ascii="宋体" w:eastAsia="宋体" w:hAnsi="宋体" w:cs="宋体" w:hint="eastAsia"/>
                <w:color w:val="000000"/>
                <w:kern w:val="0"/>
                <w:szCs w:val="21"/>
              </w:rPr>
              <w:t>系统管理员、自定义角色。</w:t>
            </w:r>
            <w:r>
              <w:rPr>
                <w:rFonts w:ascii="宋体" w:eastAsia="宋体" w:hAnsi="宋体" w:cs="宋体" w:hint="eastAsia"/>
                <w:color w:val="000000"/>
                <w:kern w:val="0"/>
                <w:szCs w:val="21"/>
              </w:rPr>
              <w:br/>
              <w:t>12</w:t>
            </w:r>
            <w:r>
              <w:rPr>
                <w:rFonts w:ascii="宋体" w:eastAsia="宋体" w:hAnsi="宋体" w:cs="宋体" w:hint="eastAsia"/>
                <w:color w:val="000000"/>
                <w:kern w:val="0"/>
                <w:szCs w:val="21"/>
              </w:rPr>
              <w:t>、具有桌面助手工具，可显示“云主机</w:t>
            </w:r>
            <w:r>
              <w:rPr>
                <w:rFonts w:ascii="宋体" w:eastAsia="宋体" w:hAnsi="宋体" w:cs="宋体" w:hint="eastAsia"/>
                <w:color w:val="000000"/>
                <w:kern w:val="0"/>
                <w:szCs w:val="21"/>
              </w:rPr>
              <w:t>IP</w:t>
            </w:r>
            <w:r>
              <w:rPr>
                <w:rFonts w:ascii="宋体" w:eastAsia="宋体" w:hAnsi="宋体" w:cs="宋体" w:hint="eastAsia"/>
                <w:color w:val="000000"/>
                <w:kern w:val="0"/>
                <w:szCs w:val="21"/>
              </w:rPr>
              <w:t>”、“本机</w:t>
            </w:r>
            <w:r>
              <w:rPr>
                <w:rFonts w:ascii="宋体" w:eastAsia="宋体" w:hAnsi="宋体" w:cs="宋体" w:hint="eastAsia"/>
                <w:color w:val="000000"/>
                <w:kern w:val="0"/>
                <w:szCs w:val="21"/>
              </w:rPr>
              <w:t>IP</w:t>
            </w:r>
            <w:r>
              <w:rPr>
                <w:rFonts w:ascii="宋体" w:eastAsia="宋体" w:hAnsi="宋体" w:cs="宋体" w:hint="eastAsia"/>
                <w:color w:val="000000"/>
                <w:kern w:val="0"/>
                <w:szCs w:val="21"/>
              </w:rPr>
              <w:t>”、“本机</w:t>
            </w:r>
            <w:r>
              <w:rPr>
                <w:rFonts w:ascii="宋体" w:eastAsia="宋体" w:hAnsi="宋体" w:cs="宋体" w:hint="eastAsia"/>
                <w:color w:val="000000"/>
                <w:kern w:val="0"/>
                <w:szCs w:val="21"/>
              </w:rPr>
              <w:t>MAC</w:t>
            </w:r>
            <w:r>
              <w:rPr>
                <w:rFonts w:ascii="宋体" w:eastAsia="宋体" w:hAnsi="宋体" w:cs="宋体" w:hint="eastAsia"/>
                <w:color w:val="000000"/>
                <w:kern w:val="0"/>
                <w:szCs w:val="21"/>
              </w:rPr>
              <w:t>”、“硬盘”、“</w:t>
            </w:r>
            <w:r>
              <w:rPr>
                <w:rFonts w:ascii="宋体" w:eastAsia="宋体" w:hAnsi="宋体" w:cs="宋体" w:hint="eastAsia"/>
                <w:color w:val="000000"/>
                <w:kern w:val="0"/>
                <w:szCs w:val="21"/>
              </w:rPr>
              <w:t>CPU</w:t>
            </w:r>
            <w:r>
              <w:rPr>
                <w:rFonts w:ascii="宋体" w:eastAsia="宋体" w:hAnsi="宋体" w:cs="宋体" w:hint="eastAsia"/>
                <w:color w:val="000000"/>
                <w:kern w:val="0"/>
                <w:szCs w:val="21"/>
              </w:rPr>
              <w:t>”、“内存”、“操作系统”的信息，可主动进行报障和远程协助。</w:t>
            </w:r>
            <w:r>
              <w:rPr>
                <w:rFonts w:ascii="宋体" w:eastAsia="宋体" w:hAnsi="宋体" w:cs="宋体" w:hint="eastAsia"/>
                <w:color w:val="000000"/>
                <w:kern w:val="0"/>
                <w:szCs w:val="21"/>
              </w:rPr>
              <w:br/>
              <w:t>13</w:t>
            </w:r>
            <w:r>
              <w:rPr>
                <w:rFonts w:ascii="宋体" w:eastAsia="宋体" w:hAnsi="宋体" w:cs="宋体" w:hint="eastAsia"/>
                <w:color w:val="000000"/>
                <w:kern w:val="0"/>
                <w:szCs w:val="21"/>
              </w:rPr>
              <w:t>、具有云盘功能，能够实现个人云盘文件的存</w:t>
            </w:r>
            <w:r>
              <w:rPr>
                <w:rFonts w:ascii="宋体" w:eastAsia="宋体" w:hAnsi="宋体" w:cs="宋体" w:hint="eastAsia"/>
                <w:color w:val="000000"/>
                <w:kern w:val="0"/>
                <w:szCs w:val="21"/>
              </w:rPr>
              <w:lastRenderedPageBreak/>
              <w:t>储、分享；云盘账号可以与云桌面实现联动，在用户登录云桌面时自动登录，不需二次身份认证。</w:t>
            </w:r>
            <w:r>
              <w:rPr>
                <w:rFonts w:ascii="宋体" w:eastAsia="宋体" w:hAnsi="宋体" w:cs="宋体" w:hint="eastAsia"/>
                <w:color w:val="000000"/>
                <w:kern w:val="0"/>
                <w:szCs w:val="21"/>
              </w:rPr>
              <w:br/>
              <w:t>14</w:t>
            </w:r>
            <w:r>
              <w:rPr>
                <w:rFonts w:ascii="宋体" w:eastAsia="宋体" w:hAnsi="宋体" w:cs="宋体" w:hint="eastAsia"/>
                <w:color w:val="000000"/>
                <w:kern w:val="0"/>
                <w:szCs w:val="21"/>
              </w:rPr>
              <w:t>、网络可达条件下，能实现和云桌面同步获取云盘数据，用户能远程访问云盘数据；支持通过互联网访问</w:t>
            </w:r>
            <w:proofErr w:type="gramStart"/>
            <w:r>
              <w:rPr>
                <w:rFonts w:ascii="宋体" w:eastAsia="宋体" w:hAnsi="宋体" w:cs="宋体" w:hint="eastAsia"/>
                <w:color w:val="000000"/>
                <w:kern w:val="0"/>
                <w:szCs w:val="21"/>
              </w:rPr>
              <w:t>内网云盘</w:t>
            </w:r>
            <w:proofErr w:type="gramEnd"/>
            <w:r>
              <w:rPr>
                <w:rFonts w:ascii="宋体" w:eastAsia="宋体" w:hAnsi="宋体" w:cs="宋体" w:hint="eastAsia"/>
                <w:color w:val="000000"/>
                <w:kern w:val="0"/>
                <w:szCs w:val="21"/>
              </w:rPr>
              <w:t>数据，实现云盘的互联网访问（非</w:t>
            </w:r>
            <w:r>
              <w:rPr>
                <w:rFonts w:ascii="宋体" w:eastAsia="宋体" w:hAnsi="宋体" w:cs="宋体" w:hint="eastAsia"/>
                <w:color w:val="000000"/>
                <w:kern w:val="0"/>
                <w:szCs w:val="21"/>
              </w:rPr>
              <w:t>VPN</w:t>
            </w:r>
            <w:r>
              <w:rPr>
                <w:rFonts w:ascii="宋体" w:eastAsia="宋体" w:hAnsi="宋体" w:cs="宋体" w:hint="eastAsia"/>
                <w:color w:val="000000"/>
                <w:kern w:val="0"/>
                <w:szCs w:val="21"/>
              </w:rPr>
              <w:t>）。</w:t>
            </w:r>
            <w:r>
              <w:rPr>
                <w:rFonts w:ascii="宋体" w:eastAsia="宋体" w:hAnsi="宋体" w:cs="宋体" w:hint="eastAsia"/>
                <w:color w:val="000000"/>
                <w:kern w:val="0"/>
                <w:szCs w:val="21"/>
              </w:rPr>
              <w:br/>
              <w:t>15</w:t>
            </w:r>
            <w:r>
              <w:rPr>
                <w:rFonts w:ascii="宋体" w:eastAsia="宋体" w:hAnsi="宋体" w:cs="宋体" w:hint="eastAsia"/>
                <w:color w:val="000000"/>
                <w:kern w:val="0"/>
                <w:szCs w:val="21"/>
              </w:rPr>
              <w:t>、产品应具有计算机软件著作权登记证书。</w:t>
            </w:r>
            <w:r>
              <w:rPr>
                <w:rFonts w:ascii="宋体" w:eastAsia="宋体" w:hAnsi="宋体" w:cs="宋体" w:hint="eastAsia"/>
                <w:color w:val="000000"/>
                <w:kern w:val="0"/>
                <w:szCs w:val="21"/>
              </w:rPr>
              <w:br/>
              <w:t>16</w:t>
            </w:r>
            <w:r>
              <w:rPr>
                <w:rFonts w:ascii="宋体" w:eastAsia="宋体" w:hAnsi="宋体" w:cs="宋体" w:hint="eastAsia"/>
                <w:color w:val="000000"/>
                <w:kern w:val="0"/>
                <w:szCs w:val="21"/>
              </w:rPr>
              <w:t>、配</w:t>
            </w:r>
            <w:r>
              <w:rPr>
                <w:rFonts w:ascii="宋体" w:eastAsia="宋体" w:hAnsi="宋体" w:cs="宋体" w:hint="eastAsia"/>
                <w:color w:val="000000"/>
                <w:kern w:val="0"/>
                <w:szCs w:val="21"/>
              </w:rPr>
              <w:t>置</w:t>
            </w:r>
            <w:r>
              <w:rPr>
                <w:rFonts w:ascii="宋体" w:eastAsia="宋体" w:hAnsi="宋体" w:cs="宋体" w:hint="eastAsia"/>
                <w:color w:val="000000"/>
                <w:kern w:val="0"/>
                <w:szCs w:val="21"/>
              </w:rPr>
              <w:t>63</w:t>
            </w:r>
            <w:r>
              <w:rPr>
                <w:rFonts w:ascii="宋体" w:eastAsia="宋体" w:hAnsi="宋体" w:cs="宋体" w:hint="eastAsia"/>
                <w:color w:val="000000"/>
                <w:kern w:val="0"/>
                <w:szCs w:val="21"/>
              </w:rPr>
              <w:t>个</w:t>
            </w:r>
            <w:r>
              <w:rPr>
                <w:rFonts w:ascii="宋体" w:eastAsia="宋体" w:hAnsi="宋体" w:cs="宋体" w:hint="eastAsia"/>
                <w:color w:val="000000"/>
                <w:kern w:val="0"/>
                <w:szCs w:val="21"/>
              </w:rPr>
              <w:t>VDI</w:t>
            </w:r>
            <w:r>
              <w:rPr>
                <w:rFonts w:ascii="宋体" w:eastAsia="宋体" w:hAnsi="宋体" w:cs="宋体" w:hint="eastAsia"/>
                <w:color w:val="000000"/>
                <w:kern w:val="0"/>
                <w:szCs w:val="21"/>
              </w:rPr>
              <w:t>桌面并发使用授权，与采购人现有桌面</w:t>
            </w:r>
            <w:proofErr w:type="gramStart"/>
            <w:r>
              <w:rPr>
                <w:rFonts w:ascii="宋体" w:eastAsia="宋体" w:hAnsi="宋体" w:cs="宋体" w:hint="eastAsia"/>
                <w:color w:val="000000"/>
                <w:kern w:val="0"/>
                <w:szCs w:val="21"/>
              </w:rPr>
              <w:t>云软件</w:t>
            </w:r>
            <w:proofErr w:type="gramEnd"/>
            <w:r>
              <w:rPr>
                <w:rFonts w:ascii="宋体" w:eastAsia="宋体" w:hAnsi="宋体" w:cs="宋体" w:hint="eastAsia"/>
                <w:color w:val="000000"/>
                <w:kern w:val="0"/>
                <w:szCs w:val="21"/>
              </w:rPr>
              <w:t>适配、统一部署实施、统一管理（采购人现有桌面</w:t>
            </w:r>
            <w:proofErr w:type="gramStart"/>
            <w:r>
              <w:rPr>
                <w:rFonts w:ascii="宋体" w:eastAsia="宋体" w:hAnsi="宋体" w:cs="宋体" w:hint="eastAsia"/>
                <w:color w:val="000000"/>
                <w:kern w:val="0"/>
                <w:szCs w:val="21"/>
              </w:rPr>
              <w:t>云软件为噢易云</w:t>
            </w:r>
            <w:proofErr w:type="gramEnd"/>
            <w:r>
              <w:rPr>
                <w:rFonts w:ascii="宋体" w:eastAsia="宋体" w:hAnsi="宋体" w:cs="宋体" w:hint="eastAsia"/>
                <w:color w:val="000000"/>
                <w:kern w:val="0"/>
                <w:szCs w:val="21"/>
              </w:rPr>
              <w:t>PC</w:t>
            </w:r>
            <w:r>
              <w:rPr>
                <w:rFonts w:ascii="宋体" w:eastAsia="宋体" w:hAnsi="宋体" w:cs="宋体" w:hint="eastAsia"/>
                <w:color w:val="000000"/>
                <w:kern w:val="0"/>
                <w:szCs w:val="21"/>
              </w:rPr>
              <w:t>系统</w:t>
            </w:r>
            <w:r>
              <w:rPr>
                <w:rFonts w:ascii="宋体" w:eastAsia="宋体" w:hAnsi="宋体" w:cs="宋体" w:hint="eastAsia"/>
                <w:color w:val="000000"/>
                <w:kern w:val="0"/>
                <w:szCs w:val="21"/>
              </w:rPr>
              <w:t>V3.1</w:t>
            </w:r>
            <w:r>
              <w:rPr>
                <w:rFonts w:ascii="宋体" w:eastAsia="宋体" w:hAnsi="宋体" w:cs="宋体" w:hint="eastAsia"/>
                <w:color w:val="000000"/>
                <w:kern w:val="0"/>
                <w:szCs w:val="21"/>
              </w:rPr>
              <w:t>），产品三年支持服务。</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80E9C" w14:textId="77777777" w:rsidR="00330A5E" w:rsidRDefault="009933C5">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55D79" w14:textId="77777777" w:rsidR="00330A5E" w:rsidRDefault="009933C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FCCE3" w14:textId="77777777" w:rsidR="00330A5E" w:rsidRDefault="00330A5E">
            <w:pPr>
              <w:widowControl/>
              <w:jc w:val="center"/>
              <w:rPr>
                <w:rFonts w:ascii="宋体" w:eastAsia="宋体" w:hAnsi="宋体" w:cs="宋体"/>
                <w:color w:val="000000"/>
                <w:kern w:val="0"/>
                <w:szCs w:val="21"/>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409E4" w14:textId="77777777" w:rsidR="00330A5E" w:rsidRDefault="00330A5E">
            <w:pPr>
              <w:widowControl/>
              <w:jc w:val="center"/>
              <w:rPr>
                <w:rFonts w:ascii="Times New Roman" w:eastAsia="Times New Roman" w:hAnsi="Times New Roman" w:cs="Times New Roman"/>
                <w:kern w:val="0"/>
                <w:sz w:val="20"/>
                <w:szCs w:val="20"/>
              </w:rPr>
            </w:pPr>
          </w:p>
        </w:tc>
      </w:tr>
      <w:tr w:rsidR="00330A5E" w14:paraId="7CDB9302" w14:textId="77777777">
        <w:trPr>
          <w:trHeight w:val="1760"/>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7B360" w14:textId="77777777" w:rsidR="00330A5E" w:rsidRDefault="009933C5">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9394C" w14:textId="77777777" w:rsidR="00330A5E" w:rsidRDefault="009933C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云终端</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80721" w14:textId="77777777" w:rsidR="00330A5E" w:rsidRDefault="00330A5E">
            <w:pPr>
              <w:widowControl/>
              <w:jc w:val="center"/>
              <w:rPr>
                <w:rFonts w:ascii="宋体" w:eastAsia="宋体" w:hAnsi="宋体" w:cs="宋体"/>
                <w:color w:val="000000"/>
                <w:kern w:val="0"/>
                <w:szCs w:val="21"/>
              </w:rPr>
            </w:pP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653D5" w14:textId="77777777" w:rsidR="00330A5E" w:rsidRDefault="009933C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r>
              <w:rPr>
                <w:rFonts w:ascii="宋体" w:eastAsia="宋体" w:hAnsi="宋体" w:cs="宋体" w:hint="eastAsia"/>
                <w:color w:val="000000"/>
                <w:kern w:val="0"/>
                <w:sz w:val="22"/>
              </w:rPr>
              <w:t>、国产</w:t>
            </w:r>
            <w:r>
              <w:rPr>
                <w:rFonts w:ascii="宋体" w:eastAsia="宋体" w:hAnsi="宋体" w:cs="宋体" w:hint="eastAsia"/>
                <w:color w:val="000000"/>
                <w:kern w:val="0"/>
                <w:sz w:val="22"/>
              </w:rPr>
              <w:t>CPU</w:t>
            </w:r>
            <w:r>
              <w:rPr>
                <w:rFonts w:ascii="宋体" w:eastAsia="宋体" w:hAnsi="宋体" w:cs="宋体" w:hint="eastAsia"/>
                <w:color w:val="000000"/>
                <w:kern w:val="0"/>
                <w:sz w:val="22"/>
              </w:rPr>
              <w:t>：性能≥</w:t>
            </w:r>
            <w:r>
              <w:rPr>
                <w:rFonts w:ascii="宋体" w:eastAsia="宋体" w:hAnsi="宋体" w:cs="宋体" w:hint="eastAsia"/>
                <w:color w:val="000000"/>
                <w:kern w:val="0"/>
                <w:sz w:val="22"/>
              </w:rPr>
              <w:t>4</w:t>
            </w:r>
            <w:r>
              <w:rPr>
                <w:rFonts w:ascii="宋体" w:eastAsia="宋体" w:hAnsi="宋体" w:cs="宋体" w:hint="eastAsia"/>
                <w:color w:val="000000"/>
                <w:kern w:val="0"/>
                <w:sz w:val="22"/>
              </w:rPr>
              <w:t>核，</w:t>
            </w:r>
            <w:r>
              <w:rPr>
                <w:rFonts w:ascii="宋体" w:eastAsia="宋体" w:hAnsi="宋体" w:cs="宋体" w:hint="eastAsia"/>
                <w:color w:val="000000"/>
                <w:kern w:val="0"/>
                <w:sz w:val="22"/>
              </w:rPr>
              <w:t>2</w:t>
            </w:r>
            <w:r>
              <w:rPr>
                <w:rFonts w:ascii="宋体" w:eastAsia="宋体" w:hAnsi="宋体" w:cs="宋体" w:hint="eastAsia"/>
                <w:color w:val="000000"/>
                <w:kern w:val="0"/>
                <w:sz w:val="22"/>
              </w:rPr>
              <w:t>大核主频≥</w:t>
            </w:r>
            <w:r>
              <w:rPr>
                <w:rFonts w:ascii="宋体" w:eastAsia="宋体" w:hAnsi="宋体" w:cs="宋体" w:hint="eastAsia"/>
                <w:color w:val="000000"/>
                <w:kern w:val="0"/>
                <w:sz w:val="22"/>
              </w:rPr>
              <w:t>2.0GHz</w:t>
            </w:r>
            <w:r>
              <w:rPr>
                <w:rFonts w:ascii="宋体" w:eastAsia="宋体" w:hAnsi="宋体" w:cs="宋体" w:hint="eastAsia"/>
                <w:color w:val="000000"/>
                <w:kern w:val="0"/>
                <w:sz w:val="22"/>
              </w:rPr>
              <w:t>，</w:t>
            </w:r>
            <w:r>
              <w:rPr>
                <w:rFonts w:ascii="宋体" w:eastAsia="宋体" w:hAnsi="宋体" w:cs="宋体" w:hint="eastAsia"/>
                <w:color w:val="000000"/>
                <w:kern w:val="0"/>
                <w:sz w:val="22"/>
              </w:rPr>
              <w:t>2</w:t>
            </w:r>
            <w:r>
              <w:rPr>
                <w:rFonts w:ascii="宋体" w:eastAsia="宋体" w:hAnsi="宋体" w:cs="宋体" w:hint="eastAsia"/>
                <w:color w:val="000000"/>
                <w:kern w:val="0"/>
                <w:sz w:val="22"/>
              </w:rPr>
              <w:t>小核主频≥</w:t>
            </w:r>
            <w:r>
              <w:rPr>
                <w:rFonts w:ascii="宋体" w:eastAsia="宋体" w:hAnsi="宋体" w:cs="宋体" w:hint="eastAsia"/>
                <w:color w:val="000000"/>
                <w:kern w:val="0"/>
                <w:sz w:val="22"/>
              </w:rPr>
              <w:t>1.5GHz</w:t>
            </w:r>
            <w:r>
              <w:rPr>
                <w:rFonts w:ascii="宋体" w:eastAsia="宋体" w:hAnsi="宋体" w:cs="宋体" w:hint="eastAsia"/>
                <w:color w:val="000000"/>
                <w:kern w:val="0"/>
                <w:sz w:val="22"/>
              </w:rPr>
              <w:t>，</w:t>
            </w:r>
            <w:r>
              <w:rPr>
                <w:rFonts w:ascii="宋体" w:eastAsia="宋体" w:hAnsi="宋体" w:cs="宋体" w:hint="eastAsia"/>
                <w:color w:val="000000"/>
                <w:kern w:val="0"/>
                <w:sz w:val="22"/>
              </w:rPr>
              <w:t>TDP 6W</w:t>
            </w:r>
            <w:r>
              <w:rPr>
                <w:rFonts w:ascii="宋体" w:eastAsia="宋体" w:hAnsi="宋体" w:cs="宋体" w:hint="eastAsia"/>
                <w:color w:val="000000"/>
                <w:kern w:val="0"/>
                <w:sz w:val="22"/>
              </w:rPr>
              <w:t>；符合安全可靠测评要求；</w:t>
            </w:r>
            <w:r>
              <w:rPr>
                <w:rFonts w:ascii="宋体" w:eastAsia="宋体" w:hAnsi="宋体" w:cs="宋体" w:hint="eastAsia"/>
                <w:color w:val="000000"/>
                <w:kern w:val="0"/>
                <w:sz w:val="22"/>
              </w:rPr>
              <w:br/>
              <w:t>2</w:t>
            </w:r>
            <w:r>
              <w:rPr>
                <w:rFonts w:ascii="宋体" w:eastAsia="宋体" w:hAnsi="宋体" w:cs="宋体" w:hint="eastAsia"/>
                <w:color w:val="000000"/>
                <w:kern w:val="0"/>
                <w:sz w:val="22"/>
              </w:rPr>
              <w:t>、内存：≥</w:t>
            </w:r>
            <w:r>
              <w:rPr>
                <w:rFonts w:ascii="宋体" w:eastAsia="宋体" w:hAnsi="宋体" w:cs="宋体" w:hint="eastAsia"/>
                <w:color w:val="000000"/>
                <w:kern w:val="0"/>
                <w:sz w:val="22"/>
              </w:rPr>
              <w:t>2G</w:t>
            </w:r>
            <w:r>
              <w:rPr>
                <w:rFonts w:ascii="宋体" w:eastAsia="宋体" w:hAnsi="宋体" w:cs="宋体" w:hint="eastAsia"/>
                <w:color w:val="000000"/>
                <w:kern w:val="0"/>
                <w:sz w:val="22"/>
              </w:rPr>
              <w:t>；</w:t>
            </w:r>
            <w:r>
              <w:rPr>
                <w:rFonts w:ascii="宋体" w:eastAsia="宋体" w:hAnsi="宋体" w:cs="宋体" w:hint="eastAsia"/>
                <w:color w:val="000000"/>
                <w:kern w:val="0"/>
                <w:sz w:val="22"/>
              </w:rPr>
              <w:br/>
              <w:t>3</w:t>
            </w:r>
            <w:r>
              <w:rPr>
                <w:rFonts w:ascii="宋体" w:eastAsia="宋体" w:hAnsi="宋体" w:cs="宋体" w:hint="eastAsia"/>
                <w:color w:val="000000"/>
                <w:kern w:val="0"/>
                <w:sz w:val="22"/>
              </w:rPr>
              <w:t>、硬盘：≥</w:t>
            </w:r>
            <w:r>
              <w:rPr>
                <w:rFonts w:ascii="宋体" w:eastAsia="宋体" w:hAnsi="宋体" w:cs="宋体" w:hint="eastAsia"/>
                <w:color w:val="000000"/>
                <w:kern w:val="0"/>
                <w:sz w:val="22"/>
              </w:rPr>
              <w:t>8G</w:t>
            </w:r>
            <w:r>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br/>
              <w:t>4</w:t>
            </w:r>
            <w:r>
              <w:rPr>
                <w:rFonts w:ascii="宋体" w:eastAsia="宋体" w:hAnsi="宋体" w:cs="宋体" w:hint="eastAsia"/>
                <w:color w:val="000000"/>
                <w:kern w:val="0"/>
                <w:sz w:val="22"/>
              </w:rPr>
              <w:t>、接口：提供</w:t>
            </w:r>
            <w:r>
              <w:rPr>
                <w:rFonts w:ascii="宋体" w:eastAsia="宋体" w:hAnsi="宋体" w:cs="宋体" w:hint="eastAsia"/>
                <w:color w:val="000000"/>
                <w:kern w:val="0"/>
                <w:sz w:val="22"/>
              </w:rPr>
              <w:t>USB 3.0</w:t>
            </w:r>
            <w:r>
              <w:rPr>
                <w:rFonts w:ascii="宋体" w:eastAsia="宋体" w:hAnsi="宋体" w:cs="宋体" w:hint="eastAsia"/>
                <w:color w:val="000000"/>
                <w:kern w:val="0"/>
                <w:sz w:val="22"/>
              </w:rPr>
              <w:t>≥</w:t>
            </w:r>
            <w:r>
              <w:rPr>
                <w:rFonts w:ascii="宋体" w:eastAsia="宋体" w:hAnsi="宋体" w:cs="宋体" w:hint="eastAsia"/>
                <w:color w:val="000000"/>
                <w:kern w:val="0"/>
                <w:sz w:val="22"/>
              </w:rPr>
              <w:t>2</w:t>
            </w:r>
            <w:r>
              <w:rPr>
                <w:rFonts w:ascii="宋体" w:eastAsia="宋体" w:hAnsi="宋体" w:cs="宋体" w:hint="eastAsia"/>
                <w:color w:val="000000"/>
                <w:kern w:val="0"/>
                <w:sz w:val="22"/>
              </w:rPr>
              <w:t>个、</w:t>
            </w:r>
            <w:r>
              <w:rPr>
                <w:rFonts w:ascii="宋体" w:eastAsia="宋体" w:hAnsi="宋体" w:cs="宋体" w:hint="eastAsia"/>
                <w:color w:val="000000"/>
                <w:kern w:val="0"/>
                <w:sz w:val="22"/>
              </w:rPr>
              <w:t>USB 2.0</w:t>
            </w:r>
            <w:r>
              <w:rPr>
                <w:rFonts w:ascii="宋体" w:eastAsia="宋体" w:hAnsi="宋体" w:cs="宋体" w:hint="eastAsia"/>
                <w:color w:val="000000"/>
                <w:kern w:val="0"/>
                <w:sz w:val="22"/>
              </w:rPr>
              <w:t>≥</w:t>
            </w:r>
            <w:r>
              <w:rPr>
                <w:rFonts w:ascii="宋体" w:eastAsia="宋体" w:hAnsi="宋体" w:cs="宋体" w:hint="eastAsia"/>
                <w:color w:val="000000"/>
                <w:kern w:val="0"/>
                <w:sz w:val="22"/>
              </w:rPr>
              <w:t>2</w:t>
            </w:r>
            <w:r>
              <w:rPr>
                <w:rFonts w:ascii="宋体" w:eastAsia="宋体" w:hAnsi="宋体" w:cs="宋体" w:hint="eastAsia"/>
                <w:color w:val="000000"/>
                <w:kern w:val="0"/>
                <w:sz w:val="22"/>
              </w:rPr>
              <w:t>个、≥</w:t>
            </w:r>
            <w:r>
              <w:rPr>
                <w:rFonts w:ascii="宋体" w:eastAsia="宋体" w:hAnsi="宋体" w:cs="宋体" w:hint="eastAsia"/>
                <w:color w:val="000000"/>
                <w:kern w:val="0"/>
                <w:sz w:val="22"/>
              </w:rPr>
              <w:t>1</w:t>
            </w:r>
            <w:r>
              <w:rPr>
                <w:rFonts w:ascii="宋体" w:eastAsia="宋体" w:hAnsi="宋体" w:cs="宋体" w:hint="eastAsia"/>
                <w:color w:val="000000"/>
                <w:kern w:val="0"/>
                <w:sz w:val="22"/>
              </w:rPr>
              <w:t>个千兆网口、≥</w:t>
            </w:r>
            <w:r>
              <w:rPr>
                <w:rFonts w:ascii="宋体" w:eastAsia="宋体" w:hAnsi="宋体" w:cs="宋体" w:hint="eastAsia"/>
                <w:color w:val="000000"/>
                <w:kern w:val="0"/>
                <w:sz w:val="22"/>
              </w:rPr>
              <w:t>1</w:t>
            </w:r>
            <w:r>
              <w:rPr>
                <w:rFonts w:ascii="宋体" w:eastAsia="宋体" w:hAnsi="宋体" w:cs="宋体" w:hint="eastAsia"/>
                <w:color w:val="000000"/>
                <w:kern w:val="0"/>
                <w:sz w:val="22"/>
              </w:rPr>
              <w:t>对音频输入输出接口、≥</w:t>
            </w:r>
            <w:r>
              <w:rPr>
                <w:rFonts w:ascii="宋体" w:eastAsia="宋体" w:hAnsi="宋体" w:cs="宋体" w:hint="eastAsia"/>
                <w:color w:val="000000"/>
                <w:kern w:val="0"/>
                <w:sz w:val="22"/>
              </w:rPr>
              <w:t>1</w:t>
            </w:r>
            <w:r>
              <w:rPr>
                <w:rFonts w:ascii="宋体" w:eastAsia="宋体" w:hAnsi="宋体" w:cs="宋体" w:hint="eastAsia"/>
                <w:color w:val="000000"/>
                <w:kern w:val="0"/>
                <w:sz w:val="22"/>
              </w:rPr>
              <w:t>个</w:t>
            </w:r>
            <w:r>
              <w:rPr>
                <w:rFonts w:ascii="宋体" w:eastAsia="宋体" w:hAnsi="宋体" w:cs="宋体" w:hint="eastAsia"/>
                <w:color w:val="000000"/>
                <w:kern w:val="0"/>
                <w:sz w:val="22"/>
              </w:rPr>
              <w:t>VGA</w:t>
            </w:r>
            <w:r>
              <w:rPr>
                <w:rFonts w:ascii="宋体" w:eastAsia="宋体" w:hAnsi="宋体" w:cs="宋体" w:hint="eastAsia"/>
                <w:color w:val="000000"/>
                <w:kern w:val="0"/>
                <w:sz w:val="22"/>
              </w:rPr>
              <w:t>接口、≥</w:t>
            </w:r>
            <w:r>
              <w:rPr>
                <w:rFonts w:ascii="宋体" w:eastAsia="宋体" w:hAnsi="宋体" w:cs="宋体" w:hint="eastAsia"/>
                <w:color w:val="000000"/>
                <w:kern w:val="0"/>
                <w:sz w:val="22"/>
              </w:rPr>
              <w:t>1</w:t>
            </w:r>
            <w:r>
              <w:rPr>
                <w:rFonts w:ascii="宋体" w:eastAsia="宋体" w:hAnsi="宋体" w:cs="宋体" w:hint="eastAsia"/>
                <w:color w:val="000000"/>
                <w:kern w:val="0"/>
                <w:sz w:val="22"/>
              </w:rPr>
              <w:t>个</w:t>
            </w:r>
            <w:r>
              <w:rPr>
                <w:rFonts w:ascii="宋体" w:eastAsia="宋体" w:hAnsi="宋体" w:cs="宋体" w:hint="eastAsia"/>
                <w:color w:val="000000"/>
                <w:kern w:val="0"/>
                <w:sz w:val="22"/>
              </w:rPr>
              <w:t>HDMI</w:t>
            </w:r>
            <w:r>
              <w:rPr>
                <w:rFonts w:ascii="宋体" w:eastAsia="宋体" w:hAnsi="宋体" w:cs="宋体" w:hint="eastAsia"/>
                <w:color w:val="000000"/>
                <w:kern w:val="0"/>
                <w:sz w:val="22"/>
              </w:rPr>
              <w:t>接口。</w:t>
            </w:r>
            <w:r>
              <w:rPr>
                <w:rFonts w:ascii="宋体" w:eastAsia="宋体" w:hAnsi="宋体" w:cs="宋体" w:hint="eastAsia"/>
                <w:color w:val="000000"/>
                <w:kern w:val="0"/>
                <w:sz w:val="22"/>
              </w:rPr>
              <w:br/>
              <w:t>5</w:t>
            </w:r>
            <w:r>
              <w:rPr>
                <w:rFonts w:ascii="宋体" w:eastAsia="宋体" w:hAnsi="宋体" w:cs="宋体" w:hint="eastAsia"/>
                <w:color w:val="000000"/>
                <w:kern w:val="0"/>
                <w:sz w:val="22"/>
              </w:rPr>
              <w:t>、产品三年质保。</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AD9DD" w14:textId="77777777" w:rsidR="00330A5E" w:rsidRDefault="009933C5">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36</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4B1B3" w14:textId="77777777" w:rsidR="00330A5E" w:rsidRDefault="009933C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205A1" w14:textId="77777777" w:rsidR="00330A5E" w:rsidRDefault="00330A5E">
            <w:pPr>
              <w:widowControl/>
              <w:jc w:val="center"/>
              <w:rPr>
                <w:rFonts w:ascii="宋体" w:eastAsia="宋体" w:hAnsi="宋体" w:cs="宋体"/>
                <w:color w:val="000000"/>
                <w:kern w:val="0"/>
                <w:szCs w:val="21"/>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ED704" w14:textId="77777777" w:rsidR="00330A5E" w:rsidRDefault="00330A5E">
            <w:pPr>
              <w:widowControl/>
              <w:jc w:val="center"/>
              <w:rPr>
                <w:rFonts w:ascii="Times New Roman" w:eastAsia="Times New Roman" w:hAnsi="Times New Roman" w:cs="Times New Roman"/>
                <w:kern w:val="0"/>
                <w:sz w:val="20"/>
                <w:szCs w:val="20"/>
              </w:rPr>
            </w:pPr>
          </w:p>
        </w:tc>
      </w:tr>
      <w:tr w:rsidR="00330A5E" w14:paraId="2F07F694" w14:textId="77777777">
        <w:trPr>
          <w:trHeight w:val="2500"/>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3BCC6" w14:textId="77777777" w:rsidR="00330A5E" w:rsidRDefault="009933C5">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DB3F3" w14:textId="77777777" w:rsidR="00330A5E" w:rsidRDefault="009933C5">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操作系统</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D37B5" w14:textId="77777777" w:rsidR="00330A5E" w:rsidRDefault="00330A5E">
            <w:pPr>
              <w:widowControl/>
              <w:jc w:val="center"/>
              <w:rPr>
                <w:rFonts w:ascii="宋体" w:eastAsia="宋体" w:hAnsi="宋体" w:cs="宋体"/>
                <w:color w:val="000000"/>
                <w:kern w:val="0"/>
                <w:sz w:val="22"/>
              </w:rPr>
            </w:pP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F1110" w14:textId="77777777" w:rsidR="00330A5E" w:rsidRDefault="009933C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r>
              <w:rPr>
                <w:rFonts w:ascii="宋体" w:eastAsia="宋体" w:hAnsi="宋体" w:cs="宋体" w:hint="eastAsia"/>
                <w:color w:val="000000"/>
                <w:kern w:val="0"/>
                <w:sz w:val="22"/>
              </w:rPr>
              <w:t>、操作系统应符合安全可靠测评要求。</w:t>
            </w:r>
            <w:r>
              <w:rPr>
                <w:rFonts w:ascii="宋体" w:eastAsia="宋体" w:hAnsi="宋体" w:cs="宋体" w:hint="eastAsia"/>
                <w:color w:val="000000"/>
                <w:kern w:val="0"/>
                <w:sz w:val="22"/>
              </w:rPr>
              <w:br/>
              <w:t>2</w:t>
            </w:r>
            <w:r>
              <w:rPr>
                <w:rFonts w:ascii="宋体" w:eastAsia="宋体" w:hAnsi="宋体" w:cs="宋体" w:hint="eastAsia"/>
                <w:color w:val="000000"/>
                <w:kern w:val="0"/>
                <w:sz w:val="22"/>
              </w:rPr>
              <w:t>、同源兼容</w:t>
            </w:r>
            <w:r>
              <w:rPr>
                <w:rFonts w:ascii="宋体" w:eastAsia="宋体" w:hAnsi="宋体" w:cs="宋体" w:hint="eastAsia"/>
                <w:color w:val="000000"/>
                <w:kern w:val="0"/>
                <w:sz w:val="22"/>
              </w:rPr>
              <w:t>ARM</w:t>
            </w:r>
            <w:r>
              <w:rPr>
                <w:rFonts w:ascii="宋体" w:eastAsia="宋体" w:hAnsi="宋体" w:cs="宋体" w:hint="eastAsia"/>
                <w:color w:val="000000"/>
                <w:kern w:val="0"/>
                <w:sz w:val="22"/>
              </w:rPr>
              <w:t>、</w:t>
            </w:r>
            <w:proofErr w:type="spellStart"/>
            <w:r>
              <w:rPr>
                <w:rFonts w:ascii="宋体" w:eastAsia="宋体" w:hAnsi="宋体" w:cs="宋体" w:hint="eastAsia"/>
                <w:color w:val="000000"/>
                <w:kern w:val="0"/>
                <w:sz w:val="22"/>
              </w:rPr>
              <w:t>LoongArch</w:t>
            </w:r>
            <w:proofErr w:type="spellEnd"/>
            <w:r>
              <w:rPr>
                <w:rFonts w:ascii="宋体" w:eastAsia="宋体" w:hAnsi="宋体" w:cs="宋体" w:hint="eastAsia"/>
                <w:color w:val="000000"/>
                <w:kern w:val="0"/>
                <w:sz w:val="22"/>
              </w:rPr>
              <w:t>、</w:t>
            </w:r>
            <w:r>
              <w:rPr>
                <w:rFonts w:ascii="宋体" w:eastAsia="宋体" w:hAnsi="宋体" w:cs="宋体" w:hint="eastAsia"/>
                <w:color w:val="000000"/>
                <w:kern w:val="0"/>
                <w:sz w:val="22"/>
              </w:rPr>
              <w:t>MIPS</w:t>
            </w:r>
            <w:r>
              <w:rPr>
                <w:rFonts w:ascii="宋体" w:eastAsia="宋体" w:hAnsi="宋体" w:cs="宋体" w:hint="eastAsia"/>
                <w:color w:val="000000"/>
                <w:kern w:val="0"/>
                <w:sz w:val="22"/>
              </w:rPr>
              <w:t>、</w:t>
            </w:r>
            <w:r>
              <w:rPr>
                <w:rFonts w:ascii="宋体" w:eastAsia="宋体" w:hAnsi="宋体" w:cs="宋体" w:hint="eastAsia"/>
                <w:color w:val="000000"/>
                <w:kern w:val="0"/>
                <w:sz w:val="22"/>
              </w:rPr>
              <w:t>SW64</w:t>
            </w:r>
            <w:r>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x86 </w:t>
            </w:r>
            <w:r>
              <w:rPr>
                <w:rFonts w:ascii="宋体" w:eastAsia="宋体" w:hAnsi="宋体" w:cs="宋体" w:hint="eastAsia"/>
                <w:color w:val="000000"/>
                <w:kern w:val="0"/>
                <w:sz w:val="22"/>
              </w:rPr>
              <w:t>等平台架构的</w:t>
            </w:r>
            <w:r>
              <w:rPr>
                <w:rFonts w:ascii="宋体" w:eastAsia="宋体" w:hAnsi="宋体" w:cs="宋体" w:hint="eastAsia"/>
                <w:color w:val="000000"/>
                <w:kern w:val="0"/>
                <w:sz w:val="22"/>
              </w:rPr>
              <w:t xml:space="preserve"> CPU</w:t>
            </w:r>
            <w:r>
              <w:rPr>
                <w:rFonts w:ascii="宋体" w:eastAsia="宋体" w:hAnsi="宋体" w:cs="宋体" w:hint="eastAsia"/>
                <w:color w:val="000000"/>
                <w:kern w:val="0"/>
                <w:sz w:val="22"/>
              </w:rPr>
              <w:t>。</w:t>
            </w:r>
            <w:r>
              <w:rPr>
                <w:rFonts w:ascii="宋体" w:eastAsia="宋体" w:hAnsi="宋体" w:cs="宋体" w:hint="eastAsia"/>
                <w:color w:val="000000"/>
                <w:kern w:val="0"/>
                <w:sz w:val="22"/>
              </w:rPr>
              <w:br/>
              <w:t xml:space="preserve"> 3</w:t>
            </w:r>
            <w:r>
              <w:rPr>
                <w:rFonts w:ascii="宋体" w:eastAsia="宋体" w:hAnsi="宋体" w:cs="宋体" w:hint="eastAsia"/>
                <w:color w:val="000000"/>
                <w:kern w:val="0"/>
                <w:sz w:val="22"/>
              </w:rPr>
              <w:t>、具有硬盘管理工具，能显示硬盘容量及硬盘信息，支持新建和删除硬盘分区，分区支持</w:t>
            </w:r>
            <w:r>
              <w:rPr>
                <w:rFonts w:ascii="宋体" w:eastAsia="宋体" w:hAnsi="宋体" w:cs="宋体" w:hint="eastAsia"/>
                <w:color w:val="000000"/>
                <w:kern w:val="0"/>
                <w:sz w:val="22"/>
              </w:rPr>
              <w:t xml:space="preserve"> EXT3</w:t>
            </w:r>
            <w:r>
              <w:rPr>
                <w:rFonts w:ascii="宋体" w:eastAsia="宋体" w:hAnsi="宋体" w:cs="宋体" w:hint="eastAsia"/>
                <w:color w:val="000000"/>
                <w:kern w:val="0"/>
                <w:sz w:val="22"/>
              </w:rPr>
              <w:t>、</w:t>
            </w:r>
            <w:r>
              <w:rPr>
                <w:rFonts w:ascii="宋体" w:eastAsia="宋体" w:hAnsi="宋体" w:cs="宋体" w:hint="eastAsia"/>
                <w:color w:val="000000"/>
                <w:kern w:val="0"/>
                <w:sz w:val="22"/>
              </w:rPr>
              <w:t>EXT4</w:t>
            </w:r>
            <w:r>
              <w:rPr>
                <w:rFonts w:ascii="宋体" w:eastAsia="宋体" w:hAnsi="宋体" w:cs="宋体" w:hint="eastAsia"/>
                <w:color w:val="000000"/>
                <w:kern w:val="0"/>
                <w:sz w:val="22"/>
              </w:rPr>
              <w:t>、</w:t>
            </w:r>
            <w:r>
              <w:rPr>
                <w:rFonts w:ascii="宋体" w:eastAsia="宋体" w:hAnsi="宋体" w:cs="宋体" w:hint="eastAsia"/>
                <w:color w:val="000000"/>
                <w:kern w:val="0"/>
                <w:sz w:val="22"/>
              </w:rPr>
              <w:t>FAT32</w:t>
            </w:r>
            <w:r>
              <w:rPr>
                <w:rFonts w:ascii="宋体" w:eastAsia="宋体" w:hAnsi="宋体" w:cs="宋体" w:hint="eastAsia"/>
                <w:color w:val="000000"/>
                <w:kern w:val="0"/>
                <w:sz w:val="22"/>
              </w:rPr>
              <w:t>、</w:t>
            </w:r>
            <w:r>
              <w:rPr>
                <w:rFonts w:ascii="宋体" w:eastAsia="宋体" w:hAnsi="宋体" w:cs="宋体" w:hint="eastAsia"/>
                <w:color w:val="000000"/>
                <w:kern w:val="0"/>
                <w:sz w:val="22"/>
              </w:rPr>
              <w:t>NTFS</w:t>
            </w:r>
            <w:r>
              <w:rPr>
                <w:rFonts w:ascii="宋体" w:eastAsia="宋体" w:hAnsi="宋体" w:cs="宋体" w:hint="eastAsia"/>
                <w:color w:val="000000"/>
                <w:kern w:val="0"/>
                <w:sz w:val="22"/>
              </w:rPr>
              <w:t>、</w:t>
            </w:r>
            <w:r>
              <w:rPr>
                <w:rFonts w:ascii="宋体" w:eastAsia="宋体" w:hAnsi="宋体" w:cs="宋体" w:hint="eastAsia"/>
                <w:color w:val="000000"/>
                <w:kern w:val="0"/>
                <w:sz w:val="22"/>
              </w:rPr>
              <w:t>XFS</w:t>
            </w:r>
            <w:r>
              <w:rPr>
                <w:rFonts w:ascii="宋体" w:eastAsia="宋体" w:hAnsi="宋体" w:cs="宋体" w:hint="eastAsia"/>
                <w:color w:val="000000"/>
                <w:kern w:val="0"/>
                <w:sz w:val="22"/>
              </w:rPr>
              <w:t>、</w:t>
            </w:r>
            <w:proofErr w:type="spellStart"/>
            <w:r>
              <w:rPr>
                <w:rFonts w:ascii="宋体" w:eastAsia="宋体" w:hAnsi="宋体" w:cs="宋体" w:hint="eastAsia"/>
                <w:color w:val="000000"/>
                <w:kern w:val="0"/>
                <w:sz w:val="22"/>
              </w:rPr>
              <w:t>exFAT</w:t>
            </w:r>
            <w:proofErr w:type="spellEnd"/>
            <w:r>
              <w:rPr>
                <w:rFonts w:ascii="宋体" w:eastAsia="宋体" w:hAnsi="宋体" w:cs="宋体" w:hint="eastAsia"/>
                <w:color w:val="000000"/>
                <w:kern w:val="0"/>
                <w:sz w:val="22"/>
              </w:rPr>
              <w:t>、</w:t>
            </w:r>
            <w:proofErr w:type="spellStart"/>
            <w:r>
              <w:rPr>
                <w:rFonts w:ascii="宋体" w:eastAsia="宋体" w:hAnsi="宋体" w:cs="宋体" w:hint="eastAsia"/>
                <w:color w:val="000000"/>
                <w:kern w:val="0"/>
                <w:sz w:val="22"/>
              </w:rPr>
              <w:t>Btrfs</w:t>
            </w:r>
            <w:proofErr w:type="spellEnd"/>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等文件系统格式。</w:t>
            </w:r>
            <w:r>
              <w:rPr>
                <w:rFonts w:ascii="宋体" w:eastAsia="宋体" w:hAnsi="宋体" w:cs="宋体" w:hint="eastAsia"/>
                <w:color w:val="000000"/>
                <w:kern w:val="0"/>
                <w:sz w:val="22"/>
              </w:rPr>
              <w:br/>
              <w:t xml:space="preserve"> 4</w:t>
            </w:r>
            <w:r>
              <w:rPr>
                <w:rFonts w:ascii="宋体" w:eastAsia="宋体" w:hAnsi="宋体" w:cs="宋体" w:hint="eastAsia"/>
                <w:color w:val="000000"/>
                <w:kern w:val="0"/>
                <w:sz w:val="22"/>
              </w:rPr>
              <w:t>、具有远程协助工具，支持本地桌面被远程控</w:t>
            </w:r>
            <w:r>
              <w:rPr>
                <w:rFonts w:ascii="宋体" w:eastAsia="宋体" w:hAnsi="宋体" w:cs="宋体" w:hint="eastAsia"/>
                <w:color w:val="000000"/>
                <w:kern w:val="0"/>
                <w:sz w:val="22"/>
              </w:rPr>
              <w:lastRenderedPageBreak/>
              <w:t>制和对远程桌面的控制。</w:t>
            </w:r>
            <w:r>
              <w:rPr>
                <w:rFonts w:ascii="宋体" w:eastAsia="宋体" w:hAnsi="宋体" w:cs="宋体" w:hint="eastAsia"/>
                <w:color w:val="000000"/>
                <w:kern w:val="0"/>
                <w:sz w:val="22"/>
              </w:rPr>
              <w:br/>
              <w:t xml:space="preserve"> 5</w:t>
            </w:r>
            <w:r>
              <w:rPr>
                <w:rFonts w:ascii="宋体" w:eastAsia="宋体" w:hAnsi="宋体" w:cs="宋体" w:hint="eastAsia"/>
                <w:color w:val="000000"/>
                <w:kern w:val="0"/>
                <w:sz w:val="22"/>
              </w:rPr>
              <w:t>、在</w:t>
            </w:r>
            <w:r>
              <w:rPr>
                <w:rFonts w:ascii="宋体" w:eastAsia="宋体" w:hAnsi="宋体" w:cs="宋体" w:hint="eastAsia"/>
                <w:color w:val="000000"/>
                <w:kern w:val="0"/>
                <w:sz w:val="22"/>
              </w:rPr>
              <w:t>CPU</w:t>
            </w:r>
            <w:r>
              <w:rPr>
                <w:rFonts w:ascii="宋体" w:eastAsia="宋体" w:hAnsi="宋体" w:cs="宋体" w:hint="eastAsia"/>
                <w:color w:val="000000"/>
                <w:kern w:val="0"/>
                <w:sz w:val="22"/>
              </w:rPr>
              <w:t>占用大于等于</w:t>
            </w:r>
            <w:r>
              <w:rPr>
                <w:rFonts w:ascii="宋体" w:eastAsia="宋体" w:hAnsi="宋体" w:cs="宋体" w:hint="eastAsia"/>
                <w:color w:val="000000"/>
                <w:kern w:val="0"/>
                <w:sz w:val="22"/>
              </w:rPr>
              <w:t>80%</w:t>
            </w:r>
            <w:r>
              <w:rPr>
                <w:rFonts w:ascii="宋体" w:eastAsia="宋体" w:hAnsi="宋体" w:cs="宋体" w:hint="eastAsia"/>
                <w:color w:val="000000"/>
                <w:kern w:val="0"/>
                <w:sz w:val="22"/>
              </w:rPr>
              <w:t>，或内存占用大于等于</w:t>
            </w:r>
            <w:r>
              <w:rPr>
                <w:rFonts w:ascii="宋体" w:eastAsia="宋体" w:hAnsi="宋体" w:cs="宋体" w:hint="eastAsia"/>
                <w:color w:val="000000"/>
                <w:kern w:val="0"/>
                <w:sz w:val="22"/>
              </w:rPr>
              <w:t>80%</w:t>
            </w:r>
            <w:r>
              <w:rPr>
                <w:rFonts w:ascii="宋体" w:eastAsia="宋体" w:hAnsi="宋体" w:cs="宋体" w:hint="eastAsia"/>
                <w:color w:val="000000"/>
                <w:kern w:val="0"/>
                <w:sz w:val="22"/>
              </w:rPr>
              <w:t>的情况下，连续运行</w:t>
            </w:r>
            <w:r>
              <w:rPr>
                <w:rFonts w:ascii="宋体" w:eastAsia="宋体" w:hAnsi="宋体" w:cs="宋体" w:hint="eastAsia"/>
                <w:color w:val="000000"/>
                <w:kern w:val="0"/>
                <w:sz w:val="22"/>
              </w:rPr>
              <w:t>72</w:t>
            </w:r>
            <w:r>
              <w:rPr>
                <w:rFonts w:ascii="宋体" w:eastAsia="宋体" w:hAnsi="宋体" w:cs="宋体" w:hint="eastAsia"/>
                <w:color w:val="000000"/>
                <w:kern w:val="0"/>
                <w:sz w:val="22"/>
              </w:rPr>
              <w:t>小时无故障。</w:t>
            </w:r>
            <w:r>
              <w:rPr>
                <w:rFonts w:ascii="宋体" w:eastAsia="宋体" w:hAnsi="宋体" w:cs="宋体" w:hint="eastAsia"/>
                <w:color w:val="000000"/>
                <w:kern w:val="0"/>
                <w:sz w:val="22"/>
              </w:rPr>
              <w:br/>
              <w:t xml:space="preserve"> 6</w:t>
            </w:r>
            <w:r>
              <w:rPr>
                <w:rFonts w:ascii="宋体" w:eastAsia="宋体" w:hAnsi="宋体" w:cs="宋体" w:hint="eastAsia"/>
                <w:color w:val="000000"/>
                <w:kern w:val="0"/>
                <w:sz w:val="22"/>
              </w:rPr>
              <w:t>、基础运行库或开发环境</w:t>
            </w:r>
            <w:r>
              <w:rPr>
                <w:rFonts w:ascii="宋体" w:eastAsia="宋体" w:hAnsi="宋体" w:cs="宋体" w:hint="eastAsia"/>
                <w:color w:val="000000"/>
                <w:kern w:val="0"/>
                <w:sz w:val="22"/>
              </w:rPr>
              <w:t>向后（向下）兼容，即系统版本升级后，能兼容上一版本所运行的软件与设备；系统主版本兼容维护时间自发布之日起不低于</w:t>
            </w:r>
            <w:r>
              <w:rPr>
                <w:rFonts w:ascii="宋体" w:eastAsia="宋体" w:hAnsi="宋体" w:cs="宋体" w:hint="eastAsia"/>
                <w:color w:val="000000"/>
                <w:kern w:val="0"/>
                <w:sz w:val="22"/>
              </w:rPr>
              <w:t xml:space="preserve"> 5 </w:t>
            </w:r>
            <w:r>
              <w:rPr>
                <w:rFonts w:ascii="宋体" w:eastAsia="宋体" w:hAnsi="宋体" w:cs="宋体" w:hint="eastAsia"/>
                <w:color w:val="000000"/>
                <w:kern w:val="0"/>
                <w:sz w:val="22"/>
              </w:rPr>
              <w:t>年，包括但不限于安全修复、功能升级、新硬件支持等；支持以增量升级包的方式实现版本更新。</w:t>
            </w:r>
            <w:r>
              <w:rPr>
                <w:rFonts w:ascii="宋体" w:eastAsia="宋体" w:hAnsi="宋体" w:cs="宋体" w:hint="eastAsia"/>
                <w:color w:val="000000"/>
                <w:kern w:val="0"/>
                <w:sz w:val="22"/>
              </w:rPr>
              <w:br/>
              <w:t xml:space="preserve"> 7</w:t>
            </w:r>
            <w:r>
              <w:rPr>
                <w:rFonts w:ascii="宋体" w:eastAsia="宋体" w:hAnsi="宋体" w:cs="宋体" w:hint="eastAsia"/>
                <w:color w:val="000000"/>
                <w:kern w:val="0"/>
                <w:sz w:val="22"/>
              </w:rPr>
              <w:t>、具有系统增量升级功能，支持对系统部件、安全补丁等升级。</w:t>
            </w:r>
            <w:r>
              <w:rPr>
                <w:rFonts w:ascii="宋体" w:eastAsia="宋体" w:hAnsi="宋体" w:cs="宋体" w:hint="eastAsia"/>
                <w:color w:val="000000"/>
                <w:kern w:val="0"/>
                <w:sz w:val="22"/>
              </w:rPr>
              <w:br/>
              <w:t xml:space="preserve"> 8</w:t>
            </w:r>
            <w:r>
              <w:rPr>
                <w:rFonts w:ascii="宋体" w:eastAsia="宋体" w:hAnsi="宋体" w:cs="宋体" w:hint="eastAsia"/>
                <w:color w:val="000000"/>
                <w:kern w:val="0"/>
                <w:sz w:val="22"/>
              </w:rPr>
              <w:t>、系统控制中心支持图形化开启开发</w:t>
            </w:r>
            <w:proofErr w:type="gramStart"/>
            <w:r>
              <w:rPr>
                <w:rFonts w:ascii="宋体" w:eastAsia="宋体" w:hAnsi="宋体" w:cs="宋体" w:hint="eastAsia"/>
                <w:color w:val="000000"/>
                <w:kern w:val="0"/>
                <w:sz w:val="22"/>
              </w:rPr>
              <w:t>者模式</w:t>
            </w:r>
            <w:proofErr w:type="gramEnd"/>
            <w:r>
              <w:rPr>
                <w:rFonts w:ascii="宋体" w:eastAsia="宋体" w:hAnsi="宋体" w:cs="宋体" w:hint="eastAsia"/>
                <w:color w:val="000000"/>
                <w:kern w:val="0"/>
                <w:sz w:val="22"/>
              </w:rPr>
              <w:t>功能，未开启开发</w:t>
            </w:r>
            <w:proofErr w:type="gramStart"/>
            <w:r>
              <w:rPr>
                <w:rFonts w:ascii="宋体" w:eastAsia="宋体" w:hAnsi="宋体" w:cs="宋体" w:hint="eastAsia"/>
                <w:color w:val="000000"/>
                <w:kern w:val="0"/>
                <w:sz w:val="22"/>
              </w:rPr>
              <w:t>者模式</w:t>
            </w:r>
            <w:proofErr w:type="gramEnd"/>
            <w:r>
              <w:rPr>
                <w:rFonts w:ascii="宋体" w:eastAsia="宋体" w:hAnsi="宋体" w:cs="宋体" w:hint="eastAsia"/>
                <w:color w:val="000000"/>
                <w:kern w:val="0"/>
                <w:sz w:val="22"/>
              </w:rPr>
              <w:t>时，限制软件安装，避免用户受恶意应用的危害。</w:t>
            </w:r>
            <w:r>
              <w:rPr>
                <w:rFonts w:ascii="宋体" w:eastAsia="宋体" w:hAnsi="宋体" w:cs="宋体" w:hint="eastAsia"/>
                <w:color w:val="000000"/>
                <w:kern w:val="0"/>
                <w:sz w:val="22"/>
              </w:rPr>
              <w:br/>
              <w:t xml:space="preserve"> 9</w:t>
            </w:r>
            <w:r>
              <w:rPr>
                <w:rFonts w:ascii="宋体" w:eastAsia="宋体" w:hAnsi="宋体" w:cs="宋体" w:hint="eastAsia"/>
                <w:color w:val="000000"/>
                <w:kern w:val="0"/>
                <w:sz w:val="22"/>
              </w:rPr>
              <w:t>、具有磁盘管理器，并支持磁盘健康检测、坏道检测与修复，分区挂载与卸载，分区</w:t>
            </w:r>
            <w:proofErr w:type="gramStart"/>
            <w:r>
              <w:rPr>
                <w:rFonts w:ascii="宋体" w:eastAsia="宋体" w:hAnsi="宋体" w:cs="宋体" w:hint="eastAsia"/>
                <w:color w:val="000000"/>
                <w:kern w:val="0"/>
                <w:sz w:val="22"/>
              </w:rPr>
              <w:t>表错误</w:t>
            </w:r>
            <w:proofErr w:type="gramEnd"/>
            <w:r>
              <w:rPr>
                <w:rFonts w:ascii="宋体" w:eastAsia="宋体" w:hAnsi="宋体" w:cs="宋体" w:hint="eastAsia"/>
                <w:color w:val="000000"/>
                <w:kern w:val="0"/>
                <w:sz w:val="22"/>
              </w:rPr>
              <w:t>检查等功能。</w:t>
            </w:r>
            <w:r>
              <w:rPr>
                <w:rFonts w:ascii="宋体" w:eastAsia="宋体" w:hAnsi="宋体" w:cs="宋体" w:hint="eastAsia"/>
                <w:color w:val="000000"/>
                <w:kern w:val="0"/>
                <w:sz w:val="22"/>
              </w:rPr>
              <w:br/>
              <w:t xml:space="preserve"> 10</w:t>
            </w:r>
            <w:r>
              <w:rPr>
                <w:rFonts w:ascii="宋体" w:eastAsia="宋体" w:hAnsi="宋体" w:cs="宋体" w:hint="eastAsia"/>
                <w:color w:val="000000"/>
                <w:kern w:val="0"/>
                <w:sz w:val="22"/>
              </w:rPr>
              <w:t>、预装浏览器，支持账号云同步、国</w:t>
            </w:r>
            <w:r>
              <w:rPr>
                <w:rFonts w:ascii="宋体" w:eastAsia="宋体" w:hAnsi="宋体" w:cs="宋体" w:hint="eastAsia"/>
                <w:color w:val="000000"/>
                <w:kern w:val="0"/>
                <w:sz w:val="22"/>
              </w:rPr>
              <w:t>密</w:t>
            </w:r>
            <w:r>
              <w:rPr>
                <w:rFonts w:ascii="宋体" w:eastAsia="宋体" w:hAnsi="宋体" w:cs="宋体" w:hint="eastAsia"/>
                <w:color w:val="000000"/>
                <w:kern w:val="0"/>
                <w:sz w:val="22"/>
              </w:rPr>
              <w:t>SSL</w:t>
            </w:r>
            <w:r>
              <w:rPr>
                <w:rFonts w:ascii="宋体" w:eastAsia="宋体" w:hAnsi="宋体" w:cs="宋体" w:hint="eastAsia"/>
                <w:color w:val="000000"/>
                <w:kern w:val="0"/>
                <w:sz w:val="22"/>
              </w:rPr>
              <w:t>通信等功能满足</w:t>
            </w:r>
            <w:r>
              <w:rPr>
                <w:rFonts w:ascii="宋体" w:eastAsia="宋体" w:hAnsi="宋体" w:cs="宋体" w:hint="eastAsia"/>
                <w:color w:val="000000"/>
                <w:kern w:val="0"/>
                <w:sz w:val="22"/>
              </w:rPr>
              <w:t>GM/T 0087</w:t>
            </w:r>
            <w:r>
              <w:rPr>
                <w:rFonts w:ascii="宋体" w:eastAsia="宋体" w:hAnsi="宋体" w:cs="宋体" w:hint="eastAsia"/>
                <w:color w:val="000000"/>
                <w:kern w:val="0"/>
                <w:sz w:val="22"/>
              </w:rPr>
              <w:t>《浏览器密码应用接口规范》、</w:t>
            </w:r>
            <w:r>
              <w:rPr>
                <w:rFonts w:ascii="宋体" w:eastAsia="宋体" w:hAnsi="宋体" w:cs="宋体" w:hint="eastAsia"/>
                <w:color w:val="000000"/>
                <w:kern w:val="0"/>
                <w:sz w:val="22"/>
              </w:rPr>
              <w:t>GB/T 38636</w:t>
            </w:r>
            <w:r>
              <w:rPr>
                <w:rFonts w:ascii="宋体" w:eastAsia="宋体" w:hAnsi="宋体" w:cs="宋体" w:hint="eastAsia"/>
                <w:color w:val="000000"/>
                <w:kern w:val="0"/>
                <w:sz w:val="22"/>
              </w:rPr>
              <w:t>《信息安全技术</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传输层密码协议（</w:t>
            </w:r>
            <w:r>
              <w:rPr>
                <w:rFonts w:ascii="宋体" w:eastAsia="宋体" w:hAnsi="宋体" w:cs="宋体" w:hint="eastAsia"/>
                <w:color w:val="000000"/>
                <w:kern w:val="0"/>
                <w:sz w:val="22"/>
              </w:rPr>
              <w:t>TLCP)</w:t>
            </w:r>
            <w:r>
              <w:rPr>
                <w:rFonts w:ascii="宋体" w:eastAsia="宋体" w:hAnsi="宋体" w:cs="宋体" w:hint="eastAsia"/>
                <w:color w:val="000000"/>
                <w:kern w:val="0"/>
                <w:sz w:val="22"/>
              </w:rPr>
              <w:t>》、</w:t>
            </w:r>
            <w:r>
              <w:rPr>
                <w:rFonts w:ascii="宋体" w:eastAsia="宋体" w:hAnsi="宋体" w:cs="宋体" w:hint="eastAsia"/>
                <w:color w:val="000000"/>
                <w:kern w:val="0"/>
                <w:sz w:val="22"/>
              </w:rPr>
              <w:t>GM/T 0028</w:t>
            </w:r>
            <w:r>
              <w:rPr>
                <w:rFonts w:ascii="宋体" w:eastAsia="宋体" w:hAnsi="宋体" w:cs="宋体" w:hint="eastAsia"/>
                <w:color w:val="000000"/>
                <w:kern w:val="0"/>
                <w:sz w:val="22"/>
              </w:rPr>
              <w:t>《密码模块安全技术要求》第二级要求，具有浏览器商用密码产品认证。</w:t>
            </w:r>
            <w:r>
              <w:rPr>
                <w:rFonts w:ascii="宋体" w:eastAsia="宋体" w:hAnsi="宋体" w:cs="宋体" w:hint="eastAsia"/>
                <w:color w:val="000000"/>
                <w:kern w:val="0"/>
                <w:sz w:val="22"/>
              </w:rPr>
              <w:br/>
              <w:t xml:space="preserve"> 11</w:t>
            </w:r>
            <w:r>
              <w:rPr>
                <w:rFonts w:ascii="宋体" w:eastAsia="宋体" w:hAnsi="宋体" w:cs="宋体" w:hint="eastAsia"/>
                <w:color w:val="000000"/>
                <w:kern w:val="0"/>
                <w:sz w:val="22"/>
              </w:rPr>
              <w:t>、预装邮箱客户端，支持邮件分别发送、定时发送；支持设置邮件模板。</w:t>
            </w:r>
            <w:r>
              <w:rPr>
                <w:rFonts w:ascii="宋体" w:eastAsia="宋体" w:hAnsi="宋体" w:cs="宋体" w:hint="eastAsia"/>
                <w:color w:val="000000"/>
                <w:kern w:val="0"/>
                <w:sz w:val="22"/>
              </w:rPr>
              <w:br/>
              <w:t xml:space="preserve"> 12</w:t>
            </w:r>
            <w:r>
              <w:rPr>
                <w:rFonts w:ascii="宋体" w:eastAsia="宋体" w:hAnsi="宋体" w:cs="宋体" w:hint="eastAsia"/>
                <w:color w:val="000000"/>
                <w:kern w:val="0"/>
                <w:sz w:val="22"/>
              </w:rPr>
              <w:t>、操作系统支持安装两种或以上版本内核，且每种内核均需通过中国信息安全测评中心的安</w:t>
            </w:r>
            <w:r>
              <w:rPr>
                <w:rFonts w:ascii="宋体" w:eastAsia="宋体" w:hAnsi="宋体" w:cs="宋体" w:hint="eastAsia"/>
                <w:color w:val="000000"/>
                <w:kern w:val="0"/>
                <w:sz w:val="22"/>
              </w:rPr>
              <w:lastRenderedPageBreak/>
              <w:t>全可靠测评。</w:t>
            </w:r>
            <w:r>
              <w:rPr>
                <w:rFonts w:ascii="宋体" w:eastAsia="宋体" w:hAnsi="宋体" w:cs="宋体" w:hint="eastAsia"/>
                <w:color w:val="000000"/>
                <w:kern w:val="0"/>
                <w:sz w:val="22"/>
              </w:rPr>
              <w:br/>
              <w:t>13</w:t>
            </w:r>
            <w:r>
              <w:rPr>
                <w:rFonts w:ascii="宋体" w:eastAsia="宋体" w:hAnsi="宋体" w:cs="宋体" w:hint="eastAsia"/>
                <w:color w:val="000000"/>
                <w:kern w:val="0"/>
                <w:sz w:val="22"/>
              </w:rPr>
              <w:t>、提供永久授权及三年支持服务。</w:t>
            </w:r>
            <w:r>
              <w:rPr>
                <w:rFonts w:ascii="宋体" w:eastAsia="宋体" w:hAnsi="宋体" w:cs="宋体" w:hint="eastAsia"/>
                <w:color w:val="000000"/>
                <w:kern w:val="0"/>
                <w:sz w:val="22"/>
              </w:rPr>
              <w:br/>
              <w:t>14</w:t>
            </w:r>
            <w:r>
              <w:rPr>
                <w:rFonts w:ascii="宋体" w:eastAsia="宋体" w:hAnsi="宋体" w:cs="宋体" w:hint="eastAsia"/>
                <w:color w:val="000000"/>
                <w:kern w:val="0"/>
                <w:sz w:val="22"/>
              </w:rPr>
              <w:t>、除以上技术参数与性能指标，操作系统还应满足《财政部</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工业和信息化部关于印发</w:t>
            </w:r>
            <w:r>
              <w:rPr>
                <w:rFonts w:ascii="宋体" w:eastAsia="宋体" w:hAnsi="宋体" w:cs="宋体" w:hint="eastAsia"/>
                <w:color w:val="000000"/>
                <w:kern w:val="0"/>
                <w:sz w:val="22"/>
              </w:rPr>
              <w:t>&lt;</w:t>
            </w:r>
            <w:r>
              <w:rPr>
                <w:rFonts w:ascii="宋体" w:eastAsia="宋体" w:hAnsi="宋体" w:cs="宋体" w:hint="eastAsia"/>
                <w:color w:val="000000"/>
                <w:kern w:val="0"/>
                <w:sz w:val="22"/>
              </w:rPr>
              <w:t>操作</w:t>
            </w:r>
            <w:r>
              <w:rPr>
                <w:rFonts w:ascii="宋体" w:eastAsia="宋体" w:hAnsi="宋体" w:cs="宋体" w:hint="eastAsia"/>
                <w:color w:val="000000"/>
                <w:kern w:val="0"/>
                <w:sz w:val="22"/>
              </w:rPr>
              <w:t>系统政府采购需求标准（</w:t>
            </w:r>
            <w:r>
              <w:rPr>
                <w:rFonts w:ascii="宋体" w:eastAsia="宋体" w:hAnsi="宋体" w:cs="宋体" w:hint="eastAsia"/>
                <w:color w:val="000000"/>
                <w:kern w:val="0"/>
                <w:sz w:val="22"/>
              </w:rPr>
              <w:t>2023</w:t>
            </w:r>
            <w:r>
              <w:rPr>
                <w:rFonts w:ascii="宋体" w:eastAsia="宋体" w:hAnsi="宋体" w:cs="宋体" w:hint="eastAsia"/>
                <w:color w:val="000000"/>
                <w:kern w:val="0"/>
                <w:sz w:val="22"/>
              </w:rPr>
              <w:t>年版）</w:t>
            </w:r>
            <w:r>
              <w:rPr>
                <w:rFonts w:ascii="宋体" w:eastAsia="宋体" w:hAnsi="宋体" w:cs="宋体" w:hint="eastAsia"/>
                <w:color w:val="000000"/>
                <w:kern w:val="0"/>
                <w:sz w:val="22"/>
              </w:rPr>
              <w:t>&gt;</w:t>
            </w:r>
            <w:r>
              <w:rPr>
                <w:rFonts w:ascii="宋体" w:eastAsia="宋体" w:hAnsi="宋体" w:cs="宋体" w:hint="eastAsia"/>
                <w:color w:val="000000"/>
                <w:kern w:val="0"/>
                <w:sz w:val="22"/>
              </w:rPr>
              <w:t>的通知》（财库〔</w:t>
            </w:r>
            <w:r>
              <w:rPr>
                <w:rFonts w:ascii="宋体" w:eastAsia="宋体" w:hAnsi="宋体" w:cs="宋体" w:hint="eastAsia"/>
                <w:color w:val="000000"/>
                <w:kern w:val="0"/>
                <w:sz w:val="22"/>
              </w:rPr>
              <w:t>2023</w:t>
            </w:r>
            <w:r>
              <w:rPr>
                <w:rFonts w:ascii="宋体" w:eastAsia="宋体" w:hAnsi="宋体" w:cs="宋体" w:hint="eastAsia"/>
                <w:color w:val="000000"/>
                <w:kern w:val="0"/>
                <w:sz w:val="22"/>
              </w:rPr>
              <w:t>〕</w:t>
            </w:r>
            <w:r>
              <w:rPr>
                <w:rFonts w:ascii="宋体" w:eastAsia="宋体" w:hAnsi="宋体" w:cs="宋体" w:hint="eastAsia"/>
                <w:color w:val="000000"/>
                <w:kern w:val="0"/>
                <w:sz w:val="22"/>
              </w:rPr>
              <w:t>34</w:t>
            </w:r>
            <w:r>
              <w:rPr>
                <w:rFonts w:ascii="宋体" w:eastAsia="宋体" w:hAnsi="宋体" w:cs="宋体" w:hint="eastAsia"/>
                <w:color w:val="000000"/>
                <w:kern w:val="0"/>
                <w:sz w:val="22"/>
              </w:rPr>
              <w:t>号）的附件“操作系统政府采购需求标准（</w:t>
            </w:r>
            <w:r>
              <w:rPr>
                <w:rFonts w:ascii="宋体" w:eastAsia="宋体" w:hAnsi="宋体" w:cs="宋体" w:hint="eastAsia"/>
                <w:color w:val="000000"/>
                <w:kern w:val="0"/>
                <w:sz w:val="22"/>
              </w:rPr>
              <w:t>2023</w:t>
            </w:r>
            <w:r>
              <w:rPr>
                <w:rFonts w:ascii="宋体" w:eastAsia="宋体" w:hAnsi="宋体" w:cs="宋体" w:hint="eastAsia"/>
                <w:color w:val="000000"/>
                <w:kern w:val="0"/>
                <w:sz w:val="22"/>
              </w:rPr>
              <w:t>年版）”中桌面操作系统政府采购需求标准中全部加</w:t>
            </w:r>
            <w:r>
              <w:rPr>
                <w:rFonts w:ascii="宋体" w:eastAsia="宋体" w:hAnsi="宋体" w:cs="宋体" w:hint="eastAsia"/>
                <w:color w:val="000000"/>
                <w:kern w:val="0"/>
                <w:sz w:val="22"/>
              </w:rPr>
              <w:t>*</w:t>
            </w:r>
            <w:r>
              <w:rPr>
                <w:rFonts w:ascii="宋体" w:eastAsia="宋体" w:hAnsi="宋体" w:cs="宋体" w:hint="eastAsia"/>
                <w:color w:val="000000"/>
                <w:kern w:val="0"/>
                <w:sz w:val="22"/>
              </w:rPr>
              <w:t>指标要求。</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E8BBF" w14:textId="77777777" w:rsidR="00330A5E" w:rsidRDefault="009933C5">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20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3FED2" w14:textId="77777777" w:rsidR="00330A5E" w:rsidRDefault="009933C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38F5D" w14:textId="77777777" w:rsidR="00330A5E" w:rsidRDefault="00330A5E">
            <w:pPr>
              <w:widowControl/>
              <w:jc w:val="center"/>
              <w:rPr>
                <w:rFonts w:ascii="宋体" w:eastAsia="宋体" w:hAnsi="宋体" w:cs="宋体"/>
                <w:color w:val="000000"/>
                <w:kern w:val="0"/>
                <w:szCs w:val="21"/>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FAACB" w14:textId="77777777" w:rsidR="00330A5E" w:rsidRDefault="00330A5E">
            <w:pPr>
              <w:widowControl/>
              <w:jc w:val="center"/>
              <w:rPr>
                <w:rFonts w:ascii="Times New Roman" w:eastAsia="Times New Roman" w:hAnsi="Times New Roman" w:cs="Times New Roman"/>
                <w:kern w:val="0"/>
                <w:sz w:val="20"/>
                <w:szCs w:val="20"/>
              </w:rPr>
            </w:pPr>
          </w:p>
        </w:tc>
      </w:tr>
      <w:tr w:rsidR="00330A5E" w14:paraId="4FFD0BFB" w14:textId="77777777">
        <w:trPr>
          <w:trHeight w:val="1800"/>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B5485" w14:textId="77777777" w:rsidR="00330A5E" w:rsidRDefault="009933C5">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6</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65A77" w14:textId="77777777" w:rsidR="00330A5E" w:rsidRDefault="009933C5">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版式软件</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97380" w14:textId="77777777" w:rsidR="00330A5E" w:rsidRDefault="00330A5E">
            <w:pPr>
              <w:widowControl/>
              <w:jc w:val="center"/>
              <w:rPr>
                <w:rFonts w:ascii="宋体" w:eastAsia="宋体" w:hAnsi="宋体" w:cs="宋体"/>
                <w:color w:val="000000"/>
                <w:kern w:val="0"/>
                <w:sz w:val="22"/>
              </w:rPr>
            </w:pP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0E179" w14:textId="77777777" w:rsidR="00330A5E" w:rsidRDefault="009933C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r>
              <w:rPr>
                <w:rFonts w:ascii="宋体" w:eastAsia="宋体" w:hAnsi="宋体" w:cs="宋体" w:hint="eastAsia"/>
                <w:color w:val="000000"/>
                <w:kern w:val="0"/>
                <w:sz w:val="22"/>
              </w:rPr>
              <w:t>、支持海光、龙芯、飞腾、鲲鹏、兆芯、申威等符合安全可靠测评要求的国产</w:t>
            </w:r>
            <w:r>
              <w:rPr>
                <w:rFonts w:ascii="宋体" w:eastAsia="宋体" w:hAnsi="宋体" w:cs="宋体" w:hint="eastAsia"/>
                <w:color w:val="000000"/>
                <w:kern w:val="0"/>
                <w:sz w:val="22"/>
              </w:rPr>
              <w:t>CPU</w:t>
            </w:r>
            <w:r>
              <w:rPr>
                <w:rFonts w:ascii="宋体" w:eastAsia="宋体" w:hAnsi="宋体" w:cs="宋体" w:hint="eastAsia"/>
                <w:color w:val="000000"/>
                <w:kern w:val="0"/>
                <w:sz w:val="22"/>
              </w:rPr>
              <w:t>；支持</w:t>
            </w:r>
            <w:r>
              <w:rPr>
                <w:rFonts w:ascii="宋体" w:eastAsia="宋体" w:hAnsi="宋体" w:cs="宋体" w:hint="eastAsia"/>
                <w:color w:val="000000"/>
                <w:kern w:val="0"/>
                <w:sz w:val="22"/>
              </w:rPr>
              <w:t>UOS</w:t>
            </w:r>
            <w:r>
              <w:rPr>
                <w:rFonts w:ascii="宋体" w:eastAsia="宋体" w:hAnsi="宋体" w:cs="宋体" w:hint="eastAsia"/>
                <w:color w:val="000000"/>
                <w:kern w:val="0"/>
                <w:sz w:val="22"/>
              </w:rPr>
              <w:t>、银河麒麟</w:t>
            </w:r>
            <w:r>
              <w:rPr>
                <w:rFonts w:ascii="宋体" w:eastAsia="宋体" w:hAnsi="宋体" w:cs="宋体" w:hint="eastAsia"/>
                <w:color w:val="000000"/>
                <w:kern w:val="0"/>
                <w:sz w:val="22"/>
              </w:rPr>
              <w:t>V10</w:t>
            </w:r>
            <w:r>
              <w:rPr>
                <w:rFonts w:ascii="宋体" w:eastAsia="宋体" w:hAnsi="宋体" w:cs="宋体" w:hint="eastAsia"/>
                <w:color w:val="000000"/>
                <w:kern w:val="0"/>
                <w:sz w:val="22"/>
              </w:rPr>
              <w:t>、中标麒麟、银河麒麟、中科方德、深度等符合安全可靠测评要求的国产操作系统。</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 2</w:t>
            </w:r>
            <w:r>
              <w:rPr>
                <w:rFonts w:ascii="宋体" w:eastAsia="宋体" w:hAnsi="宋体" w:cs="宋体" w:hint="eastAsia"/>
                <w:color w:val="000000"/>
                <w:kern w:val="0"/>
                <w:sz w:val="22"/>
              </w:rPr>
              <w:t>、具有</w:t>
            </w:r>
            <w:r>
              <w:rPr>
                <w:rFonts w:ascii="宋体" w:eastAsia="宋体" w:hAnsi="宋体" w:cs="宋体" w:hint="eastAsia"/>
                <w:color w:val="000000"/>
                <w:kern w:val="0"/>
                <w:sz w:val="22"/>
              </w:rPr>
              <w:t>OFD/PDF</w:t>
            </w:r>
            <w:r>
              <w:rPr>
                <w:rFonts w:ascii="宋体" w:eastAsia="宋体" w:hAnsi="宋体" w:cs="宋体" w:hint="eastAsia"/>
                <w:color w:val="000000"/>
                <w:kern w:val="0"/>
                <w:sz w:val="22"/>
              </w:rPr>
              <w:t>版式文档打开、保存、</w:t>
            </w:r>
            <w:proofErr w:type="gramStart"/>
            <w:r>
              <w:rPr>
                <w:rFonts w:ascii="宋体" w:eastAsia="宋体" w:hAnsi="宋体" w:cs="宋体" w:hint="eastAsia"/>
                <w:color w:val="000000"/>
                <w:kern w:val="0"/>
                <w:sz w:val="22"/>
              </w:rPr>
              <w:t>另存功能</w:t>
            </w:r>
            <w:proofErr w:type="gramEnd"/>
            <w:r>
              <w:rPr>
                <w:rFonts w:ascii="宋体" w:eastAsia="宋体" w:hAnsi="宋体" w:cs="宋体" w:hint="eastAsia"/>
                <w:color w:val="000000"/>
                <w:kern w:val="0"/>
                <w:sz w:val="22"/>
              </w:rPr>
              <w:t>，可将打开文档导出为图片、</w:t>
            </w:r>
            <w:r>
              <w:rPr>
                <w:rFonts w:ascii="宋体" w:eastAsia="宋体" w:hAnsi="宋体" w:cs="宋体" w:hint="eastAsia"/>
                <w:color w:val="000000"/>
                <w:kern w:val="0"/>
                <w:sz w:val="22"/>
              </w:rPr>
              <w:t>PDF</w:t>
            </w:r>
            <w:r>
              <w:rPr>
                <w:rFonts w:ascii="宋体" w:eastAsia="宋体" w:hAnsi="宋体" w:cs="宋体" w:hint="eastAsia"/>
                <w:color w:val="000000"/>
                <w:kern w:val="0"/>
                <w:sz w:val="22"/>
              </w:rPr>
              <w:t>或</w:t>
            </w:r>
            <w:r>
              <w:rPr>
                <w:rFonts w:ascii="宋体" w:eastAsia="宋体" w:hAnsi="宋体" w:cs="宋体" w:hint="eastAsia"/>
                <w:color w:val="000000"/>
                <w:kern w:val="0"/>
                <w:sz w:val="22"/>
              </w:rPr>
              <w:t>TXT</w:t>
            </w:r>
            <w:r>
              <w:rPr>
                <w:rFonts w:ascii="宋体" w:eastAsia="宋体" w:hAnsi="宋体" w:cs="宋体" w:hint="eastAsia"/>
                <w:color w:val="000000"/>
                <w:kern w:val="0"/>
                <w:sz w:val="22"/>
              </w:rPr>
              <w:t>格式文档，导出为图片时自动分页保存。</w:t>
            </w:r>
            <w:r>
              <w:rPr>
                <w:rFonts w:ascii="宋体" w:eastAsia="宋体" w:hAnsi="宋体" w:cs="宋体" w:hint="eastAsia"/>
                <w:color w:val="000000"/>
                <w:kern w:val="0"/>
                <w:sz w:val="22"/>
              </w:rPr>
              <w:br/>
              <w:t xml:space="preserve"> 3</w:t>
            </w:r>
            <w:r>
              <w:rPr>
                <w:rFonts w:ascii="宋体" w:eastAsia="宋体" w:hAnsi="宋体" w:cs="宋体" w:hint="eastAsia"/>
                <w:color w:val="000000"/>
                <w:kern w:val="0"/>
                <w:sz w:val="22"/>
              </w:rPr>
              <w:t>、可打开</w:t>
            </w:r>
            <w:r>
              <w:rPr>
                <w:rFonts w:ascii="宋体" w:eastAsia="宋体" w:hAnsi="宋体" w:cs="宋体" w:hint="eastAsia"/>
                <w:color w:val="000000"/>
                <w:kern w:val="0"/>
                <w:sz w:val="22"/>
              </w:rPr>
              <w:t>SFD</w:t>
            </w:r>
            <w:r>
              <w:rPr>
                <w:rFonts w:ascii="宋体" w:eastAsia="宋体" w:hAnsi="宋体" w:cs="宋体" w:hint="eastAsia"/>
                <w:color w:val="000000"/>
                <w:kern w:val="0"/>
                <w:sz w:val="22"/>
              </w:rPr>
              <w:t>、</w:t>
            </w:r>
            <w:r>
              <w:rPr>
                <w:rFonts w:ascii="宋体" w:eastAsia="宋体" w:hAnsi="宋体" w:cs="宋体" w:hint="eastAsia"/>
                <w:color w:val="000000"/>
                <w:kern w:val="0"/>
                <w:sz w:val="22"/>
              </w:rPr>
              <w:t>SEP</w:t>
            </w:r>
            <w:r>
              <w:rPr>
                <w:rFonts w:ascii="宋体" w:eastAsia="宋体" w:hAnsi="宋体" w:cs="宋体" w:hint="eastAsia"/>
                <w:color w:val="000000"/>
                <w:kern w:val="0"/>
                <w:sz w:val="22"/>
              </w:rPr>
              <w:t>、</w:t>
            </w:r>
            <w:r>
              <w:rPr>
                <w:rFonts w:ascii="宋体" w:eastAsia="宋体" w:hAnsi="宋体" w:cs="宋体" w:hint="eastAsia"/>
                <w:color w:val="000000"/>
                <w:kern w:val="0"/>
                <w:sz w:val="22"/>
              </w:rPr>
              <w:t>GW</w:t>
            </w:r>
            <w:r>
              <w:rPr>
                <w:rFonts w:ascii="宋体" w:eastAsia="宋体" w:hAnsi="宋体" w:cs="宋体" w:hint="eastAsia"/>
                <w:color w:val="000000"/>
                <w:kern w:val="0"/>
                <w:sz w:val="22"/>
              </w:rPr>
              <w:t>、</w:t>
            </w:r>
            <w:r>
              <w:rPr>
                <w:rFonts w:ascii="宋体" w:eastAsia="宋体" w:hAnsi="宋体" w:cs="宋体" w:hint="eastAsia"/>
                <w:color w:val="000000"/>
                <w:kern w:val="0"/>
                <w:sz w:val="22"/>
              </w:rPr>
              <w:t>GD</w:t>
            </w:r>
            <w:r>
              <w:rPr>
                <w:rFonts w:ascii="宋体" w:eastAsia="宋体" w:hAnsi="宋体" w:cs="宋体" w:hint="eastAsia"/>
                <w:color w:val="000000"/>
                <w:kern w:val="0"/>
                <w:sz w:val="22"/>
              </w:rPr>
              <w:t>、</w:t>
            </w:r>
            <w:r>
              <w:rPr>
                <w:rFonts w:ascii="宋体" w:eastAsia="宋体" w:hAnsi="宋体" w:cs="宋体" w:hint="eastAsia"/>
                <w:color w:val="000000"/>
                <w:kern w:val="0"/>
                <w:sz w:val="22"/>
              </w:rPr>
              <w:t>PS</w:t>
            </w:r>
            <w:r>
              <w:rPr>
                <w:rFonts w:ascii="宋体" w:eastAsia="宋体" w:hAnsi="宋体" w:cs="宋体" w:hint="eastAsia"/>
                <w:color w:val="000000"/>
                <w:kern w:val="0"/>
                <w:sz w:val="22"/>
              </w:rPr>
              <w:t>、</w:t>
            </w:r>
            <w:r>
              <w:rPr>
                <w:rFonts w:ascii="宋体" w:eastAsia="宋体" w:hAnsi="宋体" w:cs="宋体" w:hint="eastAsia"/>
                <w:color w:val="000000"/>
                <w:kern w:val="0"/>
                <w:sz w:val="22"/>
              </w:rPr>
              <w:t>S2/S72/S92</w:t>
            </w:r>
            <w:r>
              <w:rPr>
                <w:rFonts w:ascii="宋体" w:eastAsia="宋体" w:hAnsi="宋体" w:cs="宋体" w:hint="eastAsia"/>
                <w:color w:val="000000"/>
                <w:kern w:val="0"/>
                <w:sz w:val="22"/>
              </w:rPr>
              <w:t>、</w:t>
            </w:r>
            <w:r>
              <w:rPr>
                <w:rFonts w:ascii="宋体" w:eastAsia="宋体" w:hAnsi="宋体" w:cs="宋体" w:hint="eastAsia"/>
                <w:color w:val="000000"/>
                <w:kern w:val="0"/>
                <w:sz w:val="22"/>
              </w:rPr>
              <w:t>CEB</w:t>
            </w:r>
            <w:r>
              <w:rPr>
                <w:rFonts w:ascii="宋体" w:eastAsia="宋体" w:hAnsi="宋体" w:cs="宋体" w:hint="eastAsia"/>
                <w:color w:val="000000"/>
                <w:kern w:val="0"/>
                <w:sz w:val="22"/>
              </w:rPr>
              <w:t>、流式、图片等格式文档直接阅览。</w:t>
            </w:r>
            <w:r>
              <w:rPr>
                <w:rFonts w:ascii="宋体" w:eastAsia="宋体" w:hAnsi="宋体" w:cs="宋体" w:hint="eastAsia"/>
                <w:color w:val="000000"/>
                <w:kern w:val="0"/>
                <w:sz w:val="22"/>
              </w:rPr>
              <w:br/>
              <w:t xml:space="preserve"> 4</w:t>
            </w:r>
            <w:r>
              <w:rPr>
                <w:rFonts w:ascii="宋体" w:eastAsia="宋体" w:hAnsi="宋体" w:cs="宋体" w:hint="eastAsia"/>
                <w:color w:val="000000"/>
                <w:kern w:val="0"/>
                <w:sz w:val="22"/>
              </w:rPr>
              <w:t>、支持翻页、跳转、缩放功能，支持缩略图、大纲、语义、书签、数字签名、附件的导</w:t>
            </w:r>
            <w:proofErr w:type="gramStart"/>
            <w:r>
              <w:rPr>
                <w:rFonts w:ascii="宋体" w:eastAsia="宋体" w:hAnsi="宋体" w:cs="宋体" w:hint="eastAsia"/>
                <w:color w:val="000000"/>
                <w:kern w:val="0"/>
                <w:sz w:val="22"/>
              </w:rPr>
              <w:t>览</w:t>
            </w:r>
            <w:proofErr w:type="gramEnd"/>
            <w:r>
              <w:rPr>
                <w:rFonts w:ascii="宋体" w:eastAsia="宋体" w:hAnsi="宋体" w:cs="宋体" w:hint="eastAsia"/>
                <w:color w:val="000000"/>
                <w:kern w:val="0"/>
                <w:sz w:val="22"/>
              </w:rPr>
              <w:t>功能。</w:t>
            </w:r>
            <w:r>
              <w:rPr>
                <w:rFonts w:ascii="宋体" w:eastAsia="宋体" w:hAnsi="宋体" w:cs="宋体" w:hint="eastAsia"/>
                <w:color w:val="000000"/>
                <w:kern w:val="0"/>
                <w:sz w:val="22"/>
              </w:rPr>
              <w:br/>
              <w:t xml:space="preserve"> 5</w:t>
            </w:r>
            <w:r>
              <w:rPr>
                <w:rFonts w:ascii="宋体" w:eastAsia="宋体" w:hAnsi="宋体" w:cs="宋体" w:hint="eastAsia"/>
                <w:color w:val="000000"/>
                <w:kern w:val="0"/>
                <w:sz w:val="22"/>
              </w:rPr>
              <w:t>、支持打印预览功能，支持打印复印件功能，支持装订成册打印功能，可设置打印属性。</w:t>
            </w:r>
            <w:r>
              <w:rPr>
                <w:rFonts w:ascii="宋体" w:eastAsia="宋体" w:hAnsi="宋体" w:cs="宋体" w:hint="eastAsia"/>
                <w:color w:val="000000"/>
                <w:kern w:val="0"/>
                <w:sz w:val="22"/>
              </w:rPr>
              <w:br/>
              <w:t xml:space="preserve"> 6</w:t>
            </w:r>
            <w:r>
              <w:rPr>
                <w:rFonts w:ascii="宋体" w:eastAsia="宋体" w:hAnsi="宋体" w:cs="宋体" w:hint="eastAsia"/>
                <w:color w:val="000000"/>
                <w:kern w:val="0"/>
                <w:sz w:val="22"/>
              </w:rPr>
              <w:t>、响应产品应具有计算机软件著作权登记证书。</w:t>
            </w:r>
            <w:r>
              <w:rPr>
                <w:rFonts w:ascii="宋体" w:eastAsia="宋体" w:hAnsi="宋体" w:cs="宋体" w:hint="eastAsia"/>
                <w:color w:val="000000"/>
                <w:kern w:val="0"/>
                <w:sz w:val="22"/>
              </w:rPr>
              <w:br/>
              <w:t xml:space="preserve"> 7</w:t>
            </w:r>
            <w:r>
              <w:rPr>
                <w:rFonts w:ascii="宋体" w:eastAsia="宋体" w:hAnsi="宋体" w:cs="宋体" w:hint="eastAsia"/>
                <w:color w:val="000000"/>
                <w:kern w:val="0"/>
                <w:sz w:val="22"/>
              </w:rPr>
              <w:t>、提供永久授权及三年支持服务。</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6AEFB" w14:textId="77777777" w:rsidR="00330A5E" w:rsidRDefault="009933C5">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3ACBA" w14:textId="77777777" w:rsidR="00330A5E" w:rsidRDefault="009933C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6115E" w14:textId="77777777" w:rsidR="00330A5E" w:rsidRDefault="00330A5E">
            <w:pPr>
              <w:widowControl/>
              <w:jc w:val="center"/>
              <w:rPr>
                <w:rFonts w:ascii="宋体" w:eastAsia="宋体" w:hAnsi="宋体" w:cs="宋体"/>
                <w:color w:val="000000"/>
                <w:kern w:val="0"/>
                <w:szCs w:val="21"/>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52D07" w14:textId="77777777" w:rsidR="00330A5E" w:rsidRDefault="00330A5E">
            <w:pPr>
              <w:widowControl/>
              <w:jc w:val="center"/>
              <w:rPr>
                <w:rFonts w:ascii="Times New Roman" w:eastAsia="Times New Roman" w:hAnsi="Times New Roman" w:cs="Times New Roman"/>
                <w:kern w:val="0"/>
                <w:sz w:val="20"/>
                <w:szCs w:val="20"/>
              </w:rPr>
            </w:pPr>
          </w:p>
        </w:tc>
      </w:tr>
      <w:tr w:rsidR="00330A5E" w14:paraId="1BECE8CB" w14:textId="77777777">
        <w:trPr>
          <w:trHeight w:val="2060"/>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17CFE" w14:textId="77777777" w:rsidR="00330A5E" w:rsidRDefault="009933C5">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7</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500D4" w14:textId="77777777" w:rsidR="00330A5E" w:rsidRDefault="009933C5">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办公软件</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D95B7" w14:textId="77777777" w:rsidR="00330A5E" w:rsidRDefault="00330A5E">
            <w:pPr>
              <w:widowControl/>
              <w:jc w:val="center"/>
              <w:rPr>
                <w:rFonts w:ascii="宋体" w:eastAsia="宋体" w:hAnsi="宋体" w:cs="宋体"/>
                <w:color w:val="000000"/>
                <w:kern w:val="0"/>
                <w:sz w:val="22"/>
              </w:rPr>
            </w:pP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55903" w14:textId="77777777" w:rsidR="00330A5E" w:rsidRDefault="009933C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r>
              <w:rPr>
                <w:rFonts w:ascii="宋体" w:eastAsia="宋体" w:hAnsi="宋体" w:cs="宋体" w:hint="eastAsia"/>
                <w:color w:val="000000"/>
                <w:kern w:val="0"/>
                <w:sz w:val="22"/>
              </w:rPr>
              <w:t>、支持海光、龙芯、飞腾、鲲鹏、兆芯、申威等符合安全可靠测评要求的国产</w:t>
            </w:r>
            <w:r>
              <w:rPr>
                <w:rFonts w:ascii="宋体" w:eastAsia="宋体" w:hAnsi="宋体" w:cs="宋体" w:hint="eastAsia"/>
                <w:color w:val="000000"/>
                <w:kern w:val="0"/>
                <w:sz w:val="22"/>
              </w:rPr>
              <w:t>CPU</w:t>
            </w:r>
            <w:r>
              <w:rPr>
                <w:rFonts w:ascii="宋体" w:eastAsia="宋体" w:hAnsi="宋体" w:cs="宋体" w:hint="eastAsia"/>
                <w:color w:val="000000"/>
                <w:kern w:val="0"/>
                <w:sz w:val="22"/>
              </w:rPr>
              <w:t>；支持</w:t>
            </w:r>
            <w:r>
              <w:rPr>
                <w:rFonts w:ascii="宋体" w:eastAsia="宋体" w:hAnsi="宋体" w:cs="宋体" w:hint="eastAsia"/>
                <w:color w:val="000000"/>
                <w:kern w:val="0"/>
                <w:sz w:val="22"/>
              </w:rPr>
              <w:t>UOS</w:t>
            </w:r>
            <w:r>
              <w:rPr>
                <w:rFonts w:ascii="宋体" w:eastAsia="宋体" w:hAnsi="宋体" w:cs="宋体" w:hint="eastAsia"/>
                <w:color w:val="000000"/>
                <w:kern w:val="0"/>
                <w:sz w:val="22"/>
              </w:rPr>
              <w:t>、银河麒麟</w:t>
            </w:r>
            <w:r>
              <w:rPr>
                <w:rFonts w:ascii="宋体" w:eastAsia="宋体" w:hAnsi="宋体" w:cs="宋体" w:hint="eastAsia"/>
                <w:color w:val="000000"/>
                <w:kern w:val="0"/>
                <w:sz w:val="22"/>
              </w:rPr>
              <w:t>V10</w:t>
            </w:r>
            <w:r>
              <w:rPr>
                <w:rFonts w:ascii="宋体" w:eastAsia="宋体" w:hAnsi="宋体" w:cs="宋体" w:hint="eastAsia"/>
                <w:color w:val="000000"/>
                <w:kern w:val="0"/>
                <w:sz w:val="22"/>
              </w:rPr>
              <w:t>、中标麒麟、银河麒麟、中科方德、深度等符合安全可靠测评要求的国产操作系统。</w:t>
            </w:r>
            <w:r>
              <w:rPr>
                <w:rFonts w:ascii="宋体" w:eastAsia="宋体" w:hAnsi="宋体" w:cs="宋体" w:hint="eastAsia"/>
                <w:color w:val="000000"/>
                <w:kern w:val="0"/>
                <w:sz w:val="22"/>
              </w:rPr>
              <w:br/>
              <w:t xml:space="preserve"> 2</w:t>
            </w:r>
            <w:r>
              <w:rPr>
                <w:rFonts w:ascii="宋体" w:eastAsia="宋体" w:hAnsi="宋体" w:cs="宋体" w:hint="eastAsia"/>
                <w:color w:val="000000"/>
                <w:kern w:val="0"/>
                <w:sz w:val="22"/>
              </w:rPr>
              <w:t>、产品组件包含文字处理、电子表格、演示文稿办公常用组件；支持打开</w:t>
            </w:r>
            <w:r>
              <w:rPr>
                <w:rFonts w:ascii="宋体" w:eastAsia="宋体" w:hAnsi="宋体" w:cs="宋体" w:hint="eastAsia"/>
                <w:color w:val="000000"/>
                <w:kern w:val="0"/>
                <w:sz w:val="22"/>
              </w:rPr>
              <w:t>uof3.0</w:t>
            </w:r>
            <w:r>
              <w:rPr>
                <w:rFonts w:ascii="宋体" w:eastAsia="宋体" w:hAnsi="宋体" w:cs="宋体" w:hint="eastAsia"/>
                <w:color w:val="000000"/>
                <w:kern w:val="0"/>
                <w:sz w:val="22"/>
              </w:rPr>
              <w:t>格式文档。</w:t>
            </w:r>
            <w:r>
              <w:rPr>
                <w:rFonts w:ascii="宋体" w:eastAsia="宋体" w:hAnsi="宋体" w:cs="宋体" w:hint="eastAsia"/>
                <w:color w:val="000000"/>
                <w:kern w:val="0"/>
                <w:sz w:val="22"/>
              </w:rPr>
              <w:br/>
              <w:t xml:space="preserve"> 3</w:t>
            </w:r>
            <w:r>
              <w:rPr>
                <w:rFonts w:ascii="宋体" w:eastAsia="宋体" w:hAnsi="宋体" w:cs="宋体" w:hint="eastAsia"/>
                <w:color w:val="000000"/>
                <w:kern w:val="0"/>
                <w:sz w:val="22"/>
              </w:rPr>
              <w:t>、符合</w:t>
            </w:r>
            <w:r>
              <w:rPr>
                <w:rFonts w:ascii="宋体" w:eastAsia="宋体" w:hAnsi="宋体" w:cs="宋体" w:hint="eastAsia"/>
                <w:color w:val="000000"/>
                <w:kern w:val="0"/>
                <w:sz w:val="22"/>
              </w:rPr>
              <w:t>GB/T33190-2016</w:t>
            </w:r>
            <w:r>
              <w:rPr>
                <w:rFonts w:ascii="宋体" w:eastAsia="宋体" w:hAnsi="宋体" w:cs="宋体" w:hint="eastAsia"/>
                <w:color w:val="000000"/>
                <w:kern w:val="0"/>
                <w:sz w:val="22"/>
              </w:rPr>
              <w:t>《电子文件存储与交换格式版式文档》、党政机关电子公文系列标准规范和基础通用产品版式软件测试规范要求。</w:t>
            </w:r>
            <w:r>
              <w:rPr>
                <w:rFonts w:ascii="宋体" w:eastAsia="宋体" w:hAnsi="宋体" w:cs="宋体" w:hint="eastAsia"/>
                <w:color w:val="000000"/>
                <w:kern w:val="0"/>
                <w:sz w:val="22"/>
              </w:rPr>
              <w:br/>
              <w:t xml:space="preserve"> 4</w:t>
            </w:r>
            <w:r>
              <w:rPr>
                <w:rFonts w:ascii="宋体" w:eastAsia="宋体" w:hAnsi="宋体" w:cs="宋体" w:hint="eastAsia"/>
                <w:color w:val="000000"/>
                <w:kern w:val="0"/>
                <w:sz w:val="22"/>
              </w:rPr>
              <w:t>、支持以对象形式在文档中插入</w:t>
            </w:r>
            <w:r>
              <w:rPr>
                <w:rFonts w:ascii="宋体" w:eastAsia="宋体" w:hAnsi="宋体" w:cs="宋体" w:hint="eastAsia"/>
                <w:color w:val="000000"/>
                <w:kern w:val="0"/>
                <w:sz w:val="22"/>
              </w:rPr>
              <w:t>doc</w:t>
            </w:r>
            <w:r>
              <w:rPr>
                <w:rFonts w:ascii="宋体" w:eastAsia="宋体" w:hAnsi="宋体" w:cs="宋体" w:hint="eastAsia"/>
                <w:color w:val="000000"/>
                <w:kern w:val="0"/>
                <w:sz w:val="22"/>
              </w:rPr>
              <w:t>、</w:t>
            </w:r>
            <w:proofErr w:type="spellStart"/>
            <w:r>
              <w:rPr>
                <w:rFonts w:ascii="宋体" w:eastAsia="宋体" w:hAnsi="宋体" w:cs="宋体" w:hint="eastAsia"/>
                <w:color w:val="000000"/>
                <w:kern w:val="0"/>
                <w:sz w:val="22"/>
              </w:rPr>
              <w:t>xls</w:t>
            </w:r>
            <w:proofErr w:type="spellEnd"/>
            <w:r>
              <w:rPr>
                <w:rFonts w:ascii="宋体" w:eastAsia="宋体" w:hAnsi="宋体" w:cs="宋体" w:hint="eastAsia"/>
                <w:color w:val="000000"/>
                <w:kern w:val="0"/>
                <w:sz w:val="22"/>
              </w:rPr>
              <w:t>、</w:t>
            </w:r>
            <w:proofErr w:type="spellStart"/>
            <w:r>
              <w:rPr>
                <w:rFonts w:ascii="宋体" w:eastAsia="宋体" w:hAnsi="宋体" w:cs="宋体" w:hint="eastAsia"/>
                <w:color w:val="000000"/>
                <w:kern w:val="0"/>
                <w:sz w:val="22"/>
              </w:rPr>
              <w:t>ppt</w:t>
            </w:r>
            <w:proofErr w:type="spellEnd"/>
            <w:r>
              <w:rPr>
                <w:rFonts w:ascii="宋体" w:eastAsia="宋体" w:hAnsi="宋体" w:cs="宋体" w:hint="eastAsia"/>
                <w:color w:val="000000"/>
                <w:kern w:val="0"/>
                <w:sz w:val="22"/>
              </w:rPr>
              <w:t>、</w:t>
            </w:r>
            <w:proofErr w:type="spellStart"/>
            <w:r>
              <w:rPr>
                <w:rFonts w:ascii="宋体" w:eastAsia="宋体" w:hAnsi="宋体" w:cs="宋体" w:hint="eastAsia"/>
                <w:color w:val="000000"/>
                <w:kern w:val="0"/>
                <w:sz w:val="22"/>
              </w:rPr>
              <w:t>docx</w:t>
            </w:r>
            <w:proofErr w:type="spellEnd"/>
            <w:r>
              <w:rPr>
                <w:rFonts w:ascii="宋体" w:eastAsia="宋体" w:hAnsi="宋体" w:cs="宋体" w:hint="eastAsia"/>
                <w:color w:val="000000"/>
                <w:kern w:val="0"/>
                <w:sz w:val="22"/>
              </w:rPr>
              <w:t>、</w:t>
            </w:r>
            <w:proofErr w:type="spellStart"/>
            <w:r>
              <w:rPr>
                <w:rFonts w:ascii="宋体" w:eastAsia="宋体" w:hAnsi="宋体" w:cs="宋体" w:hint="eastAsia"/>
                <w:color w:val="000000"/>
                <w:kern w:val="0"/>
                <w:sz w:val="22"/>
              </w:rPr>
              <w:t>xlsx</w:t>
            </w:r>
            <w:proofErr w:type="spellEnd"/>
            <w:r>
              <w:rPr>
                <w:rFonts w:ascii="宋体" w:eastAsia="宋体" w:hAnsi="宋体" w:cs="宋体" w:hint="eastAsia"/>
                <w:color w:val="000000"/>
                <w:kern w:val="0"/>
                <w:sz w:val="22"/>
              </w:rPr>
              <w:t>、</w:t>
            </w:r>
            <w:proofErr w:type="spellStart"/>
            <w:r>
              <w:rPr>
                <w:rFonts w:ascii="宋体" w:eastAsia="宋体" w:hAnsi="宋体" w:cs="宋体" w:hint="eastAsia"/>
                <w:color w:val="000000"/>
                <w:kern w:val="0"/>
                <w:sz w:val="22"/>
              </w:rPr>
              <w:t>pptx</w:t>
            </w:r>
            <w:proofErr w:type="spellEnd"/>
            <w:r>
              <w:rPr>
                <w:rFonts w:ascii="宋体" w:eastAsia="宋体" w:hAnsi="宋体" w:cs="宋体" w:hint="eastAsia"/>
                <w:color w:val="000000"/>
                <w:kern w:val="0"/>
                <w:sz w:val="22"/>
              </w:rPr>
              <w:t>、</w:t>
            </w:r>
            <w:proofErr w:type="spellStart"/>
            <w:r>
              <w:rPr>
                <w:rFonts w:ascii="宋体" w:eastAsia="宋体" w:hAnsi="宋体" w:cs="宋体" w:hint="eastAsia"/>
                <w:color w:val="000000"/>
                <w:kern w:val="0"/>
                <w:sz w:val="22"/>
              </w:rPr>
              <w:t>ofd</w:t>
            </w:r>
            <w:proofErr w:type="spellEnd"/>
            <w:r>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pdf </w:t>
            </w:r>
            <w:r>
              <w:rPr>
                <w:rFonts w:ascii="宋体" w:eastAsia="宋体" w:hAnsi="宋体" w:cs="宋体" w:hint="eastAsia"/>
                <w:color w:val="000000"/>
                <w:kern w:val="0"/>
                <w:sz w:val="22"/>
              </w:rPr>
              <w:t>、压缩包等格式的文档，满足</w:t>
            </w:r>
            <w:r>
              <w:rPr>
                <w:rFonts w:ascii="宋体" w:eastAsia="宋体" w:hAnsi="宋体" w:cs="宋体" w:hint="eastAsia"/>
                <w:color w:val="000000"/>
                <w:kern w:val="0"/>
                <w:sz w:val="22"/>
              </w:rPr>
              <w:t>office</w:t>
            </w:r>
            <w:r>
              <w:rPr>
                <w:rFonts w:ascii="宋体" w:eastAsia="宋体" w:hAnsi="宋体" w:cs="宋体" w:hint="eastAsia"/>
                <w:color w:val="000000"/>
                <w:kern w:val="0"/>
                <w:sz w:val="22"/>
              </w:rPr>
              <w:t>相同组件或不同组件之间文档相互引用的场景，双击该对象时可以打开该文件的原始程序进行编辑。</w:t>
            </w:r>
            <w:r>
              <w:rPr>
                <w:rFonts w:ascii="宋体" w:eastAsia="宋体" w:hAnsi="宋体" w:cs="宋体" w:hint="eastAsia"/>
                <w:color w:val="000000"/>
                <w:kern w:val="0"/>
                <w:sz w:val="22"/>
              </w:rPr>
              <w:br/>
              <w:t xml:space="preserve"> 5</w:t>
            </w:r>
            <w:r>
              <w:rPr>
                <w:rFonts w:ascii="宋体" w:eastAsia="宋体" w:hAnsi="宋体" w:cs="宋体" w:hint="eastAsia"/>
                <w:color w:val="000000"/>
                <w:kern w:val="0"/>
                <w:sz w:val="22"/>
              </w:rPr>
              <w:t>、支持章节导航、书签导航。章节导航支持显示章节内容、更改章节标题、增加节、删除节、合并节。书签导航支持显示书签，按照书签的名称和位置排序。</w:t>
            </w:r>
            <w:r>
              <w:rPr>
                <w:rFonts w:ascii="宋体" w:eastAsia="宋体" w:hAnsi="宋体" w:cs="宋体" w:hint="eastAsia"/>
                <w:color w:val="000000"/>
                <w:kern w:val="0"/>
                <w:sz w:val="22"/>
              </w:rPr>
              <w:br/>
              <w:t xml:space="preserve"> 6</w:t>
            </w:r>
            <w:r>
              <w:rPr>
                <w:rFonts w:ascii="宋体" w:eastAsia="宋体" w:hAnsi="宋体" w:cs="宋体" w:hint="eastAsia"/>
                <w:color w:val="000000"/>
                <w:kern w:val="0"/>
                <w:sz w:val="22"/>
              </w:rPr>
              <w:t>、支持智能识别目录，自动识别正文的段落结构，生成对应目录。</w:t>
            </w:r>
            <w:r>
              <w:rPr>
                <w:rFonts w:ascii="宋体" w:eastAsia="宋体" w:hAnsi="宋体" w:cs="宋体" w:hint="eastAsia"/>
                <w:color w:val="000000"/>
                <w:kern w:val="0"/>
                <w:sz w:val="22"/>
              </w:rPr>
              <w:br/>
              <w:t xml:space="preserve"> 7</w:t>
            </w:r>
            <w:r>
              <w:rPr>
                <w:rFonts w:ascii="宋体" w:eastAsia="宋体" w:hAnsi="宋体" w:cs="宋体" w:hint="eastAsia"/>
                <w:color w:val="000000"/>
                <w:kern w:val="0"/>
                <w:sz w:val="22"/>
              </w:rPr>
              <w:t>、支持插入方框、打勾方框、</w:t>
            </w:r>
            <w:proofErr w:type="gramStart"/>
            <w:r>
              <w:rPr>
                <w:rFonts w:ascii="宋体" w:eastAsia="宋体" w:hAnsi="宋体" w:cs="宋体" w:hint="eastAsia"/>
                <w:color w:val="000000"/>
                <w:kern w:val="0"/>
                <w:sz w:val="22"/>
              </w:rPr>
              <w:t>打叉</w:t>
            </w:r>
            <w:proofErr w:type="gramEnd"/>
            <w:r>
              <w:rPr>
                <w:rFonts w:ascii="宋体" w:eastAsia="宋体" w:hAnsi="宋体" w:cs="宋体" w:hint="eastAsia"/>
                <w:color w:val="000000"/>
                <w:kern w:val="0"/>
                <w:sz w:val="22"/>
              </w:rPr>
              <w:t>方框。支持智能判定方框属性，通过鼠标点击方框直接进行打勾或取消打勾。</w:t>
            </w:r>
            <w:r>
              <w:rPr>
                <w:rFonts w:ascii="宋体" w:eastAsia="宋体" w:hAnsi="宋体" w:cs="宋体" w:hint="eastAsia"/>
                <w:color w:val="000000"/>
                <w:kern w:val="0"/>
                <w:sz w:val="22"/>
              </w:rPr>
              <w:br/>
              <w:t xml:space="preserve"> 8</w:t>
            </w:r>
            <w:r>
              <w:rPr>
                <w:rFonts w:ascii="宋体" w:eastAsia="宋体" w:hAnsi="宋体" w:cs="宋体" w:hint="eastAsia"/>
                <w:color w:val="000000"/>
                <w:kern w:val="0"/>
                <w:sz w:val="22"/>
              </w:rPr>
              <w:t>、表格组件支持自动筛选高级模式，支持显示计数、导出</w:t>
            </w:r>
            <w:r>
              <w:rPr>
                <w:rFonts w:ascii="宋体" w:eastAsia="宋体" w:hAnsi="宋体" w:cs="宋体" w:hint="eastAsia"/>
                <w:color w:val="000000"/>
                <w:kern w:val="0"/>
                <w:sz w:val="22"/>
              </w:rPr>
              <w:t>计数、按计数排序、反选、筛选唯一重复值等高级功能。</w:t>
            </w:r>
            <w:r>
              <w:rPr>
                <w:rFonts w:ascii="宋体" w:eastAsia="宋体" w:hAnsi="宋体" w:cs="宋体" w:hint="eastAsia"/>
                <w:color w:val="000000"/>
                <w:kern w:val="0"/>
                <w:sz w:val="22"/>
              </w:rPr>
              <w:br/>
            </w:r>
            <w:r>
              <w:rPr>
                <w:rFonts w:ascii="宋体" w:eastAsia="宋体" w:hAnsi="宋体" w:cs="宋体" w:hint="eastAsia"/>
                <w:color w:val="000000"/>
                <w:kern w:val="0"/>
                <w:sz w:val="22"/>
              </w:rPr>
              <w:lastRenderedPageBreak/>
              <w:t xml:space="preserve"> 9</w:t>
            </w:r>
            <w:r>
              <w:rPr>
                <w:rFonts w:ascii="宋体" w:eastAsia="宋体" w:hAnsi="宋体" w:cs="宋体" w:hint="eastAsia"/>
                <w:color w:val="000000"/>
                <w:kern w:val="0"/>
                <w:sz w:val="22"/>
              </w:rPr>
              <w:t>、表格组件支持智能填充，可以根据已有的示例结果，智能分析出结果与原始数据之间的关系，据此填充同列的其他单元格。</w:t>
            </w:r>
            <w:r>
              <w:rPr>
                <w:rFonts w:ascii="宋体" w:eastAsia="宋体" w:hAnsi="宋体" w:cs="宋体" w:hint="eastAsia"/>
                <w:color w:val="000000"/>
                <w:kern w:val="0"/>
                <w:sz w:val="22"/>
              </w:rPr>
              <w:br/>
              <w:t xml:space="preserve"> 10</w:t>
            </w:r>
            <w:r>
              <w:rPr>
                <w:rFonts w:ascii="宋体" w:eastAsia="宋体" w:hAnsi="宋体" w:cs="宋体" w:hint="eastAsia"/>
                <w:color w:val="000000"/>
                <w:kern w:val="0"/>
                <w:sz w:val="22"/>
              </w:rPr>
              <w:t>、支持合并表格，提供一键式的批量合并表格功能，可以将多个工作表、多个工作簿、以及多个工作簿中的同名工作表进行数据智能合并。</w:t>
            </w:r>
            <w:r>
              <w:rPr>
                <w:rFonts w:ascii="宋体" w:eastAsia="宋体" w:hAnsi="宋体" w:cs="宋体" w:hint="eastAsia"/>
                <w:color w:val="000000"/>
                <w:kern w:val="0"/>
                <w:sz w:val="22"/>
              </w:rPr>
              <w:br/>
              <w:t xml:space="preserve"> 11</w:t>
            </w:r>
            <w:r>
              <w:rPr>
                <w:rFonts w:ascii="宋体" w:eastAsia="宋体" w:hAnsi="宋体" w:cs="宋体" w:hint="eastAsia"/>
                <w:color w:val="000000"/>
                <w:kern w:val="0"/>
                <w:sz w:val="22"/>
              </w:rPr>
              <w:t>、支持将演示文件及相关媒体文件直接打包成文件夹</w:t>
            </w:r>
            <w:r>
              <w:rPr>
                <w:rFonts w:ascii="宋体" w:eastAsia="宋体" w:hAnsi="宋体" w:cs="宋体" w:hint="eastAsia"/>
                <w:color w:val="000000"/>
                <w:kern w:val="0"/>
                <w:sz w:val="22"/>
              </w:rPr>
              <w:t>/</w:t>
            </w:r>
            <w:r>
              <w:rPr>
                <w:rFonts w:ascii="宋体" w:eastAsia="宋体" w:hAnsi="宋体" w:cs="宋体" w:hint="eastAsia"/>
                <w:color w:val="000000"/>
                <w:kern w:val="0"/>
                <w:sz w:val="22"/>
              </w:rPr>
              <w:t>压缩文件。</w:t>
            </w:r>
            <w:r>
              <w:rPr>
                <w:rFonts w:ascii="宋体" w:eastAsia="宋体" w:hAnsi="宋体" w:cs="宋体" w:hint="eastAsia"/>
                <w:color w:val="000000"/>
                <w:kern w:val="0"/>
                <w:sz w:val="22"/>
              </w:rPr>
              <w:br/>
              <w:t xml:space="preserve"> 12</w:t>
            </w:r>
            <w:r>
              <w:rPr>
                <w:rFonts w:ascii="宋体" w:eastAsia="宋体" w:hAnsi="宋体" w:cs="宋体" w:hint="eastAsia"/>
                <w:color w:val="000000"/>
                <w:kern w:val="0"/>
                <w:sz w:val="22"/>
              </w:rPr>
              <w:t>、响应产品应具有计算机软件著作权登记证书。</w:t>
            </w:r>
            <w:r>
              <w:rPr>
                <w:rFonts w:ascii="宋体" w:eastAsia="宋体" w:hAnsi="宋体" w:cs="宋体" w:hint="eastAsia"/>
                <w:color w:val="000000"/>
                <w:kern w:val="0"/>
                <w:sz w:val="22"/>
              </w:rPr>
              <w:br/>
              <w:t xml:space="preserve"> 13</w:t>
            </w:r>
            <w:r>
              <w:rPr>
                <w:rFonts w:ascii="宋体" w:eastAsia="宋体" w:hAnsi="宋体" w:cs="宋体" w:hint="eastAsia"/>
                <w:color w:val="000000"/>
                <w:kern w:val="0"/>
                <w:sz w:val="22"/>
              </w:rPr>
              <w:t>、提供永久授权及三年支持服务。</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47F29" w14:textId="77777777" w:rsidR="00330A5E" w:rsidRDefault="009933C5">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20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F3523" w14:textId="77777777" w:rsidR="00330A5E" w:rsidRDefault="009933C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6797A" w14:textId="77777777" w:rsidR="00330A5E" w:rsidRDefault="00330A5E">
            <w:pPr>
              <w:widowControl/>
              <w:jc w:val="center"/>
              <w:rPr>
                <w:rFonts w:ascii="宋体" w:eastAsia="宋体" w:hAnsi="宋体" w:cs="宋体"/>
                <w:color w:val="000000"/>
                <w:kern w:val="0"/>
                <w:szCs w:val="21"/>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EF72B" w14:textId="77777777" w:rsidR="00330A5E" w:rsidRDefault="00330A5E">
            <w:pPr>
              <w:widowControl/>
              <w:jc w:val="center"/>
              <w:rPr>
                <w:rFonts w:ascii="Times New Roman" w:eastAsia="Times New Roman" w:hAnsi="Times New Roman" w:cs="Times New Roman"/>
                <w:kern w:val="0"/>
                <w:sz w:val="20"/>
                <w:szCs w:val="20"/>
              </w:rPr>
            </w:pPr>
          </w:p>
        </w:tc>
      </w:tr>
      <w:tr w:rsidR="00330A5E" w14:paraId="7A424007" w14:textId="77777777">
        <w:trPr>
          <w:trHeight w:val="2440"/>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B61C0" w14:textId="77777777" w:rsidR="00330A5E" w:rsidRDefault="009933C5">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1F0D2" w14:textId="77777777" w:rsidR="00330A5E" w:rsidRDefault="009933C5">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杀毒软件</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07B9C" w14:textId="77777777" w:rsidR="00330A5E" w:rsidRDefault="00330A5E">
            <w:pPr>
              <w:widowControl/>
              <w:jc w:val="center"/>
              <w:rPr>
                <w:rFonts w:ascii="宋体" w:eastAsia="宋体" w:hAnsi="宋体" w:cs="宋体"/>
                <w:color w:val="000000"/>
                <w:kern w:val="0"/>
                <w:sz w:val="22"/>
              </w:rPr>
            </w:pP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2E8EA" w14:textId="77777777" w:rsidR="00330A5E" w:rsidRDefault="009933C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r>
              <w:rPr>
                <w:rFonts w:ascii="宋体" w:eastAsia="宋体" w:hAnsi="宋体" w:cs="宋体" w:hint="eastAsia"/>
                <w:color w:val="000000"/>
                <w:kern w:val="0"/>
                <w:sz w:val="22"/>
              </w:rPr>
              <w:t>、支持海光、龙芯、飞腾、鲲鹏、兆芯、申威等符合安全可靠测评要求的国产</w:t>
            </w:r>
            <w:r>
              <w:rPr>
                <w:rFonts w:ascii="宋体" w:eastAsia="宋体" w:hAnsi="宋体" w:cs="宋体" w:hint="eastAsia"/>
                <w:color w:val="000000"/>
                <w:kern w:val="0"/>
                <w:sz w:val="22"/>
              </w:rPr>
              <w:t>CPU</w:t>
            </w:r>
            <w:r>
              <w:rPr>
                <w:rFonts w:ascii="宋体" w:eastAsia="宋体" w:hAnsi="宋体" w:cs="宋体" w:hint="eastAsia"/>
                <w:color w:val="000000"/>
                <w:kern w:val="0"/>
                <w:sz w:val="22"/>
              </w:rPr>
              <w:t>；支持</w:t>
            </w:r>
            <w:r>
              <w:rPr>
                <w:rFonts w:ascii="宋体" w:eastAsia="宋体" w:hAnsi="宋体" w:cs="宋体" w:hint="eastAsia"/>
                <w:color w:val="000000"/>
                <w:kern w:val="0"/>
                <w:sz w:val="22"/>
              </w:rPr>
              <w:t>UOS</w:t>
            </w:r>
            <w:r>
              <w:rPr>
                <w:rFonts w:ascii="宋体" w:eastAsia="宋体" w:hAnsi="宋体" w:cs="宋体" w:hint="eastAsia"/>
                <w:color w:val="000000"/>
                <w:kern w:val="0"/>
                <w:sz w:val="22"/>
              </w:rPr>
              <w:t>、银河麒麟</w:t>
            </w:r>
            <w:r>
              <w:rPr>
                <w:rFonts w:ascii="宋体" w:eastAsia="宋体" w:hAnsi="宋体" w:cs="宋体" w:hint="eastAsia"/>
                <w:color w:val="000000"/>
                <w:kern w:val="0"/>
                <w:sz w:val="22"/>
              </w:rPr>
              <w:t>V10</w:t>
            </w:r>
            <w:r>
              <w:rPr>
                <w:rFonts w:ascii="宋体" w:eastAsia="宋体" w:hAnsi="宋体" w:cs="宋体" w:hint="eastAsia"/>
                <w:color w:val="000000"/>
                <w:kern w:val="0"/>
                <w:sz w:val="22"/>
              </w:rPr>
              <w:t>、中标麒麟、银河麒麟、中科方德、深度等符合安全可靠测评要求的国产操作系统。</w:t>
            </w:r>
            <w:r>
              <w:rPr>
                <w:rFonts w:ascii="宋体" w:eastAsia="宋体" w:hAnsi="宋体" w:cs="宋体" w:hint="eastAsia"/>
                <w:color w:val="000000"/>
                <w:kern w:val="0"/>
                <w:sz w:val="22"/>
              </w:rPr>
              <w:br/>
              <w:t xml:space="preserve"> 2</w:t>
            </w:r>
            <w:r>
              <w:rPr>
                <w:rFonts w:ascii="宋体" w:eastAsia="宋体" w:hAnsi="宋体" w:cs="宋体" w:hint="eastAsia"/>
                <w:color w:val="000000"/>
                <w:kern w:val="0"/>
                <w:sz w:val="22"/>
              </w:rPr>
              <w:t>、具有不少于</w:t>
            </w:r>
            <w:r>
              <w:rPr>
                <w:rFonts w:ascii="宋体" w:eastAsia="宋体" w:hAnsi="宋体" w:cs="宋体" w:hint="eastAsia"/>
                <w:color w:val="000000"/>
                <w:kern w:val="0"/>
                <w:sz w:val="22"/>
              </w:rPr>
              <w:t>4</w:t>
            </w:r>
            <w:r>
              <w:rPr>
                <w:rFonts w:ascii="宋体" w:eastAsia="宋体" w:hAnsi="宋体" w:cs="宋体" w:hint="eastAsia"/>
                <w:color w:val="000000"/>
                <w:kern w:val="0"/>
                <w:sz w:val="22"/>
              </w:rPr>
              <w:t>种防病毒引擎，实现多引擎防护。</w:t>
            </w:r>
            <w:r>
              <w:rPr>
                <w:rFonts w:ascii="宋体" w:eastAsia="宋体" w:hAnsi="宋体" w:cs="宋体" w:hint="eastAsia"/>
                <w:color w:val="000000"/>
                <w:kern w:val="0"/>
                <w:sz w:val="22"/>
              </w:rPr>
              <w:br/>
              <w:t xml:space="preserve"> 3</w:t>
            </w:r>
            <w:r>
              <w:rPr>
                <w:rFonts w:ascii="宋体" w:eastAsia="宋体" w:hAnsi="宋体" w:cs="宋体" w:hint="eastAsia"/>
                <w:color w:val="000000"/>
                <w:kern w:val="0"/>
                <w:sz w:val="22"/>
              </w:rPr>
              <w:t>、支持查看终端上的防护日志，包括时间、文件路径、防护说明、处理结果</w:t>
            </w:r>
            <w:r>
              <w:rPr>
                <w:rFonts w:ascii="宋体" w:eastAsia="宋体" w:hAnsi="宋体" w:cs="宋体" w:hint="eastAsia"/>
                <w:color w:val="000000"/>
                <w:kern w:val="0"/>
                <w:sz w:val="22"/>
              </w:rPr>
              <w:br/>
              <w:t xml:space="preserve"> 4</w:t>
            </w:r>
            <w:r>
              <w:rPr>
                <w:rFonts w:ascii="宋体" w:eastAsia="宋体" w:hAnsi="宋体" w:cs="宋体" w:hint="eastAsia"/>
                <w:color w:val="000000"/>
                <w:kern w:val="0"/>
                <w:sz w:val="22"/>
              </w:rPr>
              <w:t>、支持基于机器学习的程序识别方法，通过对海量样本进行分析，得到识别恶意程序的模型，发现程序内在规律，对未发生的恶意程序进行预防。</w:t>
            </w:r>
            <w:r>
              <w:rPr>
                <w:rFonts w:ascii="宋体" w:eastAsia="宋体" w:hAnsi="宋体" w:cs="宋体" w:hint="eastAsia"/>
                <w:color w:val="000000"/>
                <w:kern w:val="0"/>
                <w:sz w:val="22"/>
              </w:rPr>
              <w:br/>
              <w:t xml:space="preserve"> 5</w:t>
            </w:r>
            <w:r>
              <w:rPr>
                <w:rFonts w:ascii="宋体" w:eastAsia="宋体" w:hAnsi="宋体" w:cs="宋体" w:hint="eastAsia"/>
                <w:color w:val="000000"/>
                <w:kern w:val="0"/>
                <w:sz w:val="22"/>
              </w:rPr>
              <w:t>、支持对终端硬件资产进行统计，可展示终端硬件信息，</w:t>
            </w:r>
            <w:r>
              <w:rPr>
                <w:rFonts w:ascii="宋体" w:eastAsia="宋体" w:hAnsi="宋体" w:cs="宋体" w:hint="eastAsia"/>
                <w:color w:val="000000"/>
                <w:kern w:val="0"/>
                <w:sz w:val="22"/>
              </w:rPr>
              <w:t>CPU</w:t>
            </w:r>
            <w:r>
              <w:rPr>
                <w:rFonts w:ascii="宋体" w:eastAsia="宋体" w:hAnsi="宋体" w:cs="宋体" w:hint="eastAsia"/>
                <w:color w:val="000000"/>
                <w:kern w:val="0"/>
                <w:sz w:val="22"/>
              </w:rPr>
              <w:t>、内存、硬盘、网</w:t>
            </w:r>
            <w:r>
              <w:rPr>
                <w:rFonts w:ascii="宋体" w:eastAsia="宋体" w:hAnsi="宋体" w:cs="宋体" w:hint="eastAsia"/>
                <w:color w:val="000000"/>
                <w:kern w:val="0"/>
                <w:sz w:val="22"/>
              </w:rPr>
              <w:t>卡、</w:t>
            </w:r>
            <w:r>
              <w:rPr>
                <w:rFonts w:ascii="宋体" w:eastAsia="宋体" w:hAnsi="宋体" w:cs="宋体" w:hint="eastAsia"/>
                <w:color w:val="000000"/>
                <w:kern w:val="0"/>
                <w:sz w:val="22"/>
              </w:rPr>
              <w:t>SN</w:t>
            </w:r>
            <w:r>
              <w:rPr>
                <w:rFonts w:ascii="宋体" w:eastAsia="宋体" w:hAnsi="宋体" w:cs="宋体" w:hint="eastAsia"/>
                <w:color w:val="000000"/>
                <w:kern w:val="0"/>
                <w:sz w:val="22"/>
              </w:rPr>
              <w:t>码。支持导出硬件信息；可显示终端上次关机时间、本次开机时间。</w:t>
            </w:r>
            <w:r>
              <w:rPr>
                <w:rFonts w:ascii="宋体" w:eastAsia="宋体" w:hAnsi="宋体" w:cs="宋体" w:hint="eastAsia"/>
                <w:color w:val="000000"/>
                <w:kern w:val="0"/>
                <w:sz w:val="22"/>
              </w:rPr>
              <w:br/>
            </w:r>
            <w:r>
              <w:rPr>
                <w:rFonts w:ascii="宋体" w:eastAsia="宋体" w:hAnsi="宋体" w:cs="宋体" w:hint="eastAsia"/>
                <w:color w:val="000000"/>
                <w:kern w:val="0"/>
                <w:sz w:val="22"/>
              </w:rPr>
              <w:lastRenderedPageBreak/>
              <w:t xml:space="preserve"> 6</w:t>
            </w:r>
            <w:r>
              <w:rPr>
                <w:rFonts w:ascii="宋体" w:eastAsia="宋体" w:hAnsi="宋体" w:cs="宋体" w:hint="eastAsia"/>
                <w:color w:val="000000"/>
                <w:kern w:val="0"/>
                <w:sz w:val="22"/>
              </w:rPr>
              <w:t>、支持定时扫描，按照每天、按周、按月进行病毒扫描。到达任务时间点时，管控中心将根据定时任务下发病毒扫描策略。</w:t>
            </w:r>
            <w:r>
              <w:rPr>
                <w:rFonts w:ascii="宋体" w:eastAsia="宋体" w:hAnsi="宋体" w:cs="宋体" w:hint="eastAsia"/>
                <w:color w:val="000000"/>
                <w:kern w:val="0"/>
                <w:sz w:val="22"/>
              </w:rPr>
              <w:br/>
              <w:t xml:space="preserve"> 7</w:t>
            </w:r>
            <w:r>
              <w:rPr>
                <w:rFonts w:ascii="宋体" w:eastAsia="宋体" w:hAnsi="宋体" w:cs="宋体" w:hint="eastAsia"/>
                <w:color w:val="000000"/>
                <w:kern w:val="0"/>
                <w:sz w:val="22"/>
              </w:rPr>
              <w:t>、支持文件系统实时防护功能，发现病毒后可选择由系统自动处理、由用户选择处理或仅上报但不处理。</w:t>
            </w:r>
            <w:r>
              <w:rPr>
                <w:rFonts w:ascii="宋体" w:eastAsia="宋体" w:hAnsi="宋体" w:cs="宋体" w:hint="eastAsia"/>
                <w:color w:val="000000"/>
                <w:kern w:val="0"/>
                <w:sz w:val="22"/>
              </w:rPr>
              <w:br/>
              <w:t xml:space="preserve"> 8</w:t>
            </w:r>
            <w:r>
              <w:rPr>
                <w:rFonts w:ascii="宋体" w:eastAsia="宋体" w:hAnsi="宋体" w:cs="宋体" w:hint="eastAsia"/>
                <w:color w:val="000000"/>
                <w:kern w:val="0"/>
                <w:sz w:val="22"/>
              </w:rPr>
              <w:t>、响应产品应具有计算机软件著作权登记证书。</w:t>
            </w:r>
            <w:r>
              <w:rPr>
                <w:rFonts w:ascii="宋体" w:eastAsia="宋体" w:hAnsi="宋体" w:cs="宋体" w:hint="eastAsia"/>
                <w:color w:val="000000"/>
                <w:kern w:val="0"/>
                <w:sz w:val="22"/>
              </w:rPr>
              <w:br/>
              <w:t xml:space="preserve"> 9</w:t>
            </w:r>
            <w:r>
              <w:rPr>
                <w:rFonts w:ascii="宋体" w:eastAsia="宋体" w:hAnsi="宋体" w:cs="宋体" w:hint="eastAsia"/>
                <w:color w:val="000000"/>
                <w:kern w:val="0"/>
                <w:sz w:val="22"/>
              </w:rPr>
              <w:t>、供应商响应产品应具有有效期内的计算机信息系统安全专用产品销售许可证，或者由具备资格的机构安全认证合格或者安全检测符合要求。</w:t>
            </w:r>
            <w:r>
              <w:rPr>
                <w:rFonts w:ascii="宋体" w:eastAsia="宋体" w:hAnsi="宋体" w:cs="宋体" w:hint="eastAsia"/>
                <w:color w:val="000000"/>
                <w:kern w:val="0"/>
                <w:sz w:val="22"/>
              </w:rPr>
              <w:br/>
              <w:t>10</w:t>
            </w:r>
            <w:r>
              <w:rPr>
                <w:rFonts w:ascii="宋体" w:eastAsia="宋体" w:hAnsi="宋体" w:cs="宋体" w:hint="eastAsia"/>
                <w:color w:val="000000"/>
                <w:kern w:val="0"/>
                <w:sz w:val="22"/>
              </w:rPr>
              <w:t>、提供永久授权及三年支持服务。</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E194C" w14:textId="77777777" w:rsidR="00330A5E" w:rsidRDefault="009933C5">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20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D4C9A" w14:textId="77777777" w:rsidR="00330A5E" w:rsidRDefault="009933C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0A189" w14:textId="77777777" w:rsidR="00330A5E" w:rsidRDefault="00330A5E">
            <w:pPr>
              <w:widowControl/>
              <w:jc w:val="center"/>
              <w:rPr>
                <w:rFonts w:ascii="宋体" w:eastAsia="宋体" w:hAnsi="宋体" w:cs="宋体"/>
                <w:color w:val="000000"/>
                <w:kern w:val="0"/>
                <w:szCs w:val="21"/>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1ECB2" w14:textId="77777777" w:rsidR="00330A5E" w:rsidRDefault="00330A5E">
            <w:pPr>
              <w:widowControl/>
              <w:jc w:val="center"/>
              <w:rPr>
                <w:rFonts w:ascii="Times New Roman" w:eastAsia="Times New Roman" w:hAnsi="Times New Roman" w:cs="Times New Roman"/>
                <w:kern w:val="0"/>
                <w:sz w:val="20"/>
                <w:szCs w:val="20"/>
              </w:rPr>
            </w:pPr>
          </w:p>
        </w:tc>
      </w:tr>
      <w:tr w:rsidR="00330A5E" w14:paraId="6CECD94C" w14:textId="77777777">
        <w:trPr>
          <w:trHeight w:val="402"/>
          <w:jc w:val="center"/>
        </w:trPr>
        <w:tc>
          <w:tcPr>
            <w:tcW w:w="1027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A9F44CD" w14:textId="77777777" w:rsidR="00330A5E" w:rsidRDefault="009933C5">
            <w:pPr>
              <w:widowControl/>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合计</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F5AD8" w14:textId="77777777" w:rsidR="00330A5E" w:rsidRDefault="00330A5E">
            <w:pPr>
              <w:widowControl/>
              <w:jc w:val="left"/>
              <w:rPr>
                <w:rFonts w:ascii="宋体" w:eastAsia="宋体" w:hAnsi="宋体" w:cs="宋体"/>
                <w:b/>
                <w:bCs/>
                <w:color w:val="000000"/>
                <w:kern w:val="0"/>
                <w:szCs w:val="21"/>
              </w:rPr>
            </w:pPr>
          </w:p>
        </w:tc>
      </w:tr>
    </w:tbl>
    <w:p w14:paraId="555927BA" w14:textId="77777777" w:rsidR="00330A5E" w:rsidRDefault="00330A5E">
      <w:pPr>
        <w:spacing w:line="581" w:lineRule="exact"/>
        <w:jc w:val="center"/>
        <w:rPr>
          <w:rFonts w:ascii="Times New Roman" w:eastAsia="黑体" w:hAnsi="Times New Roman" w:cs="Times New Roman"/>
          <w:sz w:val="32"/>
          <w:szCs w:val="32"/>
        </w:rPr>
      </w:pPr>
    </w:p>
    <w:p w14:paraId="5855F2CB" w14:textId="77777777" w:rsidR="00330A5E" w:rsidRDefault="009933C5">
      <w:pPr>
        <w:adjustRightInd w:val="0"/>
        <w:snapToGrid w:val="0"/>
        <w:spacing w:line="581" w:lineRule="exact"/>
        <w:ind w:right="1280"/>
        <w:rPr>
          <w:rFonts w:ascii="Times New Roman" w:eastAsia="仿宋_GB2312" w:hAnsi="Times New Roman" w:cs="Times New Roman"/>
          <w:bCs/>
          <w:sz w:val="32"/>
          <w:szCs w:val="32"/>
        </w:rPr>
      </w:pPr>
      <w:r>
        <w:rPr>
          <w:rFonts w:ascii="Times New Roman" w:eastAsia="仿宋_GB2312" w:hAnsi="Times New Roman" w:cs="Times New Roman"/>
          <w:bCs/>
          <w:sz w:val="32"/>
          <w:szCs w:val="32"/>
        </w:rPr>
        <w:t>报价人名称（盖单位公章）：</w:t>
      </w:r>
      <w:r>
        <w:rPr>
          <w:rFonts w:ascii="Times New Roman" w:eastAsia="仿宋_GB2312" w:hAnsi="Times New Roman" w:cs="Times New Roman"/>
          <w:bCs/>
          <w:sz w:val="32"/>
          <w:szCs w:val="32"/>
        </w:rPr>
        <w:t xml:space="preserve"> </w:t>
      </w:r>
    </w:p>
    <w:p w14:paraId="745048FC" w14:textId="77777777" w:rsidR="00330A5E" w:rsidRDefault="009933C5">
      <w:pPr>
        <w:adjustRightInd w:val="0"/>
        <w:snapToGrid w:val="0"/>
        <w:spacing w:line="581" w:lineRule="exact"/>
        <w:ind w:right="1280"/>
        <w:rPr>
          <w:rFonts w:ascii="Times New Roman" w:eastAsia="仿宋_GB2312" w:hAnsi="Times New Roman" w:cs="Times New Roman"/>
          <w:bCs/>
          <w:sz w:val="32"/>
          <w:szCs w:val="32"/>
        </w:rPr>
      </w:pPr>
      <w:r>
        <w:rPr>
          <w:rFonts w:ascii="Times New Roman" w:eastAsia="仿宋_GB2312" w:hAnsi="Times New Roman" w:cs="Times New Roman"/>
          <w:bCs/>
          <w:sz w:val="32"/>
          <w:szCs w:val="32"/>
        </w:rPr>
        <w:t>法定代表人（签字或加盖个人印章）：</w:t>
      </w:r>
      <w:r>
        <w:rPr>
          <w:rFonts w:ascii="Times New Roman" w:eastAsia="仿宋_GB2312" w:hAnsi="Times New Roman" w:cs="Times New Roman"/>
          <w:bCs/>
          <w:sz w:val="32"/>
          <w:szCs w:val="32"/>
        </w:rPr>
        <w:t>XXXX</w:t>
      </w:r>
      <w:r>
        <w:rPr>
          <w:rFonts w:ascii="Times New Roman" w:eastAsia="仿宋_GB2312" w:hAnsi="Times New Roman" w:cs="Times New Roman"/>
          <w:bCs/>
          <w:sz w:val="32"/>
          <w:szCs w:val="32"/>
        </w:rPr>
        <w:t>。</w:t>
      </w:r>
    </w:p>
    <w:p w14:paraId="470CD353" w14:textId="77777777" w:rsidR="00330A5E" w:rsidRDefault="009933C5">
      <w:pPr>
        <w:spacing w:line="581" w:lineRule="exact"/>
        <w:jc w:val="left"/>
        <w:rPr>
          <w:rFonts w:ascii="Times New Roman" w:eastAsia="黑体" w:hAnsi="Times New Roman" w:cs="Times New Roman"/>
          <w:sz w:val="32"/>
          <w:szCs w:val="32"/>
        </w:rPr>
        <w:sectPr w:rsidR="00330A5E">
          <w:pgSz w:w="16838" w:h="11906" w:orient="landscape"/>
          <w:pgMar w:top="1644" w:right="2013" w:bottom="1389" w:left="2041" w:header="851" w:footer="992" w:gutter="0"/>
          <w:cols w:space="425"/>
          <w:docGrid w:type="lines" w:linePitch="312"/>
        </w:sectPr>
      </w:pPr>
      <w:r>
        <w:rPr>
          <w:rFonts w:ascii="Times New Roman" w:eastAsia="仿宋_GB2312" w:hAnsi="Times New Roman" w:cs="Times New Roman"/>
          <w:bCs/>
          <w:sz w:val="32"/>
          <w:szCs w:val="32"/>
        </w:rPr>
        <w:t>报价日期</w:t>
      </w:r>
      <w:r>
        <w:rPr>
          <w:rFonts w:ascii="Times New Roman" w:eastAsia="仿宋_GB2312" w:hAnsi="Times New Roman" w:cs="Times New Roman"/>
          <w:bCs/>
          <w:sz w:val="32"/>
          <w:szCs w:val="32"/>
        </w:rPr>
        <w:t xml:space="preserve">:      </w:t>
      </w:r>
      <w:r>
        <w:rPr>
          <w:rFonts w:ascii="Times New Roman" w:eastAsia="仿宋_GB2312" w:hAnsi="Times New Roman" w:cs="Times New Roman"/>
          <w:bCs/>
          <w:sz w:val="32"/>
          <w:szCs w:val="32"/>
        </w:rPr>
        <w:t>年</w:t>
      </w:r>
      <w:r>
        <w:rPr>
          <w:rFonts w:ascii="Times New Roman" w:eastAsia="仿宋_GB2312" w:hAnsi="Times New Roman" w:cs="Times New Roman"/>
          <w:bCs/>
          <w:sz w:val="32"/>
          <w:szCs w:val="32"/>
        </w:rPr>
        <w:t xml:space="preserve">    </w:t>
      </w:r>
      <w:r>
        <w:rPr>
          <w:rFonts w:ascii="Times New Roman" w:eastAsia="仿宋_GB2312" w:hAnsi="Times New Roman" w:cs="Times New Roman"/>
          <w:bCs/>
          <w:sz w:val="32"/>
          <w:szCs w:val="32"/>
        </w:rPr>
        <w:t>月</w:t>
      </w:r>
      <w:r>
        <w:rPr>
          <w:rFonts w:ascii="Times New Roman" w:eastAsia="仿宋_GB2312" w:hAnsi="Times New Roman" w:cs="Times New Roman"/>
          <w:bCs/>
          <w:sz w:val="32"/>
          <w:szCs w:val="32"/>
        </w:rPr>
        <w:t xml:space="preserve">    </w:t>
      </w:r>
    </w:p>
    <w:p w14:paraId="5F9E6E23" w14:textId="77777777" w:rsidR="00330A5E" w:rsidRDefault="009933C5">
      <w:pPr>
        <w:widowControl/>
        <w:spacing w:line="360" w:lineRule="atLeast"/>
        <w:outlineLvl w:val="1"/>
        <w:rPr>
          <w:rFonts w:ascii="Times New Roman" w:eastAsia="黑体" w:hAnsi="Times New Roman" w:cs="Times New Roman"/>
          <w:bCs/>
          <w:sz w:val="32"/>
          <w:szCs w:val="32"/>
        </w:rPr>
      </w:pPr>
      <w:r>
        <w:rPr>
          <w:rFonts w:ascii="Times New Roman" w:eastAsia="黑体" w:hAnsi="Times New Roman" w:cs="Times New Roman"/>
          <w:bCs/>
          <w:sz w:val="32"/>
          <w:szCs w:val="32"/>
        </w:rPr>
        <w:lastRenderedPageBreak/>
        <w:t>附件</w:t>
      </w:r>
      <w:r>
        <w:rPr>
          <w:rFonts w:ascii="Times New Roman" w:eastAsia="黑体" w:hAnsi="Times New Roman" w:cs="Times New Roman"/>
          <w:bCs/>
          <w:sz w:val="32"/>
          <w:szCs w:val="32"/>
        </w:rPr>
        <w:t>2</w:t>
      </w:r>
    </w:p>
    <w:p w14:paraId="5BF41E23" w14:textId="77777777" w:rsidR="00330A5E" w:rsidRDefault="009933C5">
      <w:pPr>
        <w:spacing w:line="581" w:lineRule="exact"/>
        <w:jc w:val="center"/>
        <w:rPr>
          <w:rFonts w:ascii="Times New Roman" w:eastAsia="方正小标宋简体" w:hAnsi="Times New Roman" w:cs="Times New Roman"/>
          <w:sz w:val="32"/>
          <w:szCs w:val="32"/>
        </w:rPr>
      </w:pPr>
      <w:r>
        <w:rPr>
          <w:rFonts w:ascii="Times New Roman" w:eastAsia="方正小标宋简体" w:hAnsi="Times New Roman" w:cs="Times New Roman"/>
          <w:sz w:val="32"/>
          <w:szCs w:val="32"/>
        </w:rPr>
        <w:t>承诺函</w:t>
      </w:r>
    </w:p>
    <w:p w14:paraId="3F35145C" w14:textId="77777777" w:rsidR="00330A5E" w:rsidRDefault="009933C5">
      <w:pPr>
        <w:spacing w:after="120"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XXXX</w:t>
      </w:r>
      <w:r>
        <w:rPr>
          <w:rFonts w:ascii="Times New Roman" w:eastAsia="仿宋_GB2312" w:hAnsi="Times New Roman" w:cs="Times New Roman"/>
          <w:sz w:val="32"/>
          <w:szCs w:val="32"/>
        </w:rPr>
        <w:t>（单位名称）：</w:t>
      </w:r>
    </w:p>
    <w:p w14:paraId="725AD99F" w14:textId="77777777" w:rsidR="00330A5E" w:rsidRDefault="009933C5">
      <w:pPr>
        <w:spacing w:after="12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我公司作为本次采购项目的报价人，根据询价公告要求，现郑重承诺如下：</w:t>
      </w:r>
    </w:p>
    <w:p w14:paraId="225B9E8D" w14:textId="77777777" w:rsidR="00330A5E" w:rsidRDefault="009933C5">
      <w:pPr>
        <w:spacing w:after="120" w:line="360" w:lineRule="auto"/>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一、具备《中华人民共和国政府采购法》第二十二条第一款和本项目规定的条件：</w:t>
      </w:r>
    </w:p>
    <w:p w14:paraId="2FDE4F61" w14:textId="77777777" w:rsidR="00330A5E" w:rsidRDefault="009933C5">
      <w:pPr>
        <w:spacing w:after="12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（一）具有独立承担民事责任的能力；</w:t>
      </w:r>
    </w:p>
    <w:p w14:paraId="7E981300" w14:textId="77777777" w:rsidR="00330A5E" w:rsidRDefault="009933C5">
      <w:pPr>
        <w:spacing w:after="12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（二）具有良好的商业信誉和健全的财务会计制度；</w:t>
      </w:r>
    </w:p>
    <w:p w14:paraId="2B1DF43E" w14:textId="77777777" w:rsidR="00330A5E" w:rsidRDefault="009933C5">
      <w:pPr>
        <w:spacing w:after="12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（三）具有履行合同所必需的设备和专业技术能力；</w:t>
      </w:r>
    </w:p>
    <w:p w14:paraId="372FB123" w14:textId="77777777" w:rsidR="00330A5E" w:rsidRDefault="009933C5">
      <w:pPr>
        <w:spacing w:after="12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（四）有依法缴纳税收和社会保障资金的良好记录；</w:t>
      </w:r>
    </w:p>
    <w:p w14:paraId="3BAB518C" w14:textId="77777777" w:rsidR="00330A5E" w:rsidRDefault="009933C5">
      <w:pPr>
        <w:spacing w:after="12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（五）在经营活动中没有重大违法记录；</w:t>
      </w:r>
    </w:p>
    <w:p w14:paraId="36644CCA" w14:textId="77777777" w:rsidR="00330A5E" w:rsidRDefault="009933C5">
      <w:pPr>
        <w:spacing w:after="12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（六）法律、行政法规规定的其他条件；</w:t>
      </w:r>
    </w:p>
    <w:p w14:paraId="40E2AE8F" w14:textId="77777777" w:rsidR="00330A5E" w:rsidRDefault="009933C5">
      <w:pPr>
        <w:spacing w:after="12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（七）根据采购项目提出的特殊条件。</w:t>
      </w:r>
    </w:p>
    <w:p w14:paraId="534F813C" w14:textId="77777777" w:rsidR="00330A5E" w:rsidRDefault="009933C5">
      <w:pPr>
        <w:spacing w:after="120" w:line="360" w:lineRule="auto"/>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二、本公司对上述承诺的内容事项真实性负责。如经查实上述承诺的内容事项存在虚假，我单位愿意接受以提供虚假材料谋取成交追究法律责任。</w:t>
      </w:r>
    </w:p>
    <w:p w14:paraId="2C1DBA1B" w14:textId="77777777" w:rsidR="00330A5E" w:rsidRDefault="009933C5">
      <w:pPr>
        <w:spacing w:after="120" w:line="360" w:lineRule="auto"/>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三、我方愿意提供贵单位可能另外要求的，与报价有关的</w:t>
      </w:r>
      <w:r>
        <w:rPr>
          <w:rFonts w:ascii="Times New Roman" w:eastAsia="黑体" w:hAnsi="Times New Roman" w:cs="Times New Roman"/>
          <w:sz w:val="32"/>
          <w:szCs w:val="32"/>
        </w:rPr>
        <w:lastRenderedPageBreak/>
        <w:t>文件资料，并保证我方已提供和将要提供的文件资料是真实、准确的。</w:t>
      </w:r>
    </w:p>
    <w:p w14:paraId="0B797973" w14:textId="77777777" w:rsidR="00330A5E" w:rsidRDefault="00330A5E">
      <w:pPr>
        <w:spacing w:after="120" w:line="360" w:lineRule="auto"/>
        <w:ind w:firstLineChars="200" w:firstLine="640"/>
        <w:rPr>
          <w:rFonts w:ascii="Times New Roman" w:eastAsia="仿宋_GB2312" w:hAnsi="Times New Roman" w:cs="Times New Roman"/>
          <w:sz w:val="32"/>
          <w:szCs w:val="32"/>
        </w:rPr>
      </w:pPr>
    </w:p>
    <w:p w14:paraId="4E34E9DF" w14:textId="77777777" w:rsidR="00330A5E" w:rsidRDefault="00330A5E">
      <w:pPr>
        <w:spacing w:after="120" w:line="360" w:lineRule="auto"/>
        <w:ind w:firstLineChars="200" w:firstLine="640"/>
        <w:rPr>
          <w:rFonts w:ascii="Times New Roman" w:eastAsia="仿宋_GB2312" w:hAnsi="Times New Roman" w:cs="Times New Roman"/>
          <w:sz w:val="32"/>
          <w:szCs w:val="32"/>
        </w:rPr>
      </w:pPr>
    </w:p>
    <w:p w14:paraId="5EFCF996" w14:textId="77777777" w:rsidR="00330A5E" w:rsidRDefault="009933C5">
      <w:pPr>
        <w:spacing w:after="120"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报价人名称：</w:t>
      </w:r>
      <w:r>
        <w:rPr>
          <w:rFonts w:ascii="Times New Roman" w:eastAsia="仿宋_GB2312" w:hAnsi="Times New Roman" w:cs="Times New Roman"/>
          <w:sz w:val="32"/>
          <w:szCs w:val="32"/>
        </w:rPr>
        <w:t>XXXX</w:t>
      </w:r>
      <w:r>
        <w:rPr>
          <w:rFonts w:ascii="Times New Roman" w:eastAsia="仿宋_GB2312" w:hAnsi="Times New Roman" w:cs="Times New Roman"/>
          <w:sz w:val="32"/>
          <w:szCs w:val="32"/>
        </w:rPr>
        <w:t>（单位公章）。</w:t>
      </w:r>
    </w:p>
    <w:p w14:paraId="29FFC6B6" w14:textId="77777777" w:rsidR="00330A5E" w:rsidRDefault="009933C5">
      <w:pPr>
        <w:spacing w:after="120"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法定代表人（签字或加盖个人印章）：</w:t>
      </w:r>
      <w:r>
        <w:rPr>
          <w:rFonts w:ascii="Times New Roman" w:eastAsia="仿宋_GB2312" w:hAnsi="Times New Roman" w:cs="Times New Roman"/>
          <w:sz w:val="32"/>
          <w:szCs w:val="32"/>
        </w:rPr>
        <w:t>XXXX</w:t>
      </w:r>
      <w:r>
        <w:rPr>
          <w:rFonts w:ascii="Times New Roman" w:eastAsia="仿宋_GB2312" w:hAnsi="Times New Roman" w:cs="Times New Roman"/>
          <w:sz w:val="32"/>
          <w:szCs w:val="32"/>
        </w:rPr>
        <w:t>。</w:t>
      </w:r>
    </w:p>
    <w:p w14:paraId="5476F814" w14:textId="77777777" w:rsidR="00330A5E" w:rsidRDefault="009933C5">
      <w:pPr>
        <w:spacing w:after="120"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报价日期：</w:t>
      </w:r>
      <w:r>
        <w:rPr>
          <w:rFonts w:ascii="Times New Roman" w:eastAsia="仿宋_GB2312" w:hAnsi="Times New Roman" w:cs="Times New Roman"/>
          <w:sz w:val="32"/>
          <w:szCs w:val="32"/>
        </w:rPr>
        <w:t>XXXX</w:t>
      </w:r>
      <w:r>
        <w:rPr>
          <w:rFonts w:ascii="Times New Roman" w:eastAsia="仿宋_GB2312" w:hAnsi="Times New Roman" w:cs="Times New Roman"/>
          <w:sz w:val="32"/>
          <w:szCs w:val="32"/>
        </w:rPr>
        <w:t>。</w:t>
      </w:r>
    </w:p>
    <w:sectPr w:rsidR="00330A5E">
      <w:pgSz w:w="11906" w:h="16838"/>
      <w:pgMar w:top="2013" w:right="1389" w:bottom="2041"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5CA96" w14:textId="77777777" w:rsidR="00000000" w:rsidRDefault="009933C5">
      <w:r>
        <w:separator/>
      </w:r>
    </w:p>
  </w:endnote>
  <w:endnote w:type="continuationSeparator" w:id="0">
    <w:p w14:paraId="6534BCF4" w14:textId="77777777" w:rsidR="00000000" w:rsidRDefault="00993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1391024"/>
    </w:sdtPr>
    <w:sdtEndPr>
      <w:rPr>
        <w:rFonts w:ascii="Times New Roman" w:hAnsi="Times New Roman" w:cs="Times New Roman"/>
        <w:sz w:val="28"/>
        <w:szCs w:val="28"/>
      </w:rPr>
    </w:sdtEndPr>
    <w:sdtContent>
      <w:p w14:paraId="1796658C" w14:textId="21DB7427" w:rsidR="00330A5E" w:rsidRDefault="009933C5">
        <w:pPr>
          <w:pStyle w:val="a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Pr="009933C5">
          <w:rPr>
            <w:rFonts w:ascii="Times New Roman" w:hAnsi="Times New Roman" w:cs="Times New Roman"/>
            <w:noProof/>
            <w:sz w:val="28"/>
            <w:szCs w:val="28"/>
            <w:lang w:val="zh-CN"/>
          </w:rPr>
          <w:t>16</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color w:val="FFFFFF" w:themeColor="background1"/>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882347"/>
    </w:sdtPr>
    <w:sdtEndPr>
      <w:rPr>
        <w:rFonts w:ascii="Times New Roman" w:hAnsi="Times New Roman" w:cs="Times New Roman"/>
        <w:sz w:val="28"/>
        <w:szCs w:val="28"/>
      </w:rPr>
    </w:sdtEndPr>
    <w:sdtContent>
      <w:p w14:paraId="62E688D6" w14:textId="59AC6523" w:rsidR="00330A5E" w:rsidRDefault="009933C5">
        <w:pPr>
          <w:pStyle w:val="a7"/>
          <w:jc w:val="right"/>
          <w:rPr>
            <w:rFonts w:ascii="Times New Roman" w:hAnsi="Times New Roman" w:cs="Times New Roman"/>
            <w:sz w:val="28"/>
            <w:szCs w:val="28"/>
          </w:rPr>
        </w:pPr>
        <w:r>
          <w:rPr>
            <w:rFonts w:ascii="Times New Roman" w:hAnsi="Times New Roman" w:cs="Times New Roman"/>
            <w:color w:val="FFFFFF" w:themeColor="background1"/>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Pr="009933C5">
          <w:rPr>
            <w:rFonts w:ascii="Times New Roman" w:hAnsi="Times New Roman" w:cs="Times New Roman"/>
            <w:noProof/>
            <w:sz w:val="28"/>
            <w:szCs w:val="28"/>
            <w:lang w:val="zh-CN"/>
          </w:rPr>
          <w:t>17</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color w:val="FFFFFF" w:themeColor="background1"/>
            <w:sz w:val="28"/>
            <w:szCs w:val="28"/>
          </w:rPr>
          <w:t>—</w:t>
        </w:r>
      </w:p>
    </w:sdtContent>
  </w:sdt>
  <w:p w14:paraId="411C75C0" w14:textId="77777777" w:rsidR="00330A5E" w:rsidRDefault="00330A5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57D31" w14:textId="77777777" w:rsidR="00000000" w:rsidRDefault="009933C5">
      <w:r>
        <w:separator/>
      </w:r>
    </w:p>
  </w:footnote>
  <w:footnote w:type="continuationSeparator" w:id="0">
    <w:p w14:paraId="4446F861" w14:textId="77777777" w:rsidR="00000000" w:rsidRDefault="009933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JhNzI4YmNkNTQzNDkyMDljOTZmMjBjYWEyNmMwMGYifQ=="/>
  </w:docVars>
  <w:rsids>
    <w:rsidRoot w:val="004913DB"/>
    <w:rsid w:val="00064D21"/>
    <w:rsid w:val="0007010A"/>
    <w:rsid w:val="001076B6"/>
    <w:rsid w:val="001272BA"/>
    <w:rsid w:val="00131A7F"/>
    <w:rsid w:val="00182611"/>
    <w:rsid w:val="001A0E8F"/>
    <w:rsid w:val="001E3B62"/>
    <w:rsid w:val="001E71B6"/>
    <w:rsid w:val="00223CF8"/>
    <w:rsid w:val="00262566"/>
    <w:rsid w:val="002828C8"/>
    <w:rsid w:val="00297C3A"/>
    <w:rsid w:val="002A3A41"/>
    <w:rsid w:val="002C7717"/>
    <w:rsid w:val="002D6DB6"/>
    <w:rsid w:val="003002C1"/>
    <w:rsid w:val="003048A3"/>
    <w:rsid w:val="0031295D"/>
    <w:rsid w:val="003216C6"/>
    <w:rsid w:val="00330A5E"/>
    <w:rsid w:val="00333908"/>
    <w:rsid w:val="00336BE7"/>
    <w:rsid w:val="003478F3"/>
    <w:rsid w:val="00351FDA"/>
    <w:rsid w:val="00390C43"/>
    <w:rsid w:val="003A4EB1"/>
    <w:rsid w:val="003D356C"/>
    <w:rsid w:val="003E316E"/>
    <w:rsid w:val="003F49C2"/>
    <w:rsid w:val="00402B0C"/>
    <w:rsid w:val="00404C97"/>
    <w:rsid w:val="00442433"/>
    <w:rsid w:val="004913DB"/>
    <w:rsid w:val="004A5C03"/>
    <w:rsid w:val="004F5C75"/>
    <w:rsid w:val="0053542D"/>
    <w:rsid w:val="00581C0E"/>
    <w:rsid w:val="00586258"/>
    <w:rsid w:val="005B134A"/>
    <w:rsid w:val="005D4FBD"/>
    <w:rsid w:val="005E27C7"/>
    <w:rsid w:val="00603418"/>
    <w:rsid w:val="00604AA8"/>
    <w:rsid w:val="00637BEF"/>
    <w:rsid w:val="00655C47"/>
    <w:rsid w:val="006D1961"/>
    <w:rsid w:val="006F7894"/>
    <w:rsid w:val="00711ADD"/>
    <w:rsid w:val="007321B1"/>
    <w:rsid w:val="00760A1A"/>
    <w:rsid w:val="007A5280"/>
    <w:rsid w:val="007B091D"/>
    <w:rsid w:val="0082249C"/>
    <w:rsid w:val="00873116"/>
    <w:rsid w:val="008A6B0E"/>
    <w:rsid w:val="00920859"/>
    <w:rsid w:val="009559CF"/>
    <w:rsid w:val="00956C3B"/>
    <w:rsid w:val="00961099"/>
    <w:rsid w:val="00973926"/>
    <w:rsid w:val="00981291"/>
    <w:rsid w:val="009933C5"/>
    <w:rsid w:val="009E7645"/>
    <w:rsid w:val="00A37AF8"/>
    <w:rsid w:val="00A62FC7"/>
    <w:rsid w:val="00A642FB"/>
    <w:rsid w:val="00A90DD5"/>
    <w:rsid w:val="00AD2204"/>
    <w:rsid w:val="00B17E7E"/>
    <w:rsid w:val="00B501AF"/>
    <w:rsid w:val="00B513C6"/>
    <w:rsid w:val="00BB48CF"/>
    <w:rsid w:val="00BC22BD"/>
    <w:rsid w:val="00BC7FCB"/>
    <w:rsid w:val="00C250D7"/>
    <w:rsid w:val="00C3720D"/>
    <w:rsid w:val="00C42A87"/>
    <w:rsid w:val="00C52268"/>
    <w:rsid w:val="00C67192"/>
    <w:rsid w:val="00C829E3"/>
    <w:rsid w:val="00CF243D"/>
    <w:rsid w:val="00D16C51"/>
    <w:rsid w:val="00D35793"/>
    <w:rsid w:val="00D3760C"/>
    <w:rsid w:val="00D92350"/>
    <w:rsid w:val="00DE382D"/>
    <w:rsid w:val="00E31E75"/>
    <w:rsid w:val="00E37335"/>
    <w:rsid w:val="00E97014"/>
    <w:rsid w:val="00ED0FF2"/>
    <w:rsid w:val="00EE2F43"/>
    <w:rsid w:val="00EF3553"/>
    <w:rsid w:val="00F10EBA"/>
    <w:rsid w:val="00F26DC2"/>
    <w:rsid w:val="00F34A56"/>
    <w:rsid w:val="00F419CF"/>
    <w:rsid w:val="00FA7CF5"/>
    <w:rsid w:val="00FB1165"/>
    <w:rsid w:val="00FB3DB3"/>
    <w:rsid w:val="00FC31B6"/>
    <w:rsid w:val="19812FC9"/>
    <w:rsid w:val="20E26533"/>
    <w:rsid w:val="28EE0EAA"/>
    <w:rsid w:val="2DE454F3"/>
    <w:rsid w:val="380B785D"/>
    <w:rsid w:val="557A7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8E3B"/>
  <w15:docId w15:val="{75678A5D-3913-4270-914C-FF9C632CF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autoRedefine/>
    <w:uiPriority w:val="99"/>
    <w:semiHidden/>
    <w:unhideWhenUsed/>
    <w:qFormat/>
    <w:rPr>
      <w:b/>
      <w:bCs/>
    </w:rPr>
  </w:style>
  <w:style w:type="table" w:styleId="ad">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autoRedefine/>
    <w:uiPriority w:val="99"/>
    <w:unhideWhenUsed/>
    <w:qFormat/>
    <w:rPr>
      <w:color w:val="0563C1" w:themeColor="hyperlink"/>
      <w:u w:val="single"/>
    </w:rPr>
  </w:style>
  <w:style w:type="character" w:styleId="af">
    <w:name w:val="annotation reference"/>
    <w:basedOn w:val="a0"/>
    <w:autoRedefine/>
    <w:uiPriority w:val="99"/>
    <w:semiHidden/>
    <w:unhideWhenUsed/>
    <w:qFormat/>
    <w:rPr>
      <w:sz w:val="21"/>
      <w:szCs w:val="21"/>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character" w:customStyle="1" w:styleId="a6">
    <w:name w:val="批注框文本 字符"/>
    <w:basedOn w:val="a0"/>
    <w:link w:val="a5"/>
    <w:autoRedefine/>
    <w:uiPriority w:val="99"/>
    <w:semiHidden/>
    <w:qFormat/>
    <w:rPr>
      <w:sz w:val="18"/>
      <w:szCs w:val="18"/>
    </w:rPr>
  </w:style>
  <w:style w:type="character" w:customStyle="1" w:styleId="a4">
    <w:name w:val="批注文字 字符"/>
    <w:basedOn w:val="a0"/>
    <w:link w:val="a3"/>
    <w:autoRedefine/>
    <w:uiPriority w:val="99"/>
    <w:semiHidden/>
    <w:qFormat/>
  </w:style>
  <w:style w:type="character" w:customStyle="1" w:styleId="ac">
    <w:name w:val="批注主题 字符"/>
    <w:basedOn w:val="a4"/>
    <w:link w:val="ab"/>
    <w:autoRedefine/>
    <w:uiPriority w:val="99"/>
    <w:semiHidden/>
    <w:qFormat/>
    <w:rPr>
      <w:b/>
      <w:bCs/>
    </w:rPr>
  </w:style>
  <w:style w:type="character" w:customStyle="1" w:styleId="1">
    <w:name w:val="未处理的提及1"/>
    <w:basedOn w:val="a0"/>
    <w:autoRedefine/>
    <w:uiPriority w:val="99"/>
    <w:semiHidden/>
    <w:unhideWhenUsed/>
    <w:qFormat/>
    <w:rPr>
      <w:color w:val="605E5C"/>
      <w:shd w:val="clear" w:color="auto" w:fill="E1DFDD"/>
    </w:rPr>
  </w:style>
  <w:style w:type="paragraph" w:customStyle="1" w:styleId="10">
    <w:name w:val="修订1"/>
    <w:autoRedefine/>
    <w:hidden/>
    <w:uiPriority w:val="99"/>
    <w:semiHidden/>
    <w:qFormat/>
    <w:rPr>
      <w:rFonts w:asciiTheme="minorHAnsi" w:eastAsiaTheme="minorEastAsia" w:hAnsiTheme="minorHAnsi" w:cstheme="minorBidi"/>
      <w:kern w:val="2"/>
      <w:sz w:val="21"/>
      <w:szCs w:val="22"/>
    </w:rPr>
  </w:style>
  <w:style w:type="paragraph" w:customStyle="1" w:styleId="11">
    <w:name w:val="正文1"/>
    <w:pPr>
      <w:jc w:val="both"/>
    </w:pPr>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1250784231@qq.com&#65289;&#12290;&#36882;&#20132;&#26102;&#38388;&#20197;&#37038;&#31665;&#25509;&#25910;&#26102;&#38388;&#20026;&#20934;&#65292;8&#26376;24&#26085;17&#65306;0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5952B-AB6D-4456-83AC-F367159D7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1092</Words>
  <Characters>6230</Characters>
  <Application>Microsoft Office Word</Application>
  <DocSecurity>0</DocSecurity>
  <Lines>51</Lines>
  <Paragraphs>14</Paragraphs>
  <ScaleCrop>false</ScaleCrop>
  <Company>Ficcy.cn</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徐婷</dc:creator>
  <cp:lastModifiedBy>唐科</cp:lastModifiedBy>
  <cp:revision>36</cp:revision>
  <cp:lastPrinted>2025-09-17T06:10:00Z</cp:lastPrinted>
  <dcterms:created xsi:type="dcterms:W3CDTF">2025-09-11T04:04:00Z</dcterms:created>
  <dcterms:modified xsi:type="dcterms:W3CDTF">2025-10-28T06:58:00Z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F5729730967349C4B63893FE794126A9_13</vt:lpwstr>
  </property>
  <property fmtid="{D5CDD505-2E9C-101B-9397-08002B2CF9AE}" pid="4" name="KSOTemplateDocerSaveRecord">
    <vt:lpwstr>eyJoZGlkIjoiOTgwZmI2NWQwNjBlNDYxYjY2YTBmNGZhYWM1NTU0M2QifQ==</vt:lpwstr>
  </property>
</Properties>
</file>